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615DA">
      <w:pPr>
        <w:pStyle w:val="62"/>
        <w:jc w:val="center"/>
        <w:rPr>
          <w:rFonts w:hint="default" w:ascii="Calibri" w:hAnsi="Calibri" w:eastAsia="微软雅黑" w:cs="Calibri"/>
          <w:b/>
          <w:bCs/>
          <w:color w:val="000000" w:themeColor="text1"/>
          <w:sz w:val="32"/>
          <w:szCs w:val="32"/>
          <w:lang w:val="zh-CN"/>
          <w14:textFill>
            <w14:solidFill>
              <w14:schemeClr w14:val="tx1"/>
            </w14:solidFill>
          </w14:textFill>
        </w:rPr>
      </w:pPr>
      <w:r>
        <w:rPr>
          <w:rFonts w:hint="eastAsia" w:ascii="Calibri" w:hAnsi="Calibri" w:eastAsia="微软雅黑" w:cs="Calibri"/>
          <w:b/>
          <w:bCs/>
          <w:color w:val="000000" w:themeColor="text1"/>
          <w:sz w:val="32"/>
          <w:szCs w:val="32"/>
          <w:lang w:val="en-US" w:eastAsia="zh-CN"/>
          <w14:textFill>
            <w14:solidFill>
              <w14:schemeClr w14:val="tx1"/>
            </w14:solidFill>
          </w14:textFill>
        </w:rPr>
        <w:t>Oviphone Technology Limited Company</w:t>
      </w:r>
      <w:r>
        <w:rPr>
          <w:rFonts w:hint="default" w:ascii="Calibri" w:hAnsi="Calibri" w:eastAsia="微软雅黑" w:cs="Calibri"/>
          <w:b/>
          <w:bCs/>
          <w:color w:val="000000" w:themeColor="text1"/>
          <w:sz w:val="32"/>
          <w:szCs w:val="32"/>
          <w:lang w:val="zh-CN"/>
          <w14:textFill>
            <w14:solidFill>
              <w14:schemeClr w14:val="tx1"/>
            </w14:solidFill>
          </w14:textFill>
        </w:rPr>
        <w:t xml:space="preserve">: </w:t>
      </w:r>
      <w:r>
        <w:rPr>
          <w:rFonts w:hint="eastAsia" w:ascii="Calibri" w:hAnsi="Calibri" w:eastAsia="微软雅黑" w:cs="Calibri"/>
          <w:b/>
          <w:bCs/>
          <w:color w:val="000000" w:themeColor="text1"/>
          <w:sz w:val="32"/>
          <w:szCs w:val="32"/>
          <w:lang w:val="en-US" w:eastAsia="zh-CN"/>
          <w14:textFill>
            <w14:solidFill>
              <w14:schemeClr w14:val="tx1"/>
            </w14:solidFill>
          </w14:textFill>
        </w:rPr>
        <w:t>B2315G-4G-</w:t>
      </w:r>
      <w:r>
        <w:rPr>
          <w:rFonts w:hint="default" w:ascii="Calibri" w:hAnsi="Calibri" w:eastAsia="微软雅黑" w:cs="Calibri"/>
          <w:b/>
          <w:bCs/>
          <w:color w:val="000000" w:themeColor="text1"/>
          <w:sz w:val="32"/>
          <w:szCs w:val="32"/>
          <w:lang w:val="zh-CN"/>
          <w14:textFill>
            <w14:solidFill>
              <w14:schemeClr w14:val="tx1"/>
            </w14:solidFill>
          </w14:textFill>
        </w:rPr>
        <w:t>CAT1 device TCP protocol</w:t>
      </w:r>
    </w:p>
    <w:p w14:paraId="2A707634">
      <w:pPr>
        <w:pStyle w:val="62"/>
        <w:jc w:val="center"/>
        <w:rPr>
          <w:rFonts w:hint="default" w:ascii="Calibri" w:hAnsi="Calibri" w:eastAsia="微软雅黑" w:cs="Calibri"/>
          <w:b/>
          <w:bCs/>
          <w:color w:val="000000" w:themeColor="text1"/>
          <w:sz w:val="32"/>
          <w:szCs w:val="32"/>
          <w:lang w:val="zh-CN"/>
          <w14:textFill>
            <w14:solidFill>
              <w14:schemeClr w14:val="tx1"/>
            </w14:solidFill>
          </w14:textFill>
        </w:rPr>
      </w:pPr>
      <w:r>
        <w:rPr>
          <w:rFonts w:hint="default" w:ascii="Calibri" w:hAnsi="Calibri" w:eastAsia="微软雅黑" w:cs="Calibri"/>
          <w:b/>
          <w:bCs/>
          <w:color w:val="000000" w:themeColor="text1"/>
          <w:sz w:val="32"/>
          <w:szCs w:val="32"/>
          <w:lang w:val="zh-CN"/>
          <w14:textFill>
            <w14:solidFill>
              <w14:schemeClr w14:val="tx1"/>
            </w14:solidFill>
          </w14:textFill>
        </w:rPr>
        <w:t>The server needs to respond with F0 login packet (with specific response format) and F9 heartbeat packet (no specific response format), otherwise itl.</w:t>
      </w:r>
    </w:p>
    <w:p w14:paraId="037DD9EA">
      <w:pPr>
        <w:pStyle w:val="62"/>
        <w:jc w:val="center"/>
        <w:rPr>
          <w:rFonts w:ascii="微软雅黑" w:hAnsi="微软雅黑" w:eastAsia="微软雅黑"/>
          <w:lang w:val="zh-CN"/>
        </w:rPr>
      </w:pPr>
      <w:r>
        <w:rPr>
          <w:rFonts w:hint="eastAsia" w:ascii="微软雅黑" w:hAnsi="微软雅黑" w:eastAsia="微软雅黑"/>
          <w:lang w:val="en-US" w:eastAsia="zh-CN"/>
        </w:rPr>
        <w:t>C</w:t>
      </w:r>
      <w:r>
        <w:rPr>
          <w:rFonts w:hint="eastAsia" w:ascii="微软雅黑" w:hAnsi="微软雅黑" w:eastAsia="微软雅黑"/>
          <w:lang w:val="zh-CN"/>
        </w:rPr>
        <w:t>atalogue</w:t>
      </w:r>
    </w:p>
    <w:p w14:paraId="27A920E6">
      <w:pPr>
        <w:pStyle w:val="19"/>
        <w:tabs>
          <w:tab w:val="right" w:leader="dot" w:pos="10204"/>
        </w:tabs>
      </w:pPr>
      <w:r>
        <w:fldChar w:fldCharType="begin"/>
      </w:r>
      <w:r>
        <w:instrText xml:space="preserve"> TOC \o "1-3" \h \z \u </w:instrText>
      </w:r>
      <w:r>
        <w:fldChar w:fldCharType="separate"/>
      </w:r>
      <w:r>
        <w:fldChar w:fldCharType="begin"/>
      </w:r>
      <w:r>
        <w:instrText xml:space="preserve"> HYPERLINK \l _Toc25545 </w:instrText>
      </w:r>
      <w:r>
        <w:fldChar w:fldCharType="separate"/>
      </w:r>
      <w:r>
        <w:rPr>
          <w:rFonts w:hint="eastAsia" w:cs="Times New Roman"/>
        </w:rPr>
        <w:t xml:space="preserve">1. </w:t>
      </w:r>
      <w:r>
        <w:rPr>
          <w:rFonts w:hint="eastAsia"/>
        </w:rPr>
        <w:t>Overview</w:t>
      </w:r>
      <w:r>
        <w:tab/>
      </w:r>
      <w:r>
        <w:fldChar w:fldCharType="begin"/>
      </w:r>
      <w:r>
        <w:instrText xml:space="preserve"> PAGEREF _Toc25545 \h </w:instrText>
      </w:r>
      <w:r>
        <w:fldChar w:fldCharType="separate"/>
      </w:r>
      <w:r>
        <w:t>1</w:t>
      </w:r>
      <w:r>
        <w:fldChar w:fldCharType="end"/>
      </w:r>
      <w:r>
        <w:fldChar w:fldCharType="end"/>
      </w:r>
    </w:p>
    <w:p w14:paraId="0CF51622">
      <w:pPr>
        <w:pStyle w:val="19"/>
        <w:tabs>
          <w:tab w:val="right" w:leader="dot" w:pos="10204"/>
        </w:tabs>
      </w:pPr>
      <w:r>
        <w:fldChar w:fldCharType="begin"/>
      </w:r>
      <w:r>
        <w:instrText xml:space="preserve"> HYPERLINK \l _Toc21557 </w:instrText>
      </w:r>
      <w:r>
        <w:fldChar w:fldCharType="separate"/>
      </w:r>
      <w:r>
        <w:rPr>
          <w:rFonts w:hint="eastAsia" w:cs="Times New Roman"/>
        </w:rPr>
        <w:t xml:space="preserve">2. </w:t>
      </w:r>
      <w:r>
        <w:rPr>
          <w:rFonts w:hint="eastAsia"/>
        </w:rPr>
        <w:t>Protocol Data Packet Structure</w:t>
      </w:r>
      <w:r>
        <w:tab/>
      </w:r>
      <w:r>
        <w:fldChar w:fldCharType="begin"/>
      </w:r>
      <w:r>
        <w:instrText xml:space="preserve"> PAGEREF _Toc21557 \h </w:instrText>
      </w:r>
      <w:r>
        <w:fldChar w:fldCharType="separate"/>
      </w:r>
      <w:r>
        <w:t>1</w:t>
      </w:r>
      <w:r>
        <w:fldChar w:fldCharType="end"/>
      </w:r>
      <w:r>
        <w:fldChar w:fldCharType="end"/>
      </w:r>
    </w:p>
    <w:p w14:paraId="5A012760">
      <w:pPr>
        <w:pStyle w:val="23"/>
        <w:tabs>
          <w:tab w:val="right" w:leader="dot" w:pos="10204"/>
        </w:tabs>
      </w:pPr>
      <w:r>
        <w:fldChar w:fldCharType="begin"/>
      </w:r>
      <w:r>
        <w:instrText xml:space="preserve"> HYPERLINK \l _Toc23419 </w:instrText>
      </w:r>
      <w:r>
        <w:fldChar w:fldCharType="separate"/>
      </w:r>
      <w:r>
        <w:rPr>
          <w:rFonts w:hint="eastAsia" w:ascii="微软雅黑" w:hAnsi="微软雅黑" w:cs="Times New Roman"/>
          <w:szCs w:val="21"/>
        </w:rPr>
        <w:t xml:space="preserve">2.1. </w:t>
      </w:r>
      <w:r>
        <w:rPr>
          <w:rFonts w:hint="eastAsia" w:ascii="微软雅黑" w:hAnsi="微软雅黑"/>
          <w:szCs w:val="21"/>
        </w:rPr>
        <w:t>Data Header</w:t>
      </w:r>
      <w:r>
        <w:tab/>
      </w:r>
      <w:r>
        <w:fldChar w:fldCharType="begin"/>
      </w:r>
      <w:r>
        <w:instrText xml:space="preserve"> PAGEREF _Toc23419 \h </w:instrText>
      </w:r>
      <w:r>
        <w:fldChar w:fldCharType="separate"/>
      </w:r>
      <w:r>
        <w:t>1</w:t>
      </w:r>
      <w:r>
        <w:fldChar w:fldCharType="end"/>
      </w:r>
      <w:r>
        <w:fldChar w:fldCharType="end"/>
      </w:r>
    </w:p>
    <w:p w14:paraId="7A32C104">
      <w:pPr>
        <w:pStyle w:val="23"/>
        <w:tabs>
          <w:tab w:val="right" w:leader="dot" w:pos="10204"/>
        </w:tabs>
      </w:pPr>
      <w:r>
        <w:fldChar w:fldCharType="begin"/>
      </w:r>
      <w:r>
        <w:instrText xml:space="preserve"> HYPERLINK \l _Toc18237 </w:instrText>
      </w:r>
      <w:r>
        <w:fldChar w:fldCharType="separate"/>
      </w:r>
      <w:r>
        <w:rPr>
          <w:rFonts w:hint="eastAsia" w:cs="Times New Roman"/>
        </w:rPr>
        <w:t xml:space="preserve">2.2. </w:t>
      </w:r>
      <w:r>
        <w:t>Message ID</w:t>
      </w:r>
      <w:r>
        <w:tab/>
      </w:r>
      <w:r>
        <w:fldChar w:fldCharType="begin"/>
      </w:r>
      <w:r>
        <w:instrText xml:space="preserve"> PAGEREF _Toc18237 \h </w:instrText>
      </w:r>
      <w:r>
        <w:fldChar w:fldCharType="separate"/>
      </w:r>
      <w:r>
        <w:t>2</w:t>
      </w:r>
      <w:r>
        <w:fldChar w:fldCharType="end"/>
      </w:r>
      <w:r>
        <w:fldChar w:fldCharType="end"/>
      </w:r>
    </w:p>
    <w:p w14:paraId="641E171C">
      <w:pPr>
        <w:pStyle w:val="23"/>
        <w:tabs>
          <w:tab w:val="right" w:leader="dot" w:pos="10204"/>
        </w:tabs>
      </w:pPr>
      <w:r>
        <w:fldChar w:fldCharType="begin"/>
      </w:r>
      <w:r>
        <w:instrText xml:space="preserve"> HYPERLINK \l _Toc7592 </w:instrText>
      </w:r>
      <w:r>
        <w:fldChar w:fldCharType="separate"/>
      </w:r>
      <w:r>
        <w:rPr>
          <w:rFonts w:hint="eastAsia" w:cs="Times New Roman"/>
        </w:rPr>
        <w:t xml:space="preserve">2.3. </w:t>
      </w:r>
      <w:r>
        <w:rPr>
          <w:rFonts w:hint="eastAsia"/>
        </w:rPr>
        <w:t>Token Generation Mechanism</w:t>
      </w:r>
      <w:r>
        <w:tab/>
      </w:r>
      <w:r>
        <w:fldChar w:fldCharType="begin"/>
      </w:r>
      <w:r>
        <w:instrText xml:space="preserve"> PAGEREF _Toc7592 \h </w:instrText>
      </w:r>
      <w:r>
        <w:fldChar w:fldCharType="separate"/>
      </w:r>
      <w:r>
        <w:t>2</w:t>
      </w:r>
      <w:r>
        <w:fldChar w:fldCharType="end"/>
      </w:r>
      <w:r>
        <w:fldChar w:fldCharType="end"/>
      </w:r>
    </w:p>
    <w:p w14:paraId="1801BF76">
      <w:pPr>
        <w:pStyle w:val="23"/>
        <w:tabs>
          <w:tab w:val="right" w:leader="dot" w:pos="10204"/>
        </w:tabs>
      </w:pPr>
      <w:r>
        <w:fldChar w:fldCharType="begin"/>
      </w:r>
      <w:r>
        <w:instrText xml:space="preserve"> HYPERLINK \l _Toc12802 </w:instrText>
      </w:r>
      <w:r>
        <w:fldChar w:fldCharType="separate"/>
      </w:r>
      <w:r>
        <w:rPr>
          <w:rFonts w:hint="eastAsia" w:cs="Times New Roman"/>
        </w:rPr>
        <w:t xml:space="preserve">2.4. </w:t>
      </w:r>
      <w:r>
        <w:t>Payload</w:t>
      </w:r>
      <w:r>
        <w:tab/>
      </w:r>
      <w:r>
        <w:fldChar w:fldCharType="begin"/>
      </w:r>
      <w:r>
        <w:instrText xml:space="preserve"> PAGEREF _Toc12802 \h </w:instrText>
      </w:r>
      <w:r>
        <w:fldChar w:fldCharType="separate"/>
      </w:r>
      <w:r>
        <w:t>2</w:t>
      </w:r>
      <w:r>
        <w:fldChar w:fldCharType="end"/>
      </w:r>
      <w:r>
        <w:fldChar w:fldCharType="end"/>
      </w:r>
    </w:p>
    <w:p w14:paraId="16DF6737">
      <w:pPr>
        <w:pStyle w:val="23"/>
        <w:tabs>
          <w:tab w:val="right" w:leader="dot" w:pos="10204"/>
        </w:tabs>
      </w:pPr>
      <w:r>
        <w:fldChar w:fldCharType="begin"/>
      </w:r>
      <w:r>
        <w:instrText xml:space="preserve"> HYPERLINK \l _Toc16402 </w:instrText>
      </w:r>
      <w:r>
        <w:fldChar w:fldCharType="separate"/>
      </w:r>
      <w:r>
        <w:rPr>
          <w:rFonts w:hint="eastAsia" w:cs="Times New Roman"/>
        </w:rPr>
        <w:t xml:space="preserve">2.5. </w:t>
      </w:r>
      <w:r>
        <w:t>Checksum</w:t>
      </w:r>
      <w:r>
        <w:tab/>
      </w:r>
      <w:r>
        <w:fldChar w:fldCharType="begin"/>
      </w:r>
      <w:r>
        <w:instrText xml:space="preserve"> PAGEREF _Toc16402 \h </w:instrText>
      </w:r>
      <w:r>
        <w:fldChar w:fldCharType="separate"/>
      </w:r>
      <w:r>
        <w:t>3</w:t>
      </w:r>
      <w:r>
        <w:fldChar w:fldCharType="end"/>
      </w:r>
      <w:r>
        <w:fldChar w:fldCharType="end"/>
      </w:r>
    </w:p>
    <w:p w14:paraId="235E01AB">
      <w:pPr>
        <w:pStyle w:val="19"/>
        <w:tabs>
          <w:tab w:val="right" w:leader="dot" w:pos="10204"/>
        </w:tabs>
      </w:pPr>
      <w:r>
        <w:fldChar w:fldCharType="begin"/>
      </w:r>
      <w:r>
        <w:instrText xml:space="preserve"> HYPERLINK \l _Toc16060 </w:instrText>
      </w:r>
      <w:r>
        <w:fldChar w:fldCharType="separate"/>
      </w:r>
      <w:r>
        <w:rPr>
          <w:rFonts w:hint="eastAsia" w:ascii="Times New Roman" w:hAnsi="Times New Roman" w:eastAsia="微软雅黑" w:cs="Times New Roman"/>
          <w:bCs/>
          <w:kern w:val="44"/>
          <w:szCs w:val="44"/>
          <w:lang w:val="en-US" w:eastAsia="zh-CN" w:bidi="ar-SA"/>
        </w:rPr>
        <w:t>3.</w:t>
      </w:r>
      <w:r>
        <w:t>messages</w:t>
      </w:r>
      <w:r>
        <w:tab/>
      </w:r>
      <w:r>
        <w:fldChar w:fldCharType="begin"/>
      </w:r>
      <w:r>
        <w:instrText xml:space="preserve"> PAGEREF _Toc16060 \h </w:instrText>
      </w:r>
      <w:r>
        <w:fldChar w:fldCharType="separate"/>
      </w:r>
      <w:r>
        <w:t>4</w:t>
      </w:r>
      <w:r>
        <w:fldChar w:fldCharType="end"/>
      </w:r>
      <w:r>
        <w:fldChar w:fldCharType="end"/>
      </w:r>
    </w:p>
    <w:p w14:paraId="4C364183">
      <w:pPr>
        <w:pStyle w:val="23"/>
        <w:tabs>
          <w:tab w:val="right" w:leader="dot" w:pos="10204"/>
        </w:tabs>
      </w:pPr>
      <w:r>
        <w:fldChar w:fldCharType="begin"/>
      </w:r>
      <w:r>
        <w:instrText xml:space="preserve"> HYPERLINK \l _Toc27041 </w:instrText>
      </w:r>
      <w:r>
        <w:fldChar w:fldCharType="separate"/>
      </w:r>
      <w:r>
        <w:rPr>
          <w:rFonts w:hint="default"/>
        </w:rPr>
        <w:t xml:space="preserve">3.1 </w:t>
      </w:r>
      <w:r>
        <w:rPr>
          <w:rFonts w:hint="eastAsia"/>
          <w:lang w:val="en-US" w:eastAsia="zh-CN"/>
        </w:rPr>
        <w:t>Connection related</w:t>
      </w:r>
      <w:r>
        <w:tab/>
      </w:r>
      <w:r>
        <w:fldChar w:fldCharType="begin"/>
      </w:r>
      <w:r>
        <w:instrText xml:space="preserve"> PAGEREF _Toc27041 \h </w:instrText>
      </w:r>
      <w:r>
        <w:fldChar w:fldCharType="separate"/>
      </w:r>
      <w:r>
        <w:t>4</w:t>
      </w:r>
      <w:r>
        <w:fldChar w:fldCharType="end"/>
      </w:r>
      <w:r>
        <w:fldChar w:fldCharType="end"/>
      </w:r>
    </w:p>
    <w:p w14:paraId="21F6D811">
      <w:pPr>
        <w:pStyle w:val="12"/>
        <w:tabs>
          <w:tab w:val="right" w:leader="dot" w:pos="10204"/>
          <w:tab w:val="clear" w:pos="1575"/>
          <w:tab w:val="clear" w:pos="9042"/>
        </w:tabs>
      </w:pPr>
      <w:r>
        <w:fldChar w:fldCharType="begin"/>
      </w:r>
      <w:r>
        <w:instrText xml:space="preserve"> HYPERLINK \l _Toc20473 </w:instrText>
      </w:r>
      <w:r>
        <w:fldChar w:fldCharType="separate"/>
      </w:r>
      <w:r>
        <w:rPr>
          <w:rFonts w:hint="default" w:ascii="Times New Roman" w:hAnsi="Times New Roman" w:cs="Times New Roman"/>
          <w:szCs w:val="32"/>
        </w:rPr>
        <w:t xml:space="preserve">3.1.1 </w:t>
      </w:r>
      <w:r>
        <w:rPr>
          <w:rFonts w:hint="eastAsia"/>
        </w:rPr>
        <w:t>LNK-LIN (0xF0) Request Connection (TCP Only)</w:t>
      </w:r>
      <w:r>
        <w:tab/>
      </w:r>
      <w:r>
        <w:fldChar w:fldCharType="begin"/>
      </w:r>
      <w:r>
        <w:instrText xml:space="preserve"> PAGEREF _Toc20473 \h </w:instrText>
      </w:r>
      <w:r>
        <w:fldChar w:fldCharType="separate"/>
      </w:r>
      <w:r>
        <w:t>4</w:t>
      </w:r>
      <w:r>
        <w:fldChar w:fldCharType="end"/>
      </w:r>
      <w:r>
        <w:fldChar w:fldCharType="end"/>
      </w:r>
    </w:p>
    <w:p w14:paraId="69A5AF27">
      <w:pPr>
        <w:pStyle w:val="12"/>
        <w:tabs>
          <w:tab w:val="right" w:leader="dot" w:pos="10204"/>
          <w:tab w:val="clear" w:pos="1575"/>
          <w:tab w:val="clear" w:pos="9042"/>
        </w:tabs>
      </w:pPr>
      <w:r>
        <w:fldChar w:fldCharType="begin"/>
      </w:r>
      <w:r>
        <w:instrText xml:space="preserve"> HYPERLINK \l _Toc5324 </w:instrText>
      </w:r>
      <w:r>
        <w:fldChar w:fldCharType="separate"/>
      </w:r>
      <w:r>
        <w:rPr>
          <w:rFonts w:hint="eastAsia"/>
          <w:lang w:val="en-US" w:eastAsia="zh-CN"/>
        </w:rPr>
        <w:t>3.1.2LNK-RPL(0xF1) Connection Reply (TCP only) - Important</w:t>
      </w:r>
      <w:r>
        <w:tab/>
      </w:r>
      <w:r>
        <w:fldChar w:fldCharType="begin"/>
      </w:r>
      <w:r>
        <w:instrText xml:space="preserve"> PAGEREF _Toc5324 \h </w:instrText>
      </w:r>
      <w:r>
        <w:fldChar w:fldCharType="separate"/>
      </w:r>
      <w:r>
        <w:t>5</w:t>
      </w:r>
      <w:r>
        <w:fldChar w:fldCharType="end"/>
      </w:r>
      <w:r>
        <w:fldChar w:fldCharType="end"/>
      </w:r>
    </w:p>
    <w:p w14:paraId="7084ECDF">
      <w:pPr>
        <w:pStyle w:val="12"/>
        <w:tabs>
          <w:tab w:val="right" w:leader="dot" w:pos="10204"/>
          <w:tab w:val="clear" w:pos="1575"/>
          <w:tab w:val="clear" w:pos="9042"/>
        </w:tabs>
      </w:pPr>
      <w:r>
        <w:fldChar w:fldCharType="begin"/>
      </w:r>
      <w:r>
        <w:instrText xml:space="preserve"> HYPERLINK \l _Toc6124 </w:instrText>
      </w:r>
      <w:r>
        <w:fldChar w:fldCharType="separate"/>
      </w:r>
      <w:r>
        <w:rPr>
          <w:rFonts w:hint="eastAsia"/>
          <w:lang w:val="en-US" w:eastAsia="zh-CN"/>
        </w:rPr>
        <w:t>3.1.3</w:t>
      </w:r>
      <w:r>
        <w:t>New heartbeat packet protocol (0xF9) - Important</w:t>
      </w:r>
      <w:r>
        <w:tab/>
      </w:r>
      <w:r>
        <w:fldChar w:fldCharType="begin"/>
      </w:r>
      <w:r>
        <w:instrText xml:space="preserve"> PAGEREF _Toc6124 \h </w:instrText>
      </w:r>
      <w:r>
        <w:fldChar w:fldCharType="separate"/>
      </w:r>
      <w:r>
        <w:t>6</w:t>
      </w:r>
      <w:r>
        <w:fldChar w:fldCharType="end"/>
      </w:r>
      <w:r>
        <w:fldChar w:fldCharType="end"/>
      </w:r>
    </w:p>
    <w:p w14:paraId="2E26F4C9">
      <w:pPr>
        <w:pStyle w:val="12"/>
        <w:tabs>
          <w:tab w:val="right" w:leader="dot" w:pos="10204"/>
          <w:tab w:val="clear" w:pos="1575"/>
          <w:tab w:val="clear" w:pos="9042"/>
        </w:tabs>
      </w:pPr>
      <w:r>
        <w:fldChar w:fldCharType="begin"/>
      </w:r>
      <w:r>
        <w:instrText xml:space="preserve"> HYPERLINK \l _Toc11822 </w:instrText>
      </w:r>
      <w:r>
        <w:fldChar w:fldCharType="separate"/>
      </w:r>
      <w:r>
        <w:rPr>
          <w:rFonts w:hint="eastAsia"/>
        </w:rPr>
        <w:t>3</w:t>
      </w:r>
      <w:r>
        <w:t>.1.</w:t>
      </w:r>
      <w:r>
        <w:rPr>
          <w:rFonts w:hint="eastAsia"/>
          <w:lang w:val="en-US" w:eastAsia="zh-CN"/>
        </w:rPr>
        <w:t>4</w:t>
      </w:r>
      <w:r>
        <w:rPr>
          <w:rFonts w:hint="eastAsia"/>
          <w:lang w:eastAsia="zh-CN"/>
        </w:rPr>
        <w:t>Heartbeat protocol (0xF6) (used in previous devices, will not coexist with F9)</w:t>
      </w:r>
      <w:r>
        <w:tab/>
      </w:r>
      <w:r>
        <w:fldChar w:fldCharType="begin"/>
      </w:r>
      <w:r>
        <w:instrText xml:space="preserve"> PAGEREF _Toc11822 \h </w:instrText>
      </w:r>
      <w:r>
        <w:fldChar w:fldCharType="separate"/>
      </w:r>
      <w:r>
        <w:t>7</w:t>
      </w:r>
      <w:r>
        <w:fldChar w:fldCharType="end"/>
      </w:r>
      <w:r>
        <w:fldChar w:fldCharType="end"/>
      </w:r>
    </w:p>
    <w:p w14:paraId="06C12DFB">
      <w:pPr>
        <w:pStyle w:val="23"/>
        <w:tabs>
          <w:tab w:val="right" w:leader="dot" w:pos="10204"/>
        </w:tabs>
      </w:pPr>
      <w:r>
        <w:fldChar w:fldCharType="begin"/>
      </w:r>
      <w:r>
        <w:instrText xml:space="preserve"> HYPERLINK \l _Toc3894 </w:instrText>
      </w:r>
      <w:r>
        <w:fldChar w:fldCharType="separate"/>
      </w:r>
      <w:r>
        <w:rPr>
          <w:rFonts w:hint="eastAsia"/>
          <w:lang w:val="en-US" w:eastAsia="zh-CN"/>
        </w:rPr>
        <w:t>3.2 Positioning related reporting</w:t>
      </w:r>
      <w:r>
        <w:tab/>
      </w:r>
      <w:r>
        <w:fldChar w:fldCharType="begin"/>
      </w:r>
      <w:r>
        <w:instrText xml:space="preserve"> PAGEREF _Toc3894 \h </w:instrText>
      </w:r>
      <w:r>
        <w:fldChar w:fldCharType="separate"/>
      </w:r>
      <w:r>
        <w:t>8</w:t>
      </w:r>
      <w:r>
        <w:fldChar w:fldCharType="end"/>
      </w:r>
      <w:r>
        <w:fldChar w:fldCharType="end"/>
      </w:r>
    </w:p>
    <w:p w14:paraId="4353EDE7">
      <w:pPr>
        <w:pStyle w:val="12"/>
        <w:tabs>
          <w:tab w:val="right" w:leader="dot" w:pos="10204"/>
          <w:tab w:val="clear" w:pos="1575"/>
          <w:tab w:val="clear" w:pos="9042"/>
        </w:tabs>
      </w:pPr>
      <w:r>
        <w:fldChar w:fldCharType="begin"/>
      </w:r>
      <w:r>
        <w:instrText xml:space="preserve"> HYPERLINK \l _Toc14502 </w:instrText>
      </w:r>
      <w:r>
        <w:fldChar w:fldCharType="separate"/>
      </w:r>
      <w:r>
        <w:rPr>
          <w:rFonts w:hint="eastAsia"/>
          <w:lang w:val="en-US" w:eastAsia="zh-CN"/>
        </w:rPr>
        <w:t>3.2.1GPS/BDS Position Reporting: Location Data Reporting (0x03)</w:t>
      </w:r>
      <w:r>
        <w:tab/>
      </w:r>
      <w:r>
        <w:fldChar w:fldCharType="begin"/>
      </w:r>
      <w:r>
        <w:instrText xml:space="preserve"> PAGEREF _Toc14502 \h </w:instrText>
      </w:r>
      <w:r>
        <w:fldChar w:fldCharType="separate"/>
      </w:r>
      <w:r>
        <w:t>8</w:t>
      </w:r>
      <w:r>
        <w:fldChar w:fldCharType="end"/>
      </w:r>
      <w:r>
        <w:fldChar w:fldCharType="end"/>
      </w:r>
    </w:p>
    <w:p w14:paraId="028AA06D">
      <w:pPr>
        <w:pStyle w:val="12"/>
        <w:tabs>
          <w:tab w:val="right" w:leader="dot" w:pos="10204"/>
          <w:tab w:val="clear" w:pos="1575"/>
          <w:tab w:val="clear" w:pos="9042"/>
        </w:tabs>
      </w:pPr>
      <w:r>
        <w:fldChar w:fldCharType="begin"/>
      </w:r>
      <w:r>
        <w:instrText xml:space="preserve"> HYPERLINK \l _Toc28397 </w:instrText>
      </w:r>
      <w:r>
        <w:fldChar w:fldCharType="separate"/>
      </w:r>
      <w:r>
        <w:rPr>
          <w:rFonts w:hint="eastAsia"/>
          <w:lang w:val="en-US" w:eastAsia="zh-CN"/>
        </w:rPr>
        <w:t>3.2.2</w:t>
      </w:r>
      <w:r>
        <w:rPr>
          <w:rFonts w:hint="eastAsia"/>
        </w:rPr>
        <w:t>Upload of Wi-Fi and base station information (0xA4 improved version)</w:t>
      </w:r>
      <w:r>
        <w:tab/>
      </w:r>
      <w:r>
        <w:fldChar w:fldCharType="begin"/>
      </w:r>
      <w:r>
        <w:instrText xml:space="preserve"> PAGEREF _Toc28397 \h </w:instrText>
      </w:r>
      <w:r>
        <w:fldChar w:fldCharType="separate"/>
      </w:r>
      <w:r>
        <w:t>10</w:t>
      </w:r>
      <w:r>
        <w:fldChar w:fldCharType="end"/>
      </w:r>
      <w:r>
        <w:fldChar w:fldCharType="end"/>
      </w:r>
    </w:p>
    <w:p w14:paraId="3D57FE44">
      <w:pPr>
        <w:pStyle w:val="12"/>
        <w:tabs>
          <w:tab w:val="right" w:leader="dot" w:pos="10204"/>
          <w:tab w:val="clear" w:pos="1575"/>
          <w:tab w:val="clear" w:pos="9042"/>
        </w:tabs>
      </w:pPr>
      <w:r>
        <w:fldChar w:fldCharType="begin"/>
      </w:r>
      <w:r>
        <w:instrText xml:space="preserve"> HYPERLINK \l _Toc11203 </w:instrText>
      </w:r>
      <w:r>
        <w:fldChar w:fldCharType="separate"/>
      </w:r>
      <w:r>
        <w:rPr>
          <w:rFonts w:hint="eastAsia"/>
          <w:lang w:val="en-US" w:eastAsia="zh-CN"/>
        </w:rPr>
        <w:t>3.2.3</w:t>
      </w:r>
      <w:r>
        <w:rPr>
          <w:rFonts w:hint="eastAsia"/>
        </w:rPr>
        <w:t xml:space="preserve"> Bluetooth positioning information</w:t>
      </w:r>
      <w:r>
        <w:rPr>
          <w:rFonts w:hint="eastAsia"/>
          <w:lang w:val="en-US" w:eastAsia="zh-CN"/>
        </w:rPr>
        <w:t>(</w:t>
      </w:r>
      <w:r>
        <w:rPr>
          <w:rFonts w:hint="eastAsia"/>
        </w:rPr>
        <w:t>LBE Location)（MsgId=0xD6）</w:t>
      </w:r>
      <w:r>
        <w:tab/>
      </w:r>
      <w:r>
        <w:fldChar w:fldCharType="begin"/>
      </w:r>
      <w:r>
        <w:instrText xml:space="preserve"> PAGEREF _Toc11203 \h </w:instrText>
      </w:r>
      <w:r>
        <w:fldChar w:fldCharType="separate"/>
      </w:r>
      <w:r>
        <w:t>12</w:t>
      </w:r>
      <w:r>
        <w:fldChar w:fldCharType="end"/>
      </w:r>
      <w:r>
        <w:fldChar w:fldCharType="end"/>
      </w:r>
    </w:p>
    <w:p w14:paraId="52E165BB">
      <w:pPr>
        <w:pStyle w:val="23"/>
        <w:tabs>
          <w:tab w:val="right" w:leader="dot" w:pos="10204"/>
        </w:tabs>
      </w:pPr>
      <w:r>
        <w:fldChar w:fldCharType="begin"/>
      </w:r>
      <w:r>
        <w:instrText xml:space="preserve"> HYPERLINK \l _Toc12272 </w:instrText>
      </w:r>
      <w:r>
        <w:fldChar w:fldCharType="separate"/>
      </w:r>
      <w:r>
        <w:rPr>
          <w:rFonts w:hint="eastAsia" w:ascii="微软雅黑" w:hAnsi="微软雅黑"/>
          <w:bCs w:val="0"/>
          <w:szCs w:val="32"/>
          <w:lang w:val="en-US" w:eastAsia="zh-CN"/>
        </w:rPr>
        <w:t>3.3：Alarm related reporting</w:t>
      </w:r>
      <w:r>
        <w:tab/>
      </w:r>
      <w:r>
        <w:fldChar w:fldCharType="begin"/>
      </w:r>
      <w:r>
        <w:instrText xml:space="preserve"> PAGEREF _Toc12272 \h </w:instrText>
      </w:r>
      <w:r>
        <w:fldChar w:fldCharType="separate"/>
      </w:r>
      <w:r>
        <w:t>14</w:t>
      </w:r>
      <w:r>
        <w:fldChar w:fldCharType="end"/>
      </w:r>
      <w:r>
        <w:fldChar w:fldCharType="end"/>
      </w:r>
    </w:p>
    <w:p w14:paraId="6A37EA57">
      <w:pPr>
        <w:pStyle w:val="12"/>
        <w:tabs>
          <w:tab w:val="right" w:leader="dot" w:pos="10204"/>
          <w:tab w:val="clear" w:pos="1575"/>
          <w:tab w:val="clear" w:pos="9042"/>
        </w:tabs>
      </w:pPr>
      <w:r>
        <w:fldChar w:fldCharType="begin"/>
      </w:r>
      <w:r>
        <w:instrText xml:space="preserve"> HYPERLINK \l _Toc9803 </w:instrText>
      </w:r>
      <w:r>
        <w:fldChar w:fldCharType="separate"/>
      </w:r>
      <w:r>
        <w:rPr>
          <w:rFonts w:hint="eastAsia"/>
          <w:lang w:val="en-US" w:eastAsia="zh-CN"/>
        </w:rPr>
        <w:t>3.3.1</w:t>
      </w:r>
      <w:r>
        <w:rPr>
          <w:rFonts w:hint="eastAsia"/>
        </w:rPr>
        <w:t>Alarm data upload (0x02)</w:t>
      </w:r>
      <w:r>
        <w:tab/>
      </w:r>
      <w:r>
        <w:fldChar w:fldCharType="begin"/>
      </w:r>
      <w:r>
        <w:instrText xml:space="preserve"> PAGEREF _Toc9803 \h </w:instrText>
      </w:r>
      <w:r>
        <w:fldChar w:fldCharType="separate"/>
      </w:r>
      <w:r>
        <w:t>14</w:t>
      </w:r>
      <w:r>
        <w:fldChar w:fldCharType="end"/>
      </w:r>
      <w:r>
        <w:fldChar w:fldCharType="end"/>
      </w:r>
    </w:p>
    <w:p w14:paraId="506577D3">
      <w:pPr>
        <w:pStyle w:val="12"/>
        <w:tabs>
          <w:tab w:val="right" w:leader="dot" w:pos="10204"/>
          <w:tab w:val="clear" w:pos="1575"/>
          <w:tab w:val="clear" w:pos="9042"/>
        </w:tabs>
      </w:pPr>
      <w:r>
        <w:fldChar w:fldCharType="begin"/>
      </w:r>
      <w:r>
        <w:instrText xml:space="preserve"> HYPERLINK \l _Toc25033 </w:instrText>
      </w:r>
      <w:r>
        <w:fldChar w:fldCharType="separate"/>
      </w:r>
      <w:r>
        <w:rPr>
          <w:rFonts w:hint="eastAsia"/>
          <w:lang w:val="en-US" w:eastAsia="zh-CN"/>
        </w:rPr>
        <w:t>3.3.2</w:t>
      </w:r>
      <w:r>
        <w:rPr>
          <w:rFonts w:hint="eastAsia"/>
        </w:rPr>
        <w:t>Alarm data upload(0x21) (supplement to 0x02)</w:t>
      </w:r>
      <w:r>
        <w:tab/>
      </w:r>
      <w:r>
        <w:fldChar w:fldCharType="begin"/>
      </w:r>
      <w:r>
        <w:instrText xml:space="preserve"> PAGEREF _Toc25033 \h </w:instrText>
      </w:r>
      <w:r>
        <w:fldChar w:fldCharType="separate"/>
      </w:r>
      <w:r>
        <w:t>16</w:t>
      </w:r>
      <w:r>
        <w:fldChar w:fldCharType="end"/>
      </w:r>
      <w:r>
        <w:fldChar w:fldCharType="end"/>
      </w:r>
    </w:p>
    <w:p w14:paraId="5B73C78E">
      <w:pPr>
        <w:pStyle w:val="12"/>
        <w:tabs>
          <w:tab w:val="right" w:leader="dot" w:pos="10204"/>
          <w:tab w:val="clear" w:pos="1575"/>
          <w:tab w:val="clear" w:pos="9042"/>
        </w:tabs>
      </w:pPr>
      <w:r>
        <w:fldChar w:fldCharType="begin"/>
      </w:r>
      <w:r>
        <w:instrText xml:space="preserve"> HYPERLINK \l _Toc7695 </w:instrText>
      </w:r>
      <w:r>
        <w:fldChar w:fldCharType="separate"/>
      </w:r>
      <w:r>
        <w:rPr>
          <w:rFonts w:hint="eastAsia"/>
          <w:lang w:val="en-US" w:eastAsia="zh-CN"/>
        </w:rPr>
        <w:t>3.3.3</w:t>
      </w:r>
      <w:r>
        <w:rPr>
          <w:rFonts w:hint="eastAsia"/>
        </w:rPr>
        <w:t>upload alarm information（0x16）</w:t>
      </w:r>
      <w:r>
        <w:tab/>
      </w:r>
      <w:r>
        <w:fldChar w:fldCharType="begin"/>
      </w:r>
      <w:r>
        <w:instrText xml:space="preserve"> PAGEREF _Toc7695 \h </w:instrText>
      </w:r>
      <w:r>
        <w:fldChar w:fldCharType="separate"/>
      </w:r>
      <w:r>
        <w:t>17</w:t>
      </w:r>
      <w:r>
        <w:fldChar w:fldCharType="end"/>
      </w:r>
      <w:r>
        <w:fldChar w:fldCharType="end"/>
      </w:r>
    </w:p>
    <w:p w14:paraId="1F95AE56">
      <w:pPr>
        <w:pStyle w:val="12"/>
        <w:tabs>
          <w:tab w:val="right" w:leader="dot" w:pos="10204"/>
          <w:tab w:val="clear" w:pos="1575"/>
          <w:tab w:val="clear" w:pos="9042"/>
        </w:tabs>
      </w:pPr>
      <w:r>
        <w:fldChar w:fldCharType="begin"/>
      </w:r>
      <w:r>
        <w:instrText xml:space="preserve"> HYPERLINK \l _Toc32171 </w:instrText>
      </w:r>
      <w:r>
        <w:fldChar w:fldCharType="separate"/>
      </w:r>
      <w:r>
        <w:rPr>
          <w:rFonts w:hint="eastAsia"/>
          <w:lang w:val="en-US" w:eastAsia="zh-CN"/>
        </w:rPr>
        <w:t>3.3.4</w:t>
      </w:r>
      <w:r>
        <w:rPr>
          <w:rFonts w:hint="eastAsia"/>
        </w:rPr>
        <w:t>Device charging status upload (0xC3)</w:t>
      </w:r>
      <w:r>
        <w:rPr>
          <w:rFonts w:hint="eastAsia"/>
          <w:lang w:val="en-US" w:eastAsia="zh-CN"/>
        </w:rPr>
        <w:t>--Special version to use</w:t>
      </w:r>
      <w:r>
        <w:tab/>
      </w:r>
      <w:r>
        <w:fldChar w:fldCharType="begin"/>
      </w:r>
      <w:r>
        <w:instrText xml:space="preserve"> PAGEREF _Toc32171 \h </w:instrText>
      </w:r>
      <w:r>
        <w:fldChar w:fldCharType="separate"/>
      </w:r>
      <w:r>
        <w:t>18</w:t>
      </w:r>
      <w:r>
        <w:fldChar w:fldCharType="end"/>
      </w:r>
      <w:r>
        <w:fldChar w:fldCharType="end"/>
      </w:r>
    </w:p>
    <w:p w14:paraId="06FEAD82">
      <w:pPr>
        <w:pStyle w:val="23"/>
        <w:tabs>
          <w:tab w:val="right" w:leader="dot" w:pos="10204"/>
        </w:tabs>
      </w:pPr>
      <w:r>
        <w:fldChar w:fldCharType="begin"/>
      </w:r>
      <w:r>
        <w:instrText xml:space="preserve"> HYPERLINK \l _Toc16252 </w:instrText>
      </w:r>
      <w:r>
        <w:fldChar w:fldCharType="separate"/>
      </w:r>
      <w:r>
        <w:rPr>
          <w:rFonts w:hint="eastAsia" w:ascii="微软雅黑" w:hAnsi="微软雅黑" w:cs="宋体"/>
          <w:bCs w:val="0"/>
          <w:szCs w:val="32"/>
          <w:lang w:val="en-US" w:eastAsia="zh-CN"/>
        </w:rPr>
        <w:t>3.4Equipment information and status reporting</w:t>
      </w:r>
      <w:r>
        <w:tab/>
      </w:r>
      <w:r>
        <w:fldChar w:fldCharType="begin"/>
      </w:r>
      <w:r>
        <w:instrText xml:space="preserve"> PAGEREF _Toc16252 \h </w:instrText>
      </w:r>
      <w:r>
        <w:fldChar w:fldCharType="separate"/>
      </w:r>
      <w:r>
        <w:t>19</w:t>
      </w:r>
      <w:r>
        <w:fldChar w:fldCharType="end"/>
      </w:r>
      <w:r>
        <w:fldChar w:fldCharType="end"/>
      </w:r>
    </w:p>
    <w:p w14:paraId="59BD7122">
      <w:pPr>
        <w:pStyle w:val="12"/>
        <w:tabs>
          <w:tab w:val="right" w:leader="dot" w:pos="10204"/>
          <w:tab w:val="clear" w:pos="1575"/>
          <w:tab w:val="clear" w:pos="9042"/>
        </w:tabs>
      </w:pPr>
      <w:r>
        <w:fldChar w:fldCharType="begin"/>
      </w:r>
      <w:r>
        <w:instrText xml:space="preserve"> HYPERLINK \l _Toc15948 </w:instrText>
      </w:r>
      <w:r>
        <w:fldChar w:fldCharType="separate"/>
      </w:r>
      <w:r>
        <w:rPr>
          <w:rFonts w:hint="eastAsia"/>
          <w:lang w:val="en-US" w:eastAsia="zh-CN"/>
        </w:rPr>
        <w:t>3.4.1</w:t>
      </w:r>
      <w:r>
        <w:rPr>
          <w:rFonts w:hint="eastAsia"/>
        </w:rPr>
        <w:t>Status parameter reporting (MSGID=0xA9) - no need for parsing</w:t>
      </w:r>
      <w:r>
        <w:tab/>
      </w:r>
      <w:r>
        <w:fldChar w:fldCharType="begin"/>
      </w:r>
      <w:r>
        <w:instrText xml:space="preserve"> PAGEREF _Toc15948 \h </w:instrText>
      </w:r>
      <w:r>
        <w:fldChar w:fldCharType="separate"/>
      </w:r>
      <w:r>
        <w:t>19</w:t>
      </w:r>
      <w:r>
        <w:fldChar w:fldCharType="end"/>
      </w:r>
      <w:r>
        <w:fldChar w:fldCharType="end"/>
      </w:r>
    </w:p>
    <w:p w14:paraId="493AEBAE">
      <w:pPr>
        <w:pStyle w:val="12"/>
        <w:tabs>
          <w:tab w:val="right" w:leader="dot" w:pos="10204"/>
          <w:tab w:val="clear" w:pos="1575"/>
          <w:tab w:val="clear" w:pos="9042"/>
        </w:tabs>
      </w:pPr>
      <w:r>
        <w:fldChar w:fldCharType="begin"/>
      </w:r>
      <w:r>
        <w:instrText xml:space="preserve"> HYPERLINK \l _Toc640 </w:instrText>
      </w:r>
      <w:r>
        <w:fldChar w:fldCharType="separate"/>
      </w:r>
      <w:r>
        <w:rPr>
          <w:rFonts w:hint="eastAsia"/>
        </w:rPr>
        <w:t>3.</w:t>
      </w:r>
      <w:r>
        <w:rPr>
          <w:rFonts w:hint="eastAsia"/>
          <w:lang w:val="en-US" w:eastAsia="zh-CN"/>
        </w:rPr>
        <w:t>4.2</w:t>
      </w:r>
      <w:r>
        <w:rPr>
          <w:rFonts w:hint="eastAsia"/>
        </w:rPr>
        <w:t xml:space="preserve"> Upload of software version and model（0</w:t>
      </w:r>
      <w:r>
        <w:t>XBB</w:t>
      </w:r>
      <w:r>
        <w:rPr>
          <w:rFonts w:hint="eastAsia"/>
        </w:rPr>
        <w:t>）- no need for parsing</w:t>
      </w:r>
      <w:r>
        <w:tab/>
      </w:r>
      <w:r>
        <w:fldChar w:fldCharType="begin"/>
      </w:r>
      <w:r>
        <w:instrText xml:space="preserve"> PAGEREF _Toc640 \h </w:instrText>
      </w:r>
      <w:r>
        <w:fldChar w:fldCharType="separate"/>
      </w:r>
      <w:r>
        <w:t>20</w:t>
      </w:r>
      <w:r>
        <w:fldChar w:fldCharType="end"/>
      </w:r>
      <w:r>
        <w:fldChar w:fldCharType="end"/>
      </w:r>
    </w:p>
    <w:p w14:paraId="52717664">
      <w:pPr>
        <w:pStyle w:val="12"/>
        <w:tabs>
          <w:tab w:val="right" w:leader="dot" w:pos="10204"/>
          <w:tab w:val="clear" w:pos="1575"/>
          <w:tab w:val="clear" w:pos="9042"/>
        </w:tabs>
      </w:pPr>
      <w:r>
        <w:fldChar w:fldCharType="begin"/>
      </w:r>
      <w:r>
        <w:instrText xml:space="preserve"> HYPERLINK \l _Toc2990 </w:instrText>
      </w:r>
      <w:r>
        <w:fldChar w:fldCharType="separate"/>
      </w:r>
      <w:r>
        <w:rPr>
          <w:rFonts w:hint="default" w:ascii="Times New Roman" w:hAnsi="Times New Roman" w:cs="Times New Roman"/>
          <w:szCs w:val="32"/>
        </w:rPr>
        <w:t xml:space="preserve">3.1.2 </w:t>
      </w:r>
      <w:r>
        <w:rPr>
          <w:rFonts w:hint="eastAsia"/>
          <w:lang w:val="en-US" w:eastAsia="zh-CN"/>
        </w:rPr>
        <w:t xml:space="preserve">3.4.3 </w:t>
      </w:r>
      <w:r>
        <w:rPr>
          <w:rFonts w:hint="eastAsia"/>
        </w:rPr>
        <w:t>ICCID upload of SIM card (0xF3)</w:t>
      </w:r>
      <w:r>
        <w:tab/>
      </w:r>
      <w:r>
        <w:fldChar w:fldCharType="begin"/>
      </w:r>
      <w:r>
        <w:instrText xml:space="preserve"> PAGEREF _Toc2990 \h </w:instrText>
      </w:r>
      <w:r>
        <w:fldChar w:fldCharType="separate"/>
      </w:r>
      <w:r>
        <w:t>20</w:t>
      </w:r>
      <w:r>
        <w:fldChar w:fldCharType="end"/>
      </w:r>
      <w:r>
        <w:fldChar w:fldCharType="end"/>
      </w:r>
    </w:p>
    <w:p w14:paraId="7A5DA2A5">
      <w:pPr>
        <w:pStyle w:val="23"/>
        <w:tabs>
          <w:tab w:val="right" w:leader="dot" w:pos="10204"/>
        </w:tabs>
      </w:pPr>
      <w:r>
        <w:fldChar w:fldCharType="begin"/>
      </w:r>
      <w:r>
        <w:instrText xml:space="preserve"> HYPERLINK \l _Toc26549 </w:instrText>
      </w:r>
      <w:r>
        <w:fldChar w:fldCharType="separate"/>
      </w:r>
      <w:r>
        <w:rPr>
          <w:rFonts w:hint="eastAsia" w:ascii="微软雅黑" w:hAnsi="微软雅黑" w:cs="宋体"/>
          <w:bCs w:val="0"/>
          <w:szCs w:val="32"/>
          <w:lang w:val="en-US" w:eastAsia="zh-CN"/>
        </w:rPr>
        <w:t>3.5 Downstream feedback report</w:t>
      </w:r>
      <w:r>
        <w:tab/>
      </w:r>
      <w:r>
        <w:fldChar w:fldCharType="begin"/>
      </w:r>
      <w:r>
        <w:instrText xml:space="preserve"> PAGEREF _Toc26549 \h </w:instrText>
      </w:r>
      <w:r>
        <w:fldChar w:fldCharType="separate"/>
      </w:r>
      <w:r>
        <w:t>21</w:t>
      </w:r>
      <w:r>
        <w:fldChar w:fldCharType="end"/>
      </w:r>
      <w:r>
        <w:fldChar w:fldCharType="end"/>
      </w:r>
    </w:p>
    <w:p w14:paraId="28E7D3B7">
      <w:pPr>
        <w:pStyle w:val="12"/>
        <w:tabs>
          <w:tab w:val="right" w:leader="dot" w:pos="10204"/>
          <w:tab w:val="clear" w:pos="1575"/>
          <w:tab w:val="clear" w:pos="9042"/>
        </w:tabs>
      </w:pPr>
      <w:r>
        <w:fldChar w:fldCharType="begin"/>
      </w:r>
      <w:r>
        <w:instrText xml:space="preserve"> HYPERLINK \l _Toc16918 </w:instrText>
      </w:r>
      <w:r>
        <w:fldChar w:fldCharType="separate"/>
      </w:r>
      <w:r>
        <w:rPr>
          <w:rFonts w:hint="eastAsia"/>
          <w:lang w:val="en-US" w:eastAsia="zh-CN"/>
        </w:rPr>
        <w:t>3.5.1</w:t>
      </w:r>
      <w:r>
        <w:rPr>
          <w:rFonts w:hint="eastAsia"/>
        </w:rPr>
        <w:t>Downlink feedback</w:t>
      </w:r>
      <w:r>
        <w:t>(MSGID=</w:t>
      </w:r>
      <w:r>
        <w:rPr>
          <w:rFonts w:hint="eastAsia"/>
        </w:rPr>
        <w:t>0xC0</w:t>
      </w:r>
      <w:r>
        <w:t>)</w:t>
      </w:r>
      <w:r>
        <w:tab/>
      </w:r>
      <w:r>
        <w:fldChar w:fldCharType="begin"/>
      </w:r>
      <w:r>
        <w:instrText xml:space="preserve"> PAGEREF _Toc16918 \h </w:instrText>
      </w:r>
      <w:r>
        <w:fldChar w:fldCharType="separate"/>
      </w:r>
      <w:r>
        <w:t>21</w:t>
      </w:r>
      <w:r>
        <w:fldChar w:fldCharType="end"/>
      </w:r>
      <w:r>
        <w:fldChar w:fldCharType="end"/>
      </w:r>
    </w:p>
    <w:p w14:paraId="52BCE217">
      <w:pPr>
        <w:pStyle w:val="12"/>
        <w:tabs>
          <w:tab w:val="right" w:leader="dot" w:pos="10204"/>
          <w:tab w:val="clear" w:pos="1575"/>
          <w:tab w:val="clear" w:pos="9042"/>
        </w:tabs>
      </w:pPr>
      <w:r>
        <w:fldChar w:fldCharType="begin"/>
      </w:r>
      <w:r>
        <w:instrText xml:space="preserve"> HYPERLINK \l _Toc10245 </w:instrText>
      </w:r>
      <w:r>
        <w:fldChar w:fldCharType="separate"/>
      </w:r>
      <w:r>
        <w:rPr>
          <w:rFonts w:hint="eastAsia"/>
        </w:rPr>
        <w:t>3.</w:t>
      </w:r>
      <w:r>
        <w:rPr>
          <w:rFonts w:hint="eastAsia"/>
          <w:lang w:val="en-US" w:eastAsia="zh-CN"/>
        </w:rPr>
        <w:t>5.2</w:t>
      </w:r>
      <w:r>
        <w:rPr>
          <w:rFonts w:hint="eastAsia"/>
        </w:rPr>
        <w:t>Message status reporting</w:t>
      </w:r>
      <w:r>
        <w:rPr>
          <w:rFonts w:cstheme="minorBidi"/>
        </w:rPr>
        <w:t>(MSGID=</w:t>
      </w:r>
      <w:r>
        <w:rPr>
          <w:rFonts w:hint="eastAsia"/>
        </w:rPr>
        <w:t>0x28</w:t>
      </w:r>
      <w:r>
        <w:rPr>
          <w:rFonts w:cstheme="minorBidi"/>
        </w:rPr>
        <w:t>)</w:t>
      </w:r>
      <w:r>
        <w:tab/>
      </w:r>
      <w:r>
        <w:fldChar w:fldCharType="begin"/>
      </w:r>
      <w:r>
        <w:instrText xml:space="preserve"> PAGEREF _Toc10245 \h </w:instrText>
      </w:r>
      <w:r>
        <w:fldChar w:fldCharType="separate"/>
      </w:r>
      <w:r>
        <w:t>21</w:t>
      </w:r>
      <w:r>
        <w:fldChar w:fldCharType="end"/>
      </w:r>
      <w:r>
        <w:fldChar w:fldCharType="end"/>
      </w:r>
    </w:p>
    <w:p w14:paraId="7098F573">
      <w:pPr>
        <w:pStyle w:val="23"/>
        <w:tabs>
          <w:tab w:val="right" w:leader="dot" w:pos="10204"/>
        </w:tabs>
      </w:pPr>
      <w:r>
        <w:fldChar w:fldCharType="begin"/>
      </w:r>
      <w:r>
        <w:instrText xml:space="preserve"> HYPERLINK \l _Toc5560 </w:instrText>
      </w:r>
      <w:r>
        <w:fldChar w:fldCharType="separate"/>
      </w:r>
      <w:r>
        <w:rPr>
          <w:rFonts w:hint="eastAsia"/>
          <w:lang w:val="en-US" w:eastAsia="zh-CN"/>
        </w:rPr>
        <w:t>3.6Health related reports</w:t>
      </w:r>
      <w:r>
        <w:tab/>
      </w:r>
      <w:r>
        <w:fldChar w:fldCharType="begin"/>
      </w:r>
      <w:r>
        <w:instrText xml:space="preserve"> PAGEREF _Toc5560 \h </w:instrText>
      </w:r>
      <w:r>
        <w:fldChar w:fldCharType="separate"/>
      </w:r>
      <w:r>
        <w:t>22</w:t>
      </w:r>
      <w:r>
        <w:fldChar w:fldCharType="end"/>
      </w:r>
      <w:r>
        <w:fldChar w:fldCharType="end"/>
      </w:r>
    </w:p>
    <w:p w14:paraId="40A75256">
      <w:pPr>
        <w:pStyle w:val="12"/>
        <w:tabs>
          <w:tab w:val="right" w:leader="dot" w:pos="10204"/>
          <w:tab w:val="clear" w:pos="1575"/>
          <w:tab w:val="clear" w:pos="9042"/>
        </w:tabs>
      </w:pPr>
      <w:r>
        <w:fldChar w:fldCharType="begin"/>
      </w:r>
      <w:r>
        <w:instrText xml:space="preserve"> HYPERLINK \l _Toc12814 </w:instrText>
      </w:r>
      <w:r>
        <w:fldChar w:fldCharType="separate"/>
      </w:r>
      <w:r>
        <w:rPr>
          <w:rFonts w:hint="eastAsia"/>
        </w:rPr>
        <w:t>3.</w:t>
      </w:r>
      <w:r>
        <w:rPr>
          <w:rFonts w:hint="eastAsia"/>
          <w:lang w:val="en-US" w:eastAsia="zh-CN"/>
        </w:rPr>
        <w:t>6.1</w:t>
      </w:r>
      <w:r>
        <w:rPr>
          <w:rFonts w:hint="eastAsia" w:cstheme="minorBidi"/>
        </w:rPr>
        <w:t>Health Data (MSGID = 0 x 32)</w:t>
      </w:r>
      <w:r>
        <w:tab/>
      </w:r>
      <w:r>
        <w:fldChar w:fldCharType="begin"/>
      </w:r>
      <w:r>
        <w:instrText xml:space="preserve"> PAGEREF _Toc12814 \h </w:instrText>
      </w:r>
      <w:r>
        <w:fldChar w:fldCharType="separate"/>
      </w:r>
      <w:r>
        <w:t>22</w:t>
      </w:r>
      <w:r>
        <w:fldChar w:fldCharType="end"/>
      </w:r>
      <w:r>
        <w:fldChar w:fldCharType="end"/>
      </w:r>
    </w:p>
    <w:p w14:paraId="32F1CFC1">
      <w:pPr>
        <w:pStyle w:val="12"/>
        <w:tabs>
          <w:tab w:val="right" w:leader="dot" w:pos="10204"/>
          <w:tab w:val="clear" w:pos="1575"/>
          <w:tab w:val="clear" w:pos="9042"/>
        </w:tabs>
      </w:pPr>
      <w:r>
        <w:fldChar w:fldCharType="begin"/>
      </w:r>
      <w:r>
        <w:instrText xml:space="preserve"> HYPERLINK \l _Toc8430 </w:instrText>
      </w:r>
      <w:r>
        <w:fldChar w:fldCharType="separate"/>
      </w:r>
      <w:r>
        <w:rPr>
          <w:rFonts w:hint="eastAsia"/>
          <w:lang w:val="en-US" w:eastAsia="zh-CN"/>
        </w:rPr>
        <w:t>3.6.2</w:t>
      </w:r>
      <w:r>
        <w:rPr>
          <w:rFonts w:hint="eastAsia"/>
        </w:rPr>
        <w:t>Upload of device sleep analysis data (0xC5)</w:t>
      </w:r>
      <w:r>
        <w:tab/>
      </w:r>
      <w:r>
        <w:fldChar w:fldCharType="begin"/>
      </w:r>
      <w:r>
        <w:instrText xml:space="preserve"> PAGEREF _Toc8430 \h </w:instrText>
      </w:r>
      <w:r>
        <w:fldChar w:fldCharType="separate"/>
      </w:r>
      <w:r>
        <w:t>25</w:t>
      </w:r>
      <w:r>
        <w:fldChar w:fldCharType="end"/>
      </w:r>
      <w:r>
        <w:fldChar w:fldCharType="end"/>
      </w:r>
    </w:p>
    <w:p w14:paraId="1DCAF98B">
      <w:pPr>
        <w:pStyle w:val="12"/>
        <w:tabs>
          <w:tab w:val="right" w:leader="dot" w:pos="10204"/>
          <w:tab w:val="clear" w:pos="1575"/>
          <w:tab w:val="clear" w:pos="9042"/>
        </w:tabs>
      </w:pPr>
      <w:r>
        <w:fldChar w:fldCharType="begin"/>
      </w:r>
      <w:r>
        <w:instrText xml:space="preserve"> HYPERLINK \l _Toc27671 </w:instrText>
      </w:r>
      <w:r>
        <w:fldChar w:fldCharType="separate"/>
      </w:r>
      <w:r>
        <w:rPr>
          <w:rFonts w:hint="eastAsia"/>
          <w:lang w:val="en-US" w:eastAsia="zh-CN"/>
        </w:rPr>
        <w:t>3.6.3</w:t>
      </w:r>
      <w:r>
        <w:rPr>
          <w:rFonts w:hint="eastAsia"/>
        </w:rPr>
        <w:t>Multiple Temperature Upload (0XBA)</w:t>
      </w:r>
      <w:r>
        <w:tab/>
      </w:r>
      <w:r>
        <w:fldChar w:fldCharType="begin"/>
      </w:r>
      <w:r>
        <w:instrText xml:space="preserve"> PAGEREF _Toc27671 \h </w:instrText>
      </w:r>
      <w:r>
        <w:fldChar w:fldCharType="separate"/>
      </w:r>
      <w:r>
        <w:t>26</w:t>
      </w:r>
      <w:r>
        <w:fldChar w:fldCharType="end"/>
      </w:r>
      <w:r>
        <w:fldChar w:fldCharType="end"/>
      </w:r>
    </w:p>
    <w:p w14:paraId="04E0CE57">
      <w:pPr>
        <w:pStyle w:val="12"/>
        <w:tabs>
          <w:tab w:val="right" w:leader="dot" w:pos="10204"/>
          <w:tab w:val="clear" w:pos="1575"/>
          <w:tab w:val="clear" w:pos="9042"/>
        </w:tabs>
      </w:pPr>
      <w:r>
        <w:fldChar w:fldCharType="begin"/>
      </w:r>
      <w:r>
        <w:instrText xml:space="preserve"> HYPERLINK \l _Toc22767 </w:instrText>
      </w:r>
      <w:r>
        <w:fldChar w:fldCharType="separate"/>
      </w:r>
      <w:r>
        <w:rPr>
          <w:rFonts w:hint="eastAsia"/>
        </w:rPr>
        <w:t>3.</w:t>
      </w:r>
      <w:r>
        <w:rPr>
          <w:rFonts w:hint="eastAsia"/>
          <w:lang w:val="en-US" w:eastAsia="zh-CN"/>
        </w:rPr>
        <w:t>6.4</w:t>
      </w:r>
      <w:r>
        <w:rPr>
          <w:rFonts w:hint="eastAsia"/>
        </w:rPr>
        <w:t xml:space="preserve"> Upload of device blood oxygen data(0xC6)</w:t>
      </w:r>
      <w:r>
        <w:tab/>
      </w:r>
      <w:r>
        <w:fldChar w:fldCharType="begin"/>
      </w:r>
      <w:r>
        <w:instrText xml:space="preserve"> PAGEREF _Toc22767 \h </w:instrText>
      </w:r>
      <w:r>
        <w:fldChar w:fldCharType="separate"/>
      </w:r>
      <w:r>
        <w:t>27</w:t>
      </w:r>
      <w:r>
        <w:fldChar w:fldCharType="end"/>
      </w:r>
      <w:r>
        <w:fldChar w:fldCharType="end"/>
      </w:r>
    </w:p>
    <w:p w14:paraId="5047BA90">
      <w:pPr>
        <w:pStyle w:val="12"/>
        <w:tabs>
          <w:tab w:val="right" w:leader="dot" w:pos="10204"/>
          <w:tab w:val="clear" w:pos="1575"/>
          <w:tab w:val="clear" w:pos="9042"/>
        </w:tabs>
      </w:pPr>
      <w:r>
        <w:fldChar w:fldCharType="begin"/>
      </w:r>
      <w:r>
        <w:instrText xml:space="preserve"> HYPERLINK \l _Toc9823 </w:instrText>
      </w:r>
      <w:r>
        <w:fldChar w:fldCharType="separate"/>
      </w:r>
      <w:r>
        <w:rPr>
          <w:rFonts w:hint="eastAsia"/>
          <w:lang w:val="en-US" w:eastAsia="zh-CN"/>
        </w:rPr>
        <w:t>3.6.5</w:t>
      </w:r>
      <w:r>
        <w:rPr>
          <w:rFonts w:hint="eastAsia"/>
        </w:rPr>
        <w:t>Upload heart rate and blood pressure.(0xC2)</w:t>
      </w:r>
      <w:r>
        <w:tab/>
      </w:r>
      <w:r>
        <w:fldChar w:fldCharType="begin"/>
      </w:r>
      <w:r>
        <w:instrText xml:space="preserve"> PAGEREF _Toc9823 \h </w:instrText>
      </w:r>
      <w:r>
        <w:fldChar w:fldCharType="separate"/>
      </w:r>
      <w:r>
        <w:t>27</w:t>
      </w:r>
      <w:r>
        <w:fldChar w:fldCharType="end"/>
      </w:r>
      <w:r>
        <w:fldChar w:fldCharType="end"/>
      </w:r>
    </w:p>
    <w:p w14:paraId="56159A63">
      <w:pPr>
        <w:pStyle w:val="19"/>
        <w:tabs>
          <w:tab w:val="right" w:leader="dot" w:pos="10204"/>
        </w:tabs>
      </w:pPr>
      <w:r>
        <w:fldChar w:fldCharType="begin"/>
      </w:r>
      <w:r>
        <w:instrText xml:space="preserve"> HYPERLINK \l _Toc17753 </w:instrText>
      </w:r>
      <w:r>
        <w:fldChar w:fldCharType="separate"/>
      </w:r>
      <w:r>
        <w:rPr>
          <w:rFonts w:hint="eastAsia" w:ascii="Times New Roman" w:hAnsi="Times New Roman" w:eastAsia="微软雅黑" w:cs="Times New Roman"/>
          <w:bCs/>
          <w:kern w:val="44"/>
          <w:szCs w:val="44"/>
          <w:lang w:val="en-US" w:eastAsia="zh-CN" w:bidi="ar-SA"/>
        </w:rPr>
        <w:t>4.</w:t>
      </w:r>
      <w:r>
        <w:rPr>
          <w:rFonts w:hint="eastAsia" w:cs="Times New Roman"/>
          <w:bCs/>
          <w:kern w:val="44"/>
          <w:szCs w:val="44"/>
          <w:lang w:val="en-US" w:eastAsia="zh-CN" w:bidi="ar-SA"/>
        </w:rPr>
        <w:t>S</w:t>
      </w:r>
      <w:r>
        <w:rPr>
          <w:rFonts w:hint="eastAsia" w:ascii="Times New Roman" w:hAnsi="Times New Roman" w:eastAsia="微软雅黑" w:cs="Times New Roman"/>
          <w:bCs/>
          <w:kern w:val="44"/>
          <w:szCs w:val="44"/>
          <w:lang w:val="en-US" w:eastAsia="zh-CN" w:bidi="ar-SA"/>
        </w:rPr>
        <w:t>et</w:t>
      </w:r>
      <w:r>
        <w:rPr>
          <w:rFonts w:hint="eastAsia" w:cs="Times New Roman"/>
          <w:bCs/>
          <w:kern w:val="44"/>
          <w:szCs w:val="44"/>
          <w:lang w:val="en-US" w:eastAsia="zh-CN" w:bidi="ar-SA"/>
        </w:rPr>
        <w:t>ting</w:t>
      </w:r>
      <w:r>
        <w:tab/>
      </w:r>
      <w:r>
        <w:fldChar w:fldCharType="begin"/>
      </w:r>
      <w:r>
        <w:instrText xml:space="preserve"> PAGEREF _Toc17753 \h </w:instrText>
      </w:r>
      <w:r>
        <w:fldChar w:fldCharType="separate"/>
      </w:r>
      <w:r>
        <w:t>28</w:t>
      </w:r>
      <w:r>
        <w:fldChar w:fldCharType="end"/>
      </w:r>
      <w:r>
        <w:fldChar w:fldCharType="end"/>
      </w:r>
    </w:p>
    <w:p w14:paraId="625634CF">
      <w:pPr>
        <w:pStyle w:val="23"/>
        <w:tabs>
          <w:tab w:val="right" w:leader="dot" w:pos="10204"/>
        </w:tabs>
      </w:pPr>
      <w:r>
        <w:fldChar w:fldCharType="begin"/>
      </w:r>
      <w:r>
        <w:instrText xml:space="preserve"> HYPERLINK \l _Toc18682 </w:instrText>
      </w:r>
      <w:r>
        <w:fldChar w:fldCharType="separate"/>
      </w:r>
      <w:r>
        <w:rPr>
          <w:rFonts w:hint="eastAsia"/>
          <w:lang w:val="en-US" w:eastAsia="zh-CN"/>
        </w:rPr>
        <w:t>4.1</w:t>
      </w:r>
      <w:r>
        <w:rPr>
          <w:rFonts w:hint="eastAsia"/>
        </w:rPr>
        <w:t>Downlink</w:t>
      </w:r>
      <w:r>
        <w:tab/>
      </w:r>
      <w:r>
        <w:fldChar w:fldCharType="begin"/>
      </w:r>
      <w:r>
        <w:instrText xml:space="preserve"> PAGEREF _Toc18682 \h </w:instrText>
      </w:r>
      <w:r>
        <w:fldChar w:fldCharType="separate"/>
      </w:r>
      <w:r>
        <w:t>28</w:t>
      </w:r>
      <w:r>
        <w:fldChar w:fldCharType="end"/>
      </w:r>
      <w:r>
        <w:fldChar w:fldCharType="end"/>
      </w:r>
    </w:p>
    <w:p w14:paraId="29B7C6A1">
      <w:pPr>
        <w:pStyle w:val="12"/>
        <w:tabs>
          <w:tab w:val="right" w:leader="dot" w:pos="10204"/>
          <w:tab w:val="clear" w:pos="1575"/>
          <w:tab w:val="clear" w:pos="9042"/>
        </w:tabs>
      </w:pPr>
      <w:r>
        <w:fldChar w:fldCharType="begin"/>
      </w:r>
      <w:r>
        <w:instrText xml:space="preserve"> HYPERLINK \l _Toc31001 </w:instrText>
      </w:r>
      <w:r>
        <w:fldChar w:fldCharType="separate"/>
      </w:r>
      <w:r>
        <w:rPr>
          <w:rFonts w:hint="default" w:ascii="Times New Roman" w:hAnsi="Times New Roman" w:cs="Times New Roman"/>
          <w:szCs w:val="32"/>
        </w:rPr>
        <w:t xml:space="preserve">4.1.1 </w:t>
      </w:r>
      <w:r>
        <w:rPr>
          <w:rFonts w:hint="eastAsia"/>
        </w:rPr>
        <w:t>Set periodic upload（0x17）</w:t>
      </w:r>
      <w:r>
        <w:tab/>
      </w:r>
      <w:r>
        <w:fldChar w:fldCharType="begin"/>
      </w:r>
      <w:r>
        <w:instrText xml:space="preserve"> PAGEREF _Toc31001 \h </w:instrText>
      </w:r>
      <w:r>
        <w:fldChar w:fldCharType="separate"/>
      </w:r>
      <w:r>
        <w:t>28</w:t>
      </w:r>
      <w:r>
        <w:fldChar w:fldCharType="end"/>
      </w:r>
      <w:r>
        <w:fldChar w:fldCharType="end"/>
      </w:r>
    </w:p>
    <w:p w14:paraId="03EE896B">
      <w:pPr>
        <w:pStyle w:val="12"/>
        <w:tabs>
          <w:tab w:val="right" w:leader="dot" w:pos="10204"/>
          <w:tab w:val="clear" w:pos="1575"/>
          <w:tab w:val="clear" w:pos="9042"/>
        </w:tabs>
      </w:pPr>
      <w:r>
        <w:fldChar w:fldCharType="begin"/>
      </w:r>
      <w:r>
        <w:instrText xml:space="preserve"> HYPERLINK \l _Toc24999 </w:instrText>
      </w:r>
      <w:r>
        <w:fldChar w:fldCharType="separate"/>
      </w:r>
      <w:r>
        <w:rPr>
          <w:rFonts w:hint="eastAsia"/>
        </w:rPr>
        <w:t>4.1.</w:t>
      </w:r>
      <w:r>
        <w:rPr>
          <w:rFonts w:hint="eastAsia"/>
          <w:lang w:val="en-US" w:eastAsia="zh-CN"/>
        </w:rPr>
        <w:t>2</w:t>
      </w:r>
      <w:r>
        <w:rPr>
          <w:rFonts w:hint="eastAsia"/>
        </w:rPr>
        <w:t>Message Send（MSGID=</w:t>
      </w:r>
      <w:r>
        <w:t>0X2</w:t>
      </w:r>
      <w:r>
        <w:rPr>
          <w:rFonts w:hint="eastAsia"/>
        </w:rPr>
        <w:t>8）</w:t>
      </w:r>
      <w:r>
        <w:tab/>
      </w:r>
      <w:r>
        <w:fldChar w:fldCharType="begin"/>
      </w:r>
      <w:r>
        <w:instrText xml:space="preserve"> PAGEREF _Toc24999 \h </w:instrText>
      </w:r>
      <w:r>
        <w:fldChar w:fldCharType="separate"/>
      </w:r>
      <w:r>
        <w:t>30</w:t>
      </w:r>
      <w:r>
        <w:fldChar w:fldCharType="end"/>
      </w:r>
      <w:r>
        <w:fldChar w:fldCharType="end"/>
      </w:r>
    </w:p>
    <w:p w14:paraId="664E553E">
      <w:pPr>
        <w:pStyle w:val="12"/>
        <w:tabs>
          <w:tab w:val="right" w:leader="dot" w:pos="10204"/>
          <w:tab w:val="clear" w:pos="1575"/>
          <w:tab w:val="clear" w:pos="9042"/>
        </w:tabs>
      </w:pPr>
      <w:r>
        <w:fldChar w:fldCharType="begin"/>
      </w:r>
      <w:r>
        <w:instrText xml:space="preserve"> HYPERLINK \l _Toc32619 </w:instrText>
      </w:r>
      <w:r>
        <w:fldChar w:fldCharType="separate"/>
      </w:r>
      <w:r>
        <w:rPr>
          <w:rFonts w:hint="eastAsia"/>
        </w:rPr>
        <w:t>4.1.</w:t>
      </w:r>
      <w:r>
        <w:rPr>
          <w:rFonts w:hint="eastAsia"/>
          <w:lang w:val="en-US" w:eastAsia="zh-CN"/>
        </w:rPr>
        <w:t>3</w:t>
      </w:r>
      <w:r>
        <w:rPr>
          <w:rFonts w:hint="eastAsia"/>
        </w:rPr>
        <w:t>Setting（0</w:t>
      </w:r>
      <w:r>
        <w:t>X</w:t>
      </w:r>
      <w:r>
        <w:rPr>
          <w:rFonts w:hint="eastAsia"/>
        </w:rPr>
        <w:t>CE）</w:t>
      </w:r>
      <w:r>
        <w:rPr>
          <w:rFonts w:hint="eastAsia"/>
          <w:lang w:val="en-US" w:eastAsia="zh-CN"/>
        </w:rPr>
        <w:t>---</w:t>
      </w:r>
      <w:r>
        <w:rPr>
          <w:rFonts w:hint="eastAsia"/>
        </w:rPr>
        <w:t>See detailed instructions-Important Downside</w:t>
      </w:r>
      <w:r>
        <w:tab/>
      </w:r>
      <w:r>
        <w:fldChar w:fldCharType="begin"/>
      </w:r>
      <w:r>
        <w:instrText xml:space="preserve"> PAGEREF _Toc32619 \h </w:instrText>
      </w:r>
      <w:r>
        <w:fldChar w:fldCharType="separate"/>
      </w:r>
      <w:r>
        <w:t>31</w:t>
      </w:r>
      <w:r>
        <w:fldChar w:fldCharType="end"/>
      </w:r>
      <w:r>
        <w:fldChar w:fldCharType="end"/>
      </w:r>
    </w:p>
    <w:p w14:paraId="3910275F">
      <w:pPr>
        <w:pStyle w:val="23"/>
        <w:tabs>
          <w:tab w:val="right" w:leader="dot" w:pos="9042"/>
        </w:tabs>
        <w:spacing w:line="360" w:lineRule="auto"/>
        <w:ind w:left="0" w:leftChars="0"/>
      </w:pPr>
      <w:r>
        <w:fldChar w:fldCharType="end"/>
      </w:r>
    </w:p>
    <w:p w14:paraId="4D648B12"/>
    <w:p w14:paraId="42DD9D5E">
      <w:pPr>
        <w:pStyle w:val="2"/>
        <w:numPr>
          <w:ilvl w:val="0"/>
          <w:numId w:val="0"/>
        </w:numPr>
        <w:spacing w:line="360" w:lineRule="auto"/>
        <w:rPr>
          <w:rFonts w:hint="eastAsia" w:ascii="Times New Roman" w:hAnsi="Times New Roman" w:eastAsia="微软雅黑" w:cs="Times New Roman"/>
          <w:b/>
          <w:bCs/>
          <w:color w:val="000000"/>
          <w:kern w:val="44"/>
          <w:sz w:val="44"/>
          <w:szCs w:val="44"/>
          <w:lang w:val="en-US" w:eastAsia="zh-CN" w:bidi="ar-SA"/>
        </w:rPr>
        <w:sectPr>
          <w:headerReference r:id="rId5" w:type="first"/>
          <w:headerReference r:id="rId3" w:type="default"/>
          <w:footerReference r:id="rId6" w:type="default"/>
          <w:headerReference r:id="rId4" w:type="even"/>
          <w:pgSz w:w="11906" w:h="16838"/>
          <w:pgMar w:top="1134" w:right="851" w:bottom="851" w:left="851" w:header="397" w:footer="680" w:gutter="0"/>
          <w:cols w:space="425" w:num="1"/>
          <w:docGrid w:type="lines" w:linePitch="312" w:charSpace="0"/>
        </w:sectPr>
      </w:pPr>
      <w:bookmarkStart w:id="0" w:name="_Toc440976901"/>
      <w:bookmarkStart w:id="1" w:name="_Toc496193102"/>
    </w:p>
    <w:bookmarkEnd w:id="0"/>
    <w:bookmarkEnd w:id="1"/>
    <w:p w14:paraId="5B0FF421">
      <w:pPr>
        <w:pStyle w:val="2"/>
        <w:numPr>
          <w:ilvl w:val="0"/>
          <w:numId w:val="1"/>
        </w:numPr>
        <w:spacing w:line="360" w:lineRule="auto"/>
      </w:pPr>
      <w:bookmarkStart w:id="2" w:name="_Toc7337"/>
      <w:bookmarkStart w:id="3" w:name="_Toc25545"/>
      <w:r>
        <w:rPr>
          <w:rFonts w:hint="eastAsia"/>
        </w:rPr>
        <w:t>Overview</w:t>
      </w:r>
      <w:bookmarkEnd w:id="2"/>
      <w:bookmarkEnd w:id="3"/>
    </w:p>
    <w:p w14:paraId="5C4C6961">
      <w:pPr>
        <w:pStyle w:val="63"/>
        <w:numPr>
          <w:ilvl w:val="0"/>
          <w:numId w:val="0"/>
        </w:numPr>
        <w:adjustRightInd/>
        <w:spacing w:line="360" w:lineRule="auto"/>
        <w:ind w:firstLine="420" w:firstLineChars="0"/>
        <w:rPr>
          <w:rFonts w:hint="eastAsia" w:ascii="微软雅黑" w:hAnsi="微软雅黑" w:cs="宋体"/>
          <w:color w:val="auto"/>
          <w:sz w:val="21"/>
          <w:szCs w:val="21"/>
        </w:rPr>
      </w:pPr>
      <w:r>
        <w:rPr>
          <w:rFonts w:hint="eastAsia" w:ascii="微软雅黑" w:hAnsi="微软雅黑" w:cs="宋体"/>
          <w:color w:val="auto"/>
          <w:sz w:val="21"/>
          <w:szCs w:val="21"/>
        </w:rPr>
        <w:t xml:space="preserve">This agreement is applicable to </w:t>
      </w:r>
      <w:r>
        <w:rPr>
          <w:rFonts w:hint="eastAsia" w:ascii="微软雅黑" w:hAnsi="微软雅黑" w:cs="宋体"/>
          <w:color w:val="auto"/>
          <w:sz w:val="21"/>
          <w:szCs w:val="21"/>
          <w:lang w:val="en-US" w:eastAsia="zh-CN"/>
        </w:rPr>
        <w:t>Oviphone</w:t>
      </w:r>
      <w:r>
        <w:rPr>
          <w:rFonts w:hint="eastAsia" w:ascii="微软雅黑" w:hAnsi="微软雅黑" w:cs="宋体"/>
          <w:color w:val="auto"/>
          <w:sz w:val="21"/>
          <w:szCs w:val="21"/>
        </w:rPr>
        <w:t xml:space="preserve"> Communication's B2315G 4G CAT1 equipment, which currently supports products such as B2315G.</w:t>
      </w:r>
    </w:p>
    <w:p w14:paraId="0D0BE261">
      <w:pPr>
        <w:pStyle w:val="63"/>
        <w:numPr>
          <w:ilvl w:val="0"/>
          <w:numId w:val="2"/>
        </w:numPr>
        <w:adjustRightInd/>
        <w:spacing w:line="360" w:lineRule="auto"/>
        <w:ind w:firstLine="113"/>
        <w:rPr>
          <w:rFonts w:hint="eastAsia" w:ascii="微软雅黑" w:hAnsi="微软雅黑" w:cs="宋体"/>
          <w:color w:val="auto"/>
          <w:sz w:val="21"/>
          <w:szCs w:val="21"/>
        </w:rPr>
      </w:pPr>
      <w:r>
        <w:rPr>
          <w:rFonts w:hint="eastAsia" w:ascii="微软雅黑" w:hAnsi="微软雅黑" w:cs="宋体"/>
          <w:color w:val="auto"/>
          <w:sz w:val="21"/>
          <w:szCs w:val="21"/>
        </w:rPr>
        <w:t>Use 32-bit data headers for synchronization and terminal identification;</w:t>
      </w:r>
    </w:p>
    <w:p w14:paraId="68487861">
      <w:pPr>
        <w:pStyle w:val="63"/>
        <w:numPr>
          <w:ilvl w:val="0"/>
          <w:numId w:val="2"/>
        </w:numPr>
        <w:adjustRightInd/>
        <w:spacing w:line="360" w:lineRule="auto"/>
        <w:ind w:firstLine="113"/>
        <w:rPr>
          <w:rFonts w:hint="eastAsia" w:ascii="微软雅黑" w:hAnsi="微软雅黑" w:cs="宋体"/>
          <w:color w:val="auto"/>
          <w:sz w:val="21"/>
          <w:szCs w:val="21"/>
        </w:rPr>
      </w:pPr>
      <w:r>
        <w:rPr>
          <w:rFonts w:hint="eastAsia" w:ascii="微软雅黑" w:hAnsi="微软雅黑" w:cs="宋体"/>
          <w:color w:val="auto"/>
          <w:sz w:val="21"/>
          <w:szCs w:val="21"/>
        </w:rPr>
        <w:t>Implement verification protection using low-cost verification algorithms;</w:t>
      </w:r>
    </w:p>
    <w:p w14:paraId="390FC9C5">
      <w:pPr>
        <w:pStyle w:val="63"/>
        <w:numPr>
          <w:ilvl w:val="0"/>
          <w:numId w:val="2"/>
        </w:numPr>
        <w:adjustRightInd/>
        <w:spacing w:line="360" w:lineRule="auto"/>
        <w:ind w:firstLine="113"/>
        <w:rPr>
          <w:rFonts w:hint="eastAsia" w:ascii="微软雅黑" w:hAnsi="微软雅黑" w:cs="宋体"/>
          <w:color w:val="auto"/>
          <w:sz w:val="21"/>
          <w:szCs w:val="21"/>
        </w:rPr>
      </w:pPr>
      <w:r>
        <w:rPr>
          <w:rFonts w:hint="eastAsia" w:ascii="微软雅黑" w:hAnsi="微软雅黑" w:cs="宋体"/>
          <w:color w:val="auto"/>
          <w:sz w:val="21"/>
          <w:szCs w:val="21"/>
        </w:rPr>
        <w:t>Use message identifiers to indicate different messages.</w:t>
      </w:r>
    </w:p>
    <w:p w14:paraId="690470C8">
      <w:pPr>
        <w:pStyle w:val="63"/>
        <w:numPr>
          <w:ilvl w:val="0"/>
          <w:numId w:val="2"/>
        </w:numPr>
        <w:adjustRightInd/>
        <w:spacing w:line="360" w:lineRule="auto"/>
        <w:ind w:firstLine="113"/>
        <w:rPr>
          <w:rFonts w:ascii="微软雅黑" w:hAnsi="微软雅黑" w:cs="宋体"/>
          <w:color w:val="FF0000"/>
          <w:sz w:val="21"/>
          <w:szCs w:val="21"/>
        </w:rPr>
      </w:pPr>
      <w:r>
        <w:rPr>
          <w:rFonts w:hint="eastAsia" w:ascii="微软雅黑" w:hAnsi="微软雅黑" w:cs="宋体"/>
          <w:color w:val="FF0000"/>
          <w:sz w:val="21"/>
          <w:szCs w:val="21"/>
        </w:rPr>
        <w:t>Unless otherwise specified. All applicable.</w:t>
      </w:r>
    </w:p>
    <w:p w14:paraId="38562B74">
      <w:pPr>
        <w:pStyle w:val="2"/>
        <w:numPr>
          <w:ilvl w:val="0"/>
          <w:numId w:val="1"/>
        </w:numPr>
        <w:spacing w:line="360" w:lineRule="auto"/>
      </w:pPr>
      <w:bookmarkStart w:id="4" w:name="_Toc23696"/>
      <w:bookmarkStart w:id="5" w:name="_Toc21557"/>
      <w:r>
        <w:rPr>
          <w:rFonts w:hint="eastAsia"/>
        </w:rPr>
        <w:t>Protocol Data Packet Structure</w:t>
      </w:r>
      <w:bookmarkEnd w:id="4"/>
      <w:bookmarkEnd w:id="5"/>
    </w:p>
    <w:p w14:paraId="37E1194E">
      <w:pPr>
        <w:spacing w:line="360" w:lineRule="auto"/>
        <w:ind w:firstLine="42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 basic protocol data packet structure is shown in Figure 1.：</w:t>
      </w:r>
    </w:p>
    <w:p w14:paraId="675D4DFB">
      <w:pPr>
        <w:spacing w:line="360" w:lineRule="auto"/>
        <w:jc w:val="center"/>
        <w:rPr>
          <w:rFonts w:ascii="微软雅黑" w:hAnsi="微软雅黑"/>
        </w:rPr>
      </w:pPr>
      <w:r>
        <w:drawing>
          <wp:inline distT="0" distB="0" distL="0" distR="0">
            <wp:extent cx="5410200" cy="18288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cstate="print"/>
                    <a:srcRect/>
                    <a:stretch>
                      <a:fillRect/>
                    </a:stretch>
                  </pic:blipFill>
                  <pic:spPr>
                    <a:xfrm>
                      <a:off x="0" y="0"/>
                      <a:ext cx="5410200" cy="1828800"/>
                    </a:xfrm>
                    <a:prstGeom prst="rect">
                      <a:avLst/>
                    </a:prstGeom>
                    <a:noFill/>
                    <a:ln w="9525" cmpd="sng">
                      <a:noFill/>
                      <a:miter lim="800000"/>
                      <a:headEnd/>
                      <a:tailEnd/>
                    </a:ln>
                  </pic:spPr>
                </pic:pic>
              </a:graphicData>
            </a:graphic>
          </wp:inline>
        </w:drawing>
      </w:r>
    </w:p>
    <w:p w14:paraId="27814651">
      <w:pPr>
        <w:spacing w:line="360" w:lineRule="auto"/>
        <w:jc w:val="center"/>
        <w:rPr>
          <w:rFonts w:ascii="微软雅黑" w:hAnsi="微软雅黑"/>
          <w:sz w:val="18"/>
          <w:szCs w:val="18"/>
        </w:rPr>
      </w:pPr>
      <w:r>
        <w:rPr>
          <w:rFonts w:hint="eastAsia" w:ascii="微软雅黑" w:hAnsi="微软雅黑" w:cs="Calibri"/>
          <w:b/>
          <w:bCs w:val="0"/>
          <w:sz w:val="18"/>
          <w:szCs w:val="18"/>
          <w:lang w:val="en-US" w:eastAsia="zh-CN"/>
        </w:rPr>
        <w:t>Figure</w:t>
      </w:r>
      <w:r>
        <w:rPr>
          <w:rFonts w:ascii="微软雅黑" w:hAnsi="微软雅黑" w:cs="Calibri"/>
          <w:b/>
          <w:bCs w:val="0"/>
          <w:sz w:val="18"/>
          <w:szCs w:val="18"/>
        </w:rPr>
        <w:t xml:space="preserve">1 </w:t>
      </w:r>
    </w:p>
    <w:p w14:paraId="1F756905">
      <w:pPr>
        <w:spacing w:line="360" w:lineRule="auto"/>
        <w:jc w:val="center"/>
        <w:rPr>
          <w:rFonts w:ascii="微软雅黑" w:hAnsi="微软雅黑"/>
          <w:sz w:val="18"/>
          <w:szCs w:val="18"/>
        </w:rPr>
      </w:pPr>
    </w:p>
    <w:p w14:paraId="3E97C127">
      <w:pPr>
        <w:pStyle w:val="3"/>
        <w:numPr>
          <w:ilvl w:val="1"/>
          <w:numId w:val="1"/>
        </w:numPr>
        <w:tabs>
          <w:tab w:val="left" w:pos="993"/>
        </w:tabs>
        <w:spacing w:line="360" w:lineRule="auto"/>
        <w:rPr>
          <w:rFonts w:hint="eastAsia" w:ascii="微软雅黑" w:hAnsi="微软雅黑"/>
          <w:szCs w:val="21"/>
        </w:rPr>
      </w:pPr>
      <w:bookmarkStart w:id="6" w:name="_Toc3173"/>
      <w:bookmarkStart w:id="7" w:name="_Toc23419"/>
      <w:r>
        <w:rPr>
          <w:rFonts w:hint="eastAsia" w:ascii="微软雅黑" w:hAnsi="微软雅黑"/>
          <w:szCs w:val="21"/>
        </w:rPr>
        <w:t>Data Header</w:t>
      </w:r>
      <w:bookmarkEnd w:id="6"/>
      <w:bookmarkEnd w:id="7"/>
    </w:p>
    <w:p w14:paraId="253C4BF7">
      <w:pPr>
        <w:numPr>
          <w:ilvl w:val="0"/>
          <w:numId w:val="0"/>
        </w:numPr>
        <w:tabs>
          <w:tab w:val="left" w:pos="993"/>
        </w:tabs>
        <w:spacing w:line="360" w:lineRule="auto"/>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szCs w:val="21"/>
          <w:lang w:val="en-US" w:eastAsia="zh-CN"/>
        </w:rPr>
        <w:tab/>
      </w:r>
      <w:r>
        <w:rPr>
          <w:rFonts w:hint="eastAsia" w:ascii="微软雅黑" w:hAnsi="微软雅黑" w:eastAsia="微软雅黑" w:cs="宋体"/>
          <w:bCs/>
          <w:color w:val="auto"/>
          <w:kern w:val="2"/>
          <w:sz w:val="21"/>
          <w:szCs w:val="21"/>
          <w:lang w:val="en-US" w:eastAsia="zh-CN" w:bidi="ar-SA"/>
        </w:rPr>
        <w:t>Each data packet begins with a 4-byte Header or token (in some response messages, a timestamp is used instead):</w:t>
      </w:r>
    </w:p>
    <w:p w14:paraId="0F4DABD7">
      <w:pPr>
        <w:numPr>
          <w:ilvl w:val="0"/>
          <w:numId w:val="0"/>
        </w:numPr>
        <w:tabs>
          <w:tab w:val="left" w:pos="993"/>
        </w:tabs>
        <w:spacing w:line="360" w:lineRule="auto"/>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Currently, the token for Eurofins devices is fixed as BD BDBDBD</w:t>
      </w:r>
    </w:p>
    <w:p w14:paraId="39BA2F41">
      <w:pPr>
        <w:spacing w:line="360" w:lineRule="auto"/>
        <w:ind w:left="840" w:leftChars="0" w:firstLine="420" w:firstLineChars="0"/>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Header: 0xBD 0xBD 0xBD 0xBD</w:t>
      </w:r>
    </w:p>
    <w:p w14:paraId="65A31ACC">
      <w:pPr>
        <w:spacing w:line="360" w:lineRule="auto"/>
        <w:ind w:left="840" w:leftChars="0" w:firstLine="420"/>
        <w:outlineLvl w:val="9"/>
        <w:rPr>
          <w:rFonts w:ascii="微软雅黑" w:hAnsi="微软雅黑" w:cs="宋体"/>
          <w:color w:val="auto"/>
          <w:sz w:val="21"/>
          <w:szCs w:val="21"/>
        </w:rPr>
      </w:pPr>
      <w:r>
        <w:rPr>
          <w:rFonts w:hint="eastAsia" w:ascii="微软雅黑" w:hAnsi="微软雅黑" w:eastAsia="微软雅黑" w:cs="宋体"/>
          <w:bCs/>
          <w:color w:val="auto"/>
          <w:kern w:val="2"/>
          <w:sz w:val="21"/>
          <w:szCs w:val="21"/>
          <w:lang w:val="en-US" w:eastAsia="zh-CN" w:bidi="ar-SA"/>
        </w:rPr>
        <w:t>Timestamp: 32 bits, generated by the server</w:t>
      </w:r>
    </w:p>
    <w:p w14:paraId="76B62D6D">
      <w:pPr>
        <w:pStyle w:val="3"/>
        <w:numPr>
          <w:ilvl w:val="1"/>
          <w:numId w:val="1"/>
        </w:numPr>
        <w:tabs>
          <w:tab w:val="left" w:pos="993"/>
        </w:tabs>
        <w:spacing w:line="360" w:lineRule="auto"/>
      </w:pPr>
      <w:bookmarkStart w:id="8" w:name="_Toc28091"/>
      <w:bookmarkStart w:id="9" w:name="_Toc18237"/>
      <w:r>
        <w:t>Message ID</w:t>
      </w:r>
      <w:bookmarkEnd w:id="8"/>
      <w:bookmarkEnd w:id="9"/>
    </w:p>
    <w:p w14:paraId="2EC33706">
      <w:pPr>
        <w:pStyle w:val="1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 </w:t>
      </w: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MessageId represents the content as described in Chapter 3.</w:t>
      </w:r>
    </w:p>
    <w:p w14:paraId="03C89DC8">
      <w:pPr>
        <w:pStyle w:val="10"/>
        <w:rPr>
          <w:rFonts w:ascii="微软雅黑" w:hAnsi="微软雅黑"/>
          <w:szCs w:val="21"/>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Every time the TCP connection is established, the device side will first report the 0xF0 message, which contains the unique identifier IMEI of the device. The server side needs to record this IMEI as an identifier. Then it will respond with the 0xF1 message. The device side will consider the connection successful only after receiving this response. Otherwise, it will disconnect the link.</w:t>
      </w:r>
    </w:p>
    <w:p w14:paraId="476C5A55">
      <w:pPr>
        <w:pStyle w:val="3"/>
        <w:numPr>
          <w:ilvl w:val="1"/>
          <w:numId w:val="1"/>
        </w:numPr>
        <w:tabs>
          <w:tab w:val="left" w:pos="993"/>
        </w:tabs>
        <w:spacing w:line="360" w:lineRule="auto"/>
      </w:pPr>
      <w:bookmarkStart w:id="10" w:name="_Toc7592"/>
      <w:bookmarkStart w:id="11" w:name="_Toc30955"/>
      <w:r>
        <w:rPr>
          <w:rFonts w:hint="eastAsia"/>
        </w:rPr>
        <w:t>Token Generation Mechanism</w:t>
      </w:r>
      <w:bookmarkEnd w:id="10"/>
      <w:bookmarkEnd w:id="11"/>
    </w:p>
    <w:p w14:paraId="629E27B9">
      <w:pPr>
        <w:spacing w:line="360" w:lineRule="auto"/>
        <w:ind w:left="840" w:firstLine="420"/>
        <w:rPr>
          <w:rFonts w:ascii="微软雅黑" w:hAnsi="微软雅黑"/>
          <w:szCs w:val="21"/>
        </w:rPr>
      </w:pPr>
      <w:r>
        <w:rPr>
          <w:rFonts w:hint="eastAsia" w:ascii="微软雅黑" w:hAnsi="微软雅黑"/>
          <w:szCs w:val="21"/>
        </w:rPr>
        <w:t>Currently fixed to</w:t>
      </w:r>
      <w:r>
        <w:rPr>
          <w:rFonts w:hint="eastAsia" w:ascii="微软雅黑" w:hAnsi="微软雅黑"/>
          <w:szCs w:val="21"/>
          <w:lang w:val="en-US" w:eastAsia="zh-CN"/>
        </w:rPr>
        <w:t xml:space="preserve">  </w:t>
      </w:r>
      <w:r>
        <w:rPr>
          <w:rFonts w:hint="eastAsia" w:ascii="微软雅黑" w:hAnsi="微软雅黑"/>
          <w:szCs w:val="21"/>
        </w:rPr>
        <w:t>BDBDBDBD</w:t>
      </w:r>
    </w:p>
    <w:p w14:paraId="6E4955C7">
      <w:pPr>
        <w:spacing w:line="360" w:lineRule="auto"/>
        <w:ind w:left="840" w:firstLine="420"/>
        <w:rPr>
          <w:rFonts w:ascii="微软雅黑" w:hAnsi="微软雅黑"/>
          <w:szCs w:val="21"/>
        </w:rPr>
      </w:pPr>
    </w:p>
    <w:p w14:paraId="1E71227B">
      <w:pPr>
        <w:pStyle w:val="3"/>
        <w:numPr>
          <w:ilvl w:val="1"/>
          <w:numId w:val="1"/>
        </w:numPr>
        <w:tabs>
          <w:tab w:val="left" w:pos="993"/>
        </w:tabs>
        <w:spacing w:line="360" w:lineRule="auto"/>
      </w:pPr>
      <w:bookmarkStart w:id="12" w:name="_Toc12802"/>
      <w:bookmarkStart w:id="13" w:name="_Toc1204"/>
      <w:r>
        <w:t>Payload</w:t>
      </w:r>
      <w:bookmarkEnd w:id="12"/>
      <w:bookmarkEnd w:id="13"/>
    </w:p>
    <w:p w14:paraId="6FBFA88E">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The payload below refers to the effective content of the protocol, excluding the head token and checksum. The length of the content is indicated afterwards. </w:t>
      </w:r>
    </w:p>
    <w:p w14:paraId="365FC102">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The data formats used in the payload are shown in the following table:</w:t>
      </w:r>
    </w:p>
    <w:p w14:paraId="4E712187">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[U-unsigned; I-signed; X-bitfield; number-bytes occupied]</w:t>
      </w:r>
    </w:p>
    <w:p w14:paraId="5DD307D9">
      <w:pPr>
        <w:ind w:firstLine="420" w:firstLineChars="0"/>
        <w:rPr>
          <w:rFonts w:hint="eastAsia"/>
        </w:rPr>
      </w:pPr>
      <w:r>
        <w:rPr>
          <w:rFonts w:hint="eastAsia"/>
          <w:lang w:val="en-US" w:eastAsia="zh-CN"/>
        </w:rPr>
        <w:tab/>
      </w:r>
      <w:r>
        <w:rPr>
          <w:rFonts w:hint="eastAsia"/>
          <w:color w:val="FF0000"/>
        </w:rPr>
        <w:t>In the protocol below, little-endian is used for all data types except for ch, u8, i8, and x8.</w:t>
      </w:r>
    </w:p>
    <w:tbl>
      <w:tblPr>
        <w:tblStyle w:val="28"/>
        <w:tblW w:w="0" w:type="auto"/>
        <w:tblInd w:w="534" w:type="dxa"/>
        <w:tblLayout w:type="autofit"/>
        <w:tblCellMar>
          <w:top w:w="0" w:type="dxa"/>
          <w:left w:w="108" w:type="dxa"/>
          <w:bottom w:w="0" w:type="dxa"/>
          <w:right w:w="108" w:type="dxa"/>
        </w:tblCellMar>
      </w:tblPr>
      <w:tblGrid>
        <w:gridCol w:w="710"/>
        <w:gridCol w:w="1678"/>
        <w:gridCol w:w="1210"/>
        <w:gridCol w:w="2780"/>
        <w:gridCol w:w="1187"/>
        <w:gridCol w:w="1511"/>
      </w:tblGrid>
      <w:tr w14:paraId="6B4EE809">
        <w:tblPrEx>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noWrap/>
            <w:vAlign w:val="bottom"/>
          </w:tcPr>
          <w:p w14:paraId="582F00D9">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Short</w:t>
            </w:r>
          </w:p>
        </w:tc>
        <w:tc>
          <w:tcPr>
            <w:tcW w:w="0" w:type="auto"/>
            <w:tcBorders>
              <w:top w:val="single" w:color="auto" w:sz="4" w:space="0"/>
              <w:left w:val="nil"/>
              <w:bottom w:val="single" w:color="auto" w:sz="4" w:space="0"/>
              <w:right w:val="single" w:color="auto" w:sz="4" w:space="0"/>
            </w:tcBorders>
            <w:noWrap/>
            <w:vAlign w:val="bottom"/>
          </w:tcPr>
          <w:p w14:paraId="00E80ADD">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peTypeType</w:t>
            </w:r>
          </w:p>
        </w:tc>
        <w:tc>
          <w:tcPr>
            <w:tcW w:w="0" w:type="auto"/>
            <w:tcBorders>
              <w:top w:val="single" w:color="auto" w:sz="4" w:space="0"/>
              <w:left w:val="nil"/>
              <w:bottom w:val="single" w:color="auto" w:sz="4" w:space="0"/>
              <w:right w:val="single" w:color="auto" w:sz="4" w:space="0"/>
            </w:tcBorders>
            <w:noWrap/>
            <w:vAlign w:val="bottom"/>
          </w:tcPr>
          <w:p w14:paraId="73195C31">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Size(Bytes)</w:t>
            </w:r>
          </w:p>
        </w:tc>
        <w:tc>
          <w:tcPr>
            <w:tcW w:w="0" w:type="auto"/>
            <w:tcBorders>
              <w:top w:val="single" w:color="auto" w:sz="4" w:space="0"/>
              <w:left w:val="nil"/>
              <w:bottom w:val="single" w:color="auto" w:sz="4" w:space="0"/>
              <w:right w:val="single" w:color="auto" w:sz="4" w:space="0"/>
            </w:tcBorders>
            <w:noWrap/>
            <w:vAlign w:val="bottom"/>
          </w:tcPr>
          <w:p w14:paraId="2AFA2DC5">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Min/max</w:t>
            </w:r>
          </w:p>
        </w:tc>
        <w:tc>
          <w:tcPr>
            <w:tcW w:w="0" w:type="auto"/>
            <w:tcBorders>
              <w:top w:val="single" w:color="auto" w:sz="4" w:space="0"/>
              <w:left w:val="nil"/>
              <w:bottom w:val="single" w:color="auto" w:sz="4" w:space="0"/>
              <w:right w:val="single" w:color="auto" w:sz="4" w:space="0"/>
            </w:tcBorders>
            <w:noWrap/>
            <w:vAlign w:val="bottom"/>
          </w:tcPr>
          <w:p w14:paraId="563805F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Resolution</w:t>
            </w:r>
          </w:p>
        </w:tc>
        <w:tc>
          <w:tcPr>
            <w:tcW w:w="0" w:type="auto"/>
            <w:tcBorders>
              <w:top w:val="single" w:color="auto" w:sz="4" w:space="0"/>
              <w:left w:val="nil"/>
              <w:bottom w:val="single" w:color="auto" w:sz="4" w:space="0"/>
              <w:right w:val="single" w:color="auto" w:sz="4" w:space="0"/>
            </w:tcBorders>
          </w:tcPr>
          <w:p w14:paraId="3B000732">
            <w:pPr>
              <w:widowControl/>
              <w:spacing w:line="360" w:lineRule="auto"/>
              <w:jc w:val="center"/>
              <w:rPr>
                <w:rFonts w:hint="default" w:ascii="微软雅黑" w:hAnsi="微软雅黑" w:eastAsia="微软雅黑" w:cs="宋体"/>
                <w:b/>
                <w:bCs w:val="0"/>
                <w:kern w:val="0"/>
                <w:sz w:val="18"/>
                <w:szCs w:val="18"/>
                <w:lang w:val="en-US" w:eastAsia="zh-CN"/>
              </w:rPr>
            </w:pPr>
            <w:r>
              <w:rPr>
                <w:rFonts w:hint="eastAsia" w:ascii="微软雅黑" w:hAnsi="微软雅黑" w:cs="宋体"/>
                <w:b/>
                <w:bCs w:val="0"/>
                <w:kern w:val="0"/>
                <w:sz w:val="18"/>
                <w:szCs w:val="18"/>
                <w:lang w:val="en-US" w:eastAsia="zh-CN"/>
              </w:rPr>
              <w:t>explain</w:t>
            </w:r>
          </w:p>
        </w:tc>
      </w:tr>
      <w:tr w14:paraId="1562B4FF">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B26D3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w:t>
            </w:r>
          </w:p>
        </w:tc>
        <w:tc>
          <w:tcPr>
            <w:tcW w:w="0" w:type="auto"/>
            <w:tcBorders>
              <w:top w:val="nil"/>
              <w:left w:val="nil"/>
              <w:bottom w:val="single" w:color="auto" w:sz="4" w:space="0"/>
              <w:right w:val="single" w:color="auto" w:sz="4" w:space="0"/>
            </w:tcBorders>
            <w:noWrap/>
            <w:vAlign w:val="bottom"/>
          </w:tcPr>
          <w:p w14:paraId="79C3AC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ASCII/ISO 8859.1</w:t>
            </w:r>
          </w:p>
        </w:tc>
        <w:tc>
          <w:tcPr>
            <w:tcW w:w="0" w:type="auto"/>
            <w:tcBorders>
              <w:top w:val="nil"/>
              <w:left w:val="nil"/>
              <w:bottom w:val="single" w:color="auto" w:sz="4" w:space="0"/>
              <w:right w:val="single" w:color="auto" w:sz="4" w:space="0"/>
            </w:tcBorders>
            <w:noWrap/>
            <w:vAlign w:val="bottom"/>
          </w:tcPr>
          <w:p w14:paraId="5CF467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6371B14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702D39F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67ECD7B6">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char</w:t>
            </w:r>
          </w:p>
        </w:tc>
      </w:tr>
      <w:tr w14:paraId="282C2E3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391F7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0" w:type="auto"/>
            <w:tcBorders>
              <w:top w:val="nil"/>
              <w:left w:val="nil"/>
              <w:bottom w:val="single" w:color="auto" w:sz="4" w:space="0"/>
              <w:right w:val="single" w:color="auto" w:sz="4" w:space="0"/>
            </w:tcBorders>
            <w:noWrap/>
            <w:vAlign w:val="bottom"/>
          </w:tcPr>
          <w:p w14:paraId="235BEF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Char</w:t>
            </w:r>
          </w:p>
        </w:tc>
        <w:tc>
          <w:tcPr>
            <w:tcW w:w="0" w:type="auto"/>
            <w:tcBorders>
              <w:top w:val="nil"/>
              <w:left w:val="nil"/>
              <w:bottom w:val="single" w:color="auto" w:sz="4" w:space="0"/>
              <w:right w:val="single" w:color="auto" w:sz="4" w:space="0"/>
            </w:tcBorders>
            <w:noWrap/>
            <w:vAlign w:val="bottom"/>
          </w:tcPr>
          <w:p w14:paraId="10A012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6B7A30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0..255</w:t>
            </w:r>
          </w:p>
        </w:tc>
        <w:tc>
          <w:tcPr>
            <w:tcW w:w="0" w:type="auto"/>
            <w:tcBorders>
              <w:top w:val="nil"/>
              <w:left w:val="nil"/>
              <w:bottom w:val="single" w:color="auto" w:sz="4" w:space="0"/>
              <w:right w:val="single" w:color="auto" w:sz="4" w:space="0"/>
            </w:tcBorders>
            <w:noWrap/>
            <w:vAlign w:val="bottom"/>
          </w:tcPr>
          <w:p w14:paraId="55D76C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DFB78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r>
      <w:tr w14:paraId="2BB6B6AB">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61B78C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i8</w:t>
            </w:r>
          </w:p>
        </w:tc>
        <w:tc>
          <w:tcPr>
            <w:tcW w:w="0" w:type="auto"/>
            <w:tcBorders>
              <w:top w:val="nil"/>
              <w:left w:val="nil"/>
              <w:bottom w:val="single" w:color="auto" w:sz="4" w:space="0"/>
              <w:right w:val="single" w:color="auto" w:sz="4" w:space="0"/>
            </w:tcBorders>
            <w:noWrap/>
            <w:vAlign w:val="bottom"/>
          </w:tcPr>
          <w:p w14:paraId="66FD76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Signed Char</w:t>
            </w:r>
          </w:p>
        </w:tc>
        <w:tc>
          <w:tcPr>
            <w:tcW w:w="0" w:type="auto"/>
            <w:tcBorders>
              <w:top w:val="nil"/>
              <w:left w:val="nil"/>
              <w:bottom w:val="single" w:color="auto" w:sz="4" w:space="0"/>
              <w:right w:val="single" w:color="auto" w:sz="4" w:space="0"/>
            </w:tcBorders>
            <w:noWrap/>
            <w:vAlign w:val="bottom"/>
          </w:tcPr>
          <w:p w14:paraId="51264D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09879A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-128..127</w:t>
            </w:r>
          </w:p>
        </w:tc>
        <w:tc>
          <w:tcPr>
            <w:tcW w:w="0" w:type="auto"/>
            <w:tcBorders>
              <w:top w:val="nil"/>
              <w:left w:val="nil"/>
              <w:bottom w:val="single" w:color="auto" w:sz="4" w:space="0"/>
              <w:right w:val="single" w:color="auto" w:sz="4" w:space="0"/>
            </w:tcBorders>
            <w:noWrap/>
            <w:vAlign w:val="bottom"/>
          </w:tcPr>
          <w:p w14:paraId="426C88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5AB2252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short</w:t>
            </w:r>
          </w:p>
        </w:tc>
      </w:tr>
      <w:tr w14:paraId="37996A44">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C5571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x8</w:t>
            </w:r>
          </w:p>
        </w:tc>
        <w:tc>
          <w:tcPr>
            <w:tcW w:w="0" w:type="auto"/>
            <w:tcBorders>
              <w:top w:val="nil"/>
              <w:left w:val="nil"/>
              <w:bottom w:val="single" w:color="auto" w:sz="4" w:space="0"/>
              <w:right w:val="single" w:color="auto" w:sz="4" w:space="0"/>
            </w:tcBorders>
            <w:noWrap/>
            <w:vAlign w:val="bottom"/>
          </w:tcPr>
          <w:p w14:paraId="53B52C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09DB2A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022423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71C761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6CC3A56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bit</w:t>
            </w:r>
          </w:p>
        </w:tc>
      </w:tr>
      <w:tr w14:paraId="44FF0753">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5189E4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0" w:type="auto"/>
            <w:tcBorders>
              <w:top w:val="nil"/>
              <w:left w:val="nil"/>
              <w:bottom w:val="single" w:color="auto" w:sz="4" w:space="0"/>
              <w:right w:val="single" w:color="auto" w:sz="4" w:space="0"/>
            </w:tcBorders>
            <w:noWrap/>
            <w:vAlign w:val="bottom"/>
          </w:tcPr>
          <w:p w14:paraId="09FD82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5A5C00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139A76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0..65</w:t>
            </w:r>
            <w:r>
              <w:rPr>
                <w:rFonts w:hint="eastAsia" w:ascii="微软雅黑" w:hAnsi="微软雅黑" w:cs="宋体"/>
                <w:kern w:val="0"/>
                <w:sz w:val="18"/>
                <w:szCs w:val="18"/>
              </w:rPr>
              <w:t>，</w:t>
            </w:r>
            <w:r>
              <w:rPr>
                <w:rFonts w:ascii="微软雅黑" w:hAnsi="微软雅黑" w:cs="宋体"/>
                <w:kern w:val="0"/>
                <w:sz w:val="18"/>
                <w:szCs w:val="18"/>
              </w:rPr>
              <w:t>535</w:t>
            </w:r>
          </w:p>
        </w:tc>
        <w:tc>
          <w:tcPr>
            <w:tcW w:w="0" w:type="auto"/>
            <w:tcBorders>
              <w:top w:val="nil"/>
              <w:left w:val="nil"/>
              <w:bottom w:val="single" w:color="auto" w:sz="4" w:space="0"/>
              <w:right w:val="single" w:color="auto" w:sz="4" w:space="0"/>
            </w:tcBorders>
            <w:noWrap/>
            <w:vAlign w:val="bottom"/>
          </w:tcPr>
          <w:p w14:paraId="6A416C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849A049">
            <w:pPr>
              <w:widowControl/>
              <w:spacing w:line="360" w:lineRule="auto"/>
              <w:jc w:val="both"/>
              <w:rPr>
                <w:rFonts w:hint="default" w:ascii="微软雅黑" w:hAnsi="微软雅黑" w:eastAsia="微软雅黑" w:cs="宋体"/>
                <w:kern w:val="0"/>
                <w:sz w:val="18"/>
                <w:szCs w:val="18"/>
                <w:lang w:val="en-US" w:eastAsia="zh-CN"/>
              </w:rPr>
            </w:pPr>
            <w:r>
              <w:rPr>
                <w:rFonts w:ascii="微软雅黑" w:hAnsi="微软雅黑" w:cs="宋体"/>
                <w:kern w:val="0"/>
                <w:sz w:val="18"/>
                <w:szCs w:val="18"/>
              </w:rPr>
              <w:t xml:space="preserve">unsigned </w:t>
            </w:r>
            <w:r>
              <w:rPr>
                <w:rFonts w:hint="eastAsia" w:ascii="微软雅黑" w:hAnsi="微软雅黑" w:cs="宋体"/>
                <w:kern w:val="0"/>
                <w:sz w:val="18"/>
                <w:szCs w:val="18"/>
                <w:lang w:val="en-US" w:eastAsia="zh-CN"/>
              </w:rPr>
              <w:t xml:space="preserve"> int</w:t>
            </w:r>
          </w:p>
        </w:tc>
      </w:tr>
      <w:tr w14:paraId="6D0F9562">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148BE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i16</w:t>
            </w:r>
          </w:p>
        </w:tc>
        <w:tc>
          <w:tcPr>
            <w:tcW w:w="0" w:type="auto"/>
            <w:tcBorders>
              <w:top w:val="nil"/>
              <w:left w:val="nil"/>
              <w:bottom w:val="single" w:color="auto" w:sz="4" w:space="0"/>
              <w:right w:val="single" w:color="auto" w:sz="4" w:space="0"/>
            </w:tcBorders>
            <w:noWrap/>
            <w:vAlign w:val="bottom"/>
          </w:tcPr>
          <w:p w14:paraId="3F6127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2F49CC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6FF8F3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-32,768..32,767</w:t>
            </w:r>
          </w:p>
        </w:tc>
        <w:tc>
          <w:tcPr>
            <w:tcW w:w="0" w:type="auto"/>
            <w:tcBorders>
              <w:top w:val="nil"/>
              <w:left w:val="nil"/>
              <w:bottom w:val="single" w:color="auto" w:sz="4" w:space="0"/>
              <w:right w:val="single" w:color="auto" w:sz="4" w:space="0"/>
            </w:tcBorders>
            <w:noWrap/>
            <w:vAlign w:val="bottom"/>
          </w:tcPr>
          <w:p w14:paraId="0C1199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0826EDC3">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int</w:t>
            </w:r>
          </w:p>
        </w:tc>
      </w:tr>
      <w:tr w14:paraId="2FE64CFD">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2B402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x16</w:t>
            </w:r>
          </w:p>
        </w:tc>
        <w:tc>
          <w:tcPr>
            <w:tcW w:w="0" w:type="auto"/>
            <w:tcBorders>
              <w:top w:val="nil"/>
              <w:left w:val="nil"/>
              <w:bottom w:val="single" w:color="auto" w:sz="4" w:space="0"/>
              <w:right w:val="single" w:color="auto" w:sz="4" w:space="0"/>
            </w:tcBorders>
            <w:noWrap/>
            <w:vAlign w:val="bottom"/>
          </w:tcPr>
          <w:p w14:paraId="010832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0FC85C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4CE48C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22EA9D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3BE16B5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（bit）2</w:t>
            </w:r>
          </w:p>
        </w:tc>
      </w:tr>
      <w:tr w14:paraId="4B211EE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67B73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0" w:type="auto"/>
            <w:tcBorders>
              <w:top w:val="nil"/>
              <w:left w:val="nil"/>
              <w:bottom w:val="single" w:color="auto" w:sz="4" w:space="0"/>
              <w:right w:val="single" w:color="auto" w:sz="4" w:space="0"/>
            </w:tcBorders>
            <w:noWrap/>
            <w:vAlign w:val="bottom"/>
          </w:tcPr>
          <w:p w14:paraId="54D9AB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Long</w:t>
            </w:r>
          </w:p>
        </w:tc>
        <w:tc>
          <w:tcPr>
            <w:tcW w:w="0" w:type="auto"/>
            <w:tcBorders>
              <w:top w:val="nil"/>
              <w:left w:val="nil"/>
              <w:bottom w:val="single" w:color="auto" w:sz="4" w:space="0"/>
              <w:right w:val="single" w:color="auto" w:sz="4" w:space="0"/>
            </w:tcBorders>
            <w:noWrap/>
            <w:vAlign w:val="bottom"/>
          </w:tcPr>
          <w:p w14:paraId="040660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6E72C4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0..4,294,967,295</w:t>
            </w:r>
          </w:p>
        </w:tc>
        <w:tc>
          <w:tcPr>
            <w:tcW w:w="0" w:type="auto"/>
            <w:tcBorders>
              <w:top w:val="nil"/>
              <w:left w:val="nil"/>
              <w:bottom w:val="single" w:color="auto" w:sz="4" w:space="0"/>
              <w:right w:val="single" w:color="auto" w:sz="4" w:space="0"/>
            </w:tcBorders>
            <w:noWrap/>
            <w:vAlign w:val="bottom"/>
          </w:tcPr>
          <w:p w14:paraId="4ADE7AD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312E595C">
            <w:pPr>
              <w:widowControl/>
              <w:spacing w:line="360" w:lineRule="auto"/>
              <w:jc w:val="center"/>
              <w:rPr>
                <w:rFonts w:hint="default" w:ascii="微软雅黑" w:hAnsi="微软雅黑" w:eastAsia="微软雅黑" w:cs="宋体"/>
                <w:kern w:val="0"/>
                <w:sz w:val="18"/>
                <w:szCs w:val="18"/>
                <w:lang w:val="en-US" w:eastAsia="zh-CN"/>
              </w:rPr>
            </w:pPr>
            <w:r>
              <w:rPr>
                <w:rFonts w:ascii="微软雅黑" w:hAnsi="微软雅黑" w:cs="宋体"/>
                <w:kern w:val="0"/>
                <w:sz w:val="18"/>
                <w:szCs w:val="18"/>
              </w:rPr>
              <w:t xml:space="preserve">unsigned </w:t>
            </w:r>
            <w:r>
              <w:rPr>
                <w:rFonts w:hint="eastAsia" w:ascii="微软雅黑" w:hAnsi="微软雅黑" w:cs="宋体"/>
                <w:kern w:val="0"/>
                <w:sz w:val="18"/>
                <w:szCs w:val="18"/>
                <w:lang w:val="en-US" w:eastAsia="zh-CN"/>
              </w:rPr>
              <w:t>long</w:t>
            </w:r>
          </w:p>
        </w:tc>
      </w:tr>
      <w:tr w14:paraId="1735B1CE">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520712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0" w:type="auto"/>
            <w:tcBorders>
              <w:top w:val="nil"/>
              <w:left w:val="nil"/>
              <w:bottom w:val="single" w:color="auto" w:sz="4" w:space="0"/>
              <w:right w:val="single" w:color="auto" w:sz="4" w:space="0"/>
            </w:tcBorders>
            <w:noWrap/>
            <w:vAlign w:val="bottom"/>
          </w:tcPr>
          <w:p w14:paraId="36E7A9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Signed Long</w:t>
            </w:r>
          </w:p>
        </w:tc>
        <w:tc>
          <w:tcPr>
            <w:tcW w:w="0" w:type="auto"/>
            <w:tcBorders>
              <w:top w:val="nil"/>
              <w:left w:val="nil"/>
              <w:bottom w:val="single" w:color="auto" w:sz="4" w:space="0"/>
              <w:right w:val="single" w:color="auto" w:sz="4" w:space="0"/>
            </w:tcBorders>
            <w:noWrap/>
            <w:vAlign w:val="bottom"/>
          </w:tcPr>
          <w:p w14:paraId="0CE685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0BE3B5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-2,147,483,648..2,147,483,647</w:t>
            </w:r>
          </w:p>
        </w:tc>
        <w:tc>
          <w:tcPr>
            <w:tcW w:w="0" w:type="auto"/>
            <w:tcBorders>
              <w:top w:val="nil"/>
              <w:left w:val="nil"/>
              <w:bottom w:val="single" w:color="auto" w:sz="4" w:space="0"/>
              <w:right w:val="single" w:color="auto" w:sz="4" w:space="0"/>
            </w:tcBorders>
            <w:noWrap/>
            <w:vAlign w:val="bottom"/>
          </w:tcPr>
          <w:p w14:paraId="4BE7A81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08B66F9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long</w:t>
            </w:r>
          </w:p>
        </w:tc>
      </w:tr>
      <w:tr w14:paraId="70DD7EC8">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6B73B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u64</w:t>
            </w:r>
          </w:p>
        </w:tc>
        <w:tc>
          <w:tcPr>
            <w:tcW w:w="0" w:type="auto"/>
            <w:tcBorders>
              <w:top w:val="nil"/>
              <w:left w:val="nil"/>
              <w:bottom w:val="single" w:color="auto" w:sz="4" w:space="0"/>
              <w:right w:val="single" w:color="auto" w:sz="4" w:space="0"/>
            </w:tcBorders>
            <w:noWrap/>
            <w:vAlign w:val="bottom"/>
          </w:tcPr>
          <w:p w14:paraId="5028BB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Uint64_t</w:t>
            </w:r>
          </w:p>
        </w:tc>
        <w:tc>
          <w:tcPr>
            <w:tcW w:w="0" w:type="auto"/>
            <w:tcBorders>
              <w:top w:val="nil"/>
              <w:left w:val="nil"/>
              <w:bottom w:val="single" w:color="auto" w:sz="4" w:space="0"/>
              <w:right w:val="single" w:color="auto" w:sz="4" w:space="0"/>
            </w:tcBorders>
            <w:noWrap/>
            <w:vAlign w:val="bottom"/>
          </w:tcPr>
          <w:p w14:paraId="56CA0D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0" w:type="auto"/>
            <w:tcBorders>
              <w:top w:val="nil"/>
              <w:left w:val="nil"/>
              <w:bottom w:val="single" w:color="auto" w:sz="4" w:space="0"/>
              <w:right w:val="single" w:color="auto" w:sz="4" w:space="0"/>
            </w:tcBorders>
            <w:noWrap/>
            <w:vAlign w:val="bottom"/>
          </w:tcPr>
          <w:p w14:paraId="097355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0..18,446,744,073,709,551,616</w:t>
            </w:r>
          </w:p>
        </w:tc>
        <w:tc>
          <w:tcPr>
            <w:tcW w:w="0" w:type="auto"/>
            <w:tcBorders>
              <w:top w:val="nil"/>
              <w:left w:val="nil"/>
              <w:bottom w:val="single" w:color="auto" w:sz="4" w:space="0"/>
              <w:right w:val="single" w:color="auto" w:sz="4" w:space="0"/>
            </w:tcBorders>
            <w:noWrap/>
            <w:vAlign w:val="bottom"/>
          </w:tcPr>
          <w:p w14:paraId="68F005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751630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uint64_t</w:t>
            </w:r>
          </w:p>
        </w:tc>
      </w:tr>
      <w:tr w14:paraId="6C7532A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55248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185954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20308C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7C2E94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-3.44*10e38..3.4*10e38</w:t>
            </w:r>
          </w:p>
        </w:tc>
        <w:tc>
          <w:tcPr>
            <w:tcW w:w="0" w:type="auto"/>
            <w:tcBorders>
              <w:top w:val="nil"/>
              <w:left w:val="nil"/>
              <w:bottom w:val="single" w:color="auto" w:sz="4" w:space="0"/>
              <w:right w:val="single" w:color="auto" w:sz="4" w:space="0"/>
            </w:tcBorders>
            <w:noWrap/>
            <w:vAlign w:val="bottom"/>
          </w:tcPr>
          <w:p w14:paraId="5F7649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338050B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float</w:t>
            </w:r>
          </w:p>
        </w:tc>
      </w:tr>
    </w:tbl>
    <w:p w14:paraId="5907DCAF">
      <w:pPr>
        <w:pStyle w:val="3"/>
        <w:numPr>
          <w:ilvl w:val="1"/>
          <w:numId w:val="1"/>
        </w:numPr>
        <w:tabs>
          <w:tab w:val="left" w:pos="993"/>
        </w:tabs>
        <w:spacing w:line="360" w:lineRule="auto"/>
      </w:pPr>
      <w:bookmarkStart w:id="14" w:name="_Toc26749"/>
      <w:bookmarkStart w:id="15" w:name="_Toc496193108"/>
      <w:bookmarkStart w:id="16" w:name="_Toc16402"/>
      <w:bookmarkStart w:id="17" w:name="_Toc440976907"/>
      <w:r>
        <w:t>Checksum</w:t>
      </w:r>
      <w:bookmarkEnd w:id="14"/>
      <w:bookmarkEnd w:id="15"/>
      <w:bookmarkEnd w:id="16"/>
      <w:bookmarkEnd w:id="17"/>
    </w:p>
    <w:p w14:paraId="459305D1">
      <w:pPr>
        <w:tabs>
          <w:tab w:val="center" w:pos="4736"/>
        </w:tabs>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The content to be added to the checksum includes the payload, as shown in Figure 1. The algorithm is as follows, where Buffer[N] represents the data to be accumulated.</w:t>
      </w:r>
    </w:p>
    <w:p w14:paraId="1C99000B">
      <w:pPr>
        <w:tabs>
          <w:tab w:val="center" w:pos="4736"/>
        </w:tabs>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Ck_sum = 0</w:t>
      </w:r>
      <w:r>
        <w:rPr>
          <w:rFonts w:ascii="微软雅黑" w:hAnsi="微软雅黑" w:cs="Courier New"/>
          <w:kern w:val="0"/>
          <w:sz w:val="20"/>
          <w:szCs w:val="20"/>
        </w:rPr>
        <w:tab/>
      </w:r>
    </w:p>
    <w:p w14:paraId="5A3924D5">
      <w:pPr>
        <w:tabs>
          <w:tab w:val="left" w:pos="4048"/>
        </w:tabs>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For(i=0; i&lt;N; i++)</w:t>
      </w:r>
      <w:r>
        <w:rPr>
          <w:rFonts w:ascii="微软雅黑" w:hAnsi="微软雅黑" w:cs="Courier New"/>
          <w:kern w:val="0"/>
          <w:sz w:val="20"/>
          <w:szCs w:val="20"/>
        </w:rPr>
        <w:tab/>
      </w:r>
    </w:p>
    <w:p w14:paraId="415A6146">
      <w:pPr>
        <w:autoSpaceDE w:val="0"/>
        <w:autoSpaceDN w:val="0"/>
        <w:spacing w:line="360" w:lineRule="auto"/>
        <w:ind w:left="420"/>
        <w:jc w:val="left"/>
        <w:rPr>
          <w:rFonts w:ascii="微软雅黑" w:hAnsi="微软雅黑" w:cs="Courier New"/>
          <w:kern w:val="0"/>
          <w:sz w:val="20"/>
          <w:szCs w:val="20"/>
        </w:rPr>
      </w:pPr>
      <w:r>
        <w:rPr>
          <w:rFonts w:ascii="微软雅黑" w:hAnsi="微软雅黑" w:cs="Courier New"/>
          <w:kern w:val="0"/>
          <w:sz w:val="20"/>
          <w:szCs w:val="20"/>
        </w:rPr>
        <w:t>{</w:t>
      </w:r>
    </w:p>
    <w:p w14:paraId="4AB55CEA">
      <w:pPr>
        <w:autoSpaceDE w:val="0"/>
        <w:autoSpaceDN w:val="0"/>
        <w:spacing w:line="360" w:lineRule="auto"/>
        <w:ind w:left="420" w:firstLine="420"/>
        <w:jc w:val="left"/>
        <w:rPr>
          <w:rFonts w:ascii="微软雅黑" w:hAnsi="微软雅黑" w:cs="Courier New"/>
          <w:kern w:val="0"/>
          <w:sz w:val="20"/>
          <w:szCs w:val="20"/>
        </w:rPr>
      </w:pPr>
      <w:r>
        <w:rPr>
          <w:rFonts w:ascii="微软雅黑" w:hAnsi="微软雅黑" w:cs="Courier New"/>
          <w:kern w:val="0"/>
          <w:sz w:val="20"/>
          <w:szCs w:val="20"/>
        </w:rPr>
        <w:t>ck_sum = ck_sum + Buffer[i]</w:t>
      </w:r>
    </w:p>
    <w:p w14:paraId="3DC3D2E0">
      <w:pPr>
        <w:autoSpaceDE w:val="0"/>
        <w:autoSpaceDN w:val="0"/>
        <w:spacing w:line="360" w:lineRule="auto"/>
        <w:ind w:left="420" w:firstLine="420"/>
        <w:jc w:val="left"/>
        <w:rPr>
          <w:rFonts w:ascii="微软雅黑" w:hAnsi="微软雅黑" w:cs="Courier New"/>
          <w:kern w:val="0"/>
          <w:sz w:val="20"/>
          <w:szCs w:val="20"/>
        </w:rPr>
      </w:pPr>
      <w:r>
        <w:rPr>
          <w:rFonts w:ascii="微软雅黑" w:hAnsi="微软雅黑" w:cs="Courier New"/>
          <w:kern w:val="0"/>
          <w:sz w:val="20"/>
          <w:szCs w:val="20"/>
        </w:rPr>
        <w:t>ck_sum = ck_sum % 0x100</w:t>
      </w:r>
    </w:p>
    <w:p w14:paraId="30C1A745">
      <w:pPr>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w:t>
      </w:r>
    </w:p>
    <w:p w14:paraId="7F00490F">
      <w:pPr>
        <w:autoSpaceDE w:val="0"/>
        <w:autoSpaceDN w:val="0"/>
        <w:spacing w:line="360" w:lineRule="auto"/>
        <w:ind w:firstLine="420"/>
        <w:jc w:val="left"/>
        <w:rPr>
          <w:rFonts w:ascii="微软雅黑" w:hAnsi="微软雅黑" w:cs="Courier New"/>
          <w:kern w:val="0"/>
          <w:sz w:val="20"/>
          <w:szCs w:val="20"/>
        </w:rPr>
      </w:pPr>
      <w:r>
        <w:rPr>
          <w:rFonts w:hint="eastAsia" w:ascii="微软雅黑" w:hAnsi="微软雅黑" w:cs="Courier New"/>
          <w:kern w:val="0"/>
          <w:sz w:val="20"/>
          <w:szCs w:val="20"/>
        </w:rPr>
        <w:t>c</w:t>
      </w:r>
      <w:r>
        <w:rPr>
          <w:rFonts w:ascii="微软雅黑" w:hAnsi="微软雅黑" w:cs="Courier New"/>
          <w:kern w:val="0"/>
          <w:sz w:val="20"/>
          <w:szCs w:val="20"/>
        </w:rPr>
        <w:t>k_sum = 0xFF – ck_sum</w:t>
      </w:r>
    </w:p>
    <w:p w14:paraId="1064BF7E">
      <w:pPr>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Return ck_sum</w:t>
      </w:r>
    </w:p>
    <w:p w14:paraId="4A05EB34">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Where ck_sum cannot exceed 0xFF, so after each loop, it must be modulo 0x100 and then taken the remainder.</w:t>
      </w:r>
    </w:p>
    <w:p w14:paraId="25C36373">
      <w:pPr>
        <w:spacing w:line="360" w:lineRule="auto"/>
        <w:rPr>
          <w:rFonts w:ascii="微软雅黑" w:hAnsi="微软雅黑" w:cs="宋体"/>
          <w:kern w:val="0"/>
          <w:szCs w:val="21"/>
        </w:rPr>
      </w:pPr>
    </w:p>
    <w:p w14:paraId="72DAECB5">
      <w:pPr>
        <w:spacing w:line="360" w:lineRule="auto"/>
        <w:rPr>
          <w:rFonts w:ascii="微软雅黑" w:hAnsi="微软雅黑" w:cs="宋体"/>
          <w:kern w:val="0"/>
          <w:szCs w:val="21"/>
        </w:rPr>
      </w:pPr>
    </w:p>
    <w:p w14:paraId="53E2D5B9">
      <w:pPr>
        <w:rPr>
          <w:rFonts w:ascii="微软雅黑" w:hAnsi="微软雅黑"/>
        </w:rPr>
      </w:pPr>
      <w:r>
        <w:rPr>
          <w:rFonts w:ascii="微软雅黑" w:hAnsi="微软雅黑"/>
        </w:rPr>
        <w:br w:type="page"/>
      </w:r>
    </w:p>
    <w:p w14:paraId="606D2616">
      <w:pPr>
        <w:pStyle w:val="2"/>
        <w:numPr>
          <w:ilvl w:val="0"/>
          <w:numId w:val="0"/>
        </w:numPr>
        <w:spacing w:line="360" w:lineRule="auto"/>
        <w:ind w:left="425" w:leftChars="0" w:hanging="425" w:firstLineChars="0"/>
      </w:pPr>
      <w:bookmarkStart w:id="18" w:name="_Toc496193109"/>
      <w:bookmarkStart w:id="19" w:name="_Toc440976908"/>
      <w:bookmarkStart w:id="20" w:name="_Toc16060"/>
      <w:r>
        <w:rPr>
          <w:rFonts w:hint="eastAsia" w:ascii="Times New Roman" w:hAnsi="Times New Roman" w:eastAsia="微软雅黑" w:cs="Times New Roman"/>
          <w:b/>
          <w:bCs/>
          <w:color w:val="000000"/>
          <w:kern w:val="44"/>
          <w:sz w:val="44"/>
          <w:szCs w:val="44"/>
          <w:lang w:val="en-US" w:eastAsia="zh-CN" w:bidi="ar-SA"/>
        </w:rPr>
        <w:t>3.</w:t>
      </w:r>
      <w:r>
        <w:t>messages</w:t>
      </w:r>
      <w:bookmarkEnd w:id="18"/>
      <w:bookmarkEnd w:id="19"/>
      <w:bookmarkEnd w:id="20"/>
    </w:p>
    <w:p w14:paraId="46B74FA7">
      <w:pPr>
        <w:pStyle w:val="3"/>
        <w:numPr>
          <w:ilvl w:val="1"/>
          <w:numId w:val="3"/>
        </w:numPr>
      </w:pPr>
      <w:bookmarkStart w:id="21" w:name="_Toc27041"/>
      <w:r>
        <w:rPr>
          <w:rFonts w:hint="eastAsia"/>
          <w:lang w:val="en-US" w:eastAsia="zh-CN"/>
        </w:rPr>
        <w:t>Connection related</w:t>
      </w:r>
      <w:bookmarkEnd w:id="21"/>
    </w:p>
    <w:p w14:paraId="30B4A1D5">
      <w:pPr>
        <w:pStyle w:val="4"/>
        <w:numPr>
          <w:ilvl w:val="2"/>
          <w:numId w:val="3"/>
        </w:numPr>
      </w:pPr>
      <w:bookmarkStart w:id="22" w:name="_Toc29284"/>
      <w:bookmarkStart w:id="23" w:name="_Toc20473"/>
      <w:r>
        <w:rPr>
          <w:rFonts w:hint="eastAsia"/>
        </w:rPr>
        <w:t>LNK-LIN (0xF0) Request Connection (TCP Only)</w:t>
      </w:r>
      <w:bookmarkEnd w:id="22"/>
      <w:bookmarkEnd w:id="23"/>
    </w:p>
    <w:tbl>
      <w:tblPr>
        <w:tblStyle w:val="28"/>
        <w:tblW w:w="0" w:type="auto"/>
        <w:jc w:val="center"/>
        <w:tblLayout w:type="fixed"/>
        <w:tblCellMar>
          <w:top w:w="0" w:type="dxa"/>
          <w:left w:w="108" w:type="dxa"/>
          <w:bottom w:w="0" w:type="dxa"/>
          <w:right w:w="108" w:type="dxa"/>
        </w:tblCellMar>
      </w:tblPr>
      <w:tblGrid>
        <w:gridCol w:w="2565"/>
        <w:gridCol w:w="2160"/>
        <w:gridCol w:w="1243"/>
        <w:gridCol w:w="1096"/>
        <w:gridCol w:w="1459"/>
      </w:tblGrid>
      <w:tr w14:paraId="29B79036">
        <w:tblPrEx>
          <w:tblCellMar>
            <w:top w:w="0" w:type="dxa"/>
            <w:left w:w="108" w:type="dxa"/>
            <w:bottom w:w="0" w:type="dxa"/>
            <w:right w:w="108" w:type="dxa"/>
          </w:tblCellMar>
        </w:tblPrEx>
        <w:trPr>
          <w:trHeight w:val="285" w:hRule="atLeast"/>
          <w:jc w:val="center"/>
        </w:trPr>
        <w:tc>
          <w:tcPr>
            <w:tcW w:w="2565" w:type="dxa"/>
            <w:tcBorders>
              <w:top w:val="single" w:color="auto" w:sz="4" w:space="0"/>
              <w:left w:val="single" w:color="auto" w:sz="4" w:space="0"/>
              <w:bottom w:val="single" w:color="auto" w:sz="4" w:space="0"/>
              <w:right w:val="single" w:color="auto" w:sz="4" w:space="0"/>
            </w:tcBorders>
            <w:noWrap/>
            <w:vAlign w:val="center"/>
          </w:tcPr>
          <w:p w14:paraId="76A0B93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58" w:type="dxa"/>
            <w:gridSpan w:val="4"/>
            <w:tcBorders>
              <w:top w:val="single" w:color="auto" w:sz="4" w:space="0"/>
              <w:left w:val="nil"/>
              <w:bottom w:val="single" w:color="auto" w:sz="4" w:space="0"/>
              <w:right w:val="single" w:color="auto" w:sz="4" w:space="0"/>
            </w:tcBorders>
            <w:vAlign w:val="center"/>
          </w:tcPr>
          <w:p w14:paraId="15F0A43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LNK-LIN</w:t>
            </w:r>
          </w:p>
        </w:tc>
      </w:tr>
      <w:tr w14:paraId="63533822">
        <w:tblPrEx>
          <w:tblCellMar>
            <w:top w:w="0" w:type="dxa"/>
            <w:left w:w="108" w:type="dxa"/>
            <w:bottom w:w="0" w:type="dxa"/>
            <w:right w:w="108" w:type="dxa"/>
          </w:tblCellMar>
        </w:tblPrEx>
        <w:trPr>
          <w:trHeight w:val="810" w:hRule="atLeast"/>
          <w:jc w:val="center"/>
        </w:trPr>
        <w:tc>
          <w:tcPr>
            <w:tcW w:w="2565" w:type="dxa"/>
            <w:tcBorders>
              <w:top w:val="nil"/>
              <w:left w:val="single" w:color="auto" w:sz="4" w:space="0"/>
              <w:bottom w:val="single" w:color="auto" w:sz="4" w:space="0"/>
              <w:right w:val="single" w:color="auto" w:sz="4" w:space="0"/>
            </w:tcBorders>
            <w:noWrap/>
            <w:vAlign w:val="center"/>
          </w:tcPr>
          <w:p w14:paraId="391433C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58" w:type="dxa"/>
            <w:gridSpan w:val="4"/>
            <w:tcBorders>
              <w:top w:val="single" w:color="auto" w:sz="4" w:space="0"/>
              <w:left w:val="nil"/>
              <w:bottom w:val="single" w:color="auto" w:sz="4" w:space="0"/>
              <w:right w:val="single" w:color="auto" w:sz="4" w:space="0"/>
            </w:tcBorders>
            <w:vAlign w:val="center"/>
          </w:tcPr>
          <w:p w14:paraId="76B1DFB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requests to log into the terminal server through IMEI number</w:t>
            </w:r>
          </w:p>
        </w:tc>
      </w:tr>
      <w:tr w14:paraId="01CEF4FB">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42F12DC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58" w:type="dxa"/>
            <w:gridSpan w:val="4"/>
            <w:tcBorders>
              <w:top w:val="single" w:color="auto" w:sz="4" w:space="0"/>
              <w:left w:val="nil"/>
              <w:bottom w:val="single" w:color="auto" w:sz="4" w:space="0"/>
              <w:right w:val="single" w:color="auto" w:sz="4" w:space="0"/>
            </w:tcBorders>
            <w:vAlign w:val="center"/>
          </w:tcPr>
          <w:p w14:paraId="0474F9A6">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19A31401">
        <w:tblPrEx>
          <w:tblCellMar>
            <w:top w:w="0" w:type="dxa"/>
            <w:left w:w="108" w:type="dxa"/>
            <w:bottom w:w="0" w:type="dxa"/>
            <w:right w:w="108" w:type="dxa"/>
          </w:tblCellMar>
        </w:tblPrEx>
        <w:trPr>
          <w:trHeight w:val="540" w:hRule="atLeast"/>
          <w:jc w:val="center"/>
        </w:trPr>
        <w:tc>
          <w:tcPr>
            <w:tcW w:w="2565" w:type="dxa"/>
            <w:tcBorders>
              <w:top w:val="nil"/>
              <w:left w:val="single" w:color="auto" w:sz="4" w:space="0"/>
              <w:bottom w:val="single" w:color="auto" w:sz="4" w:space="0"/>
              <w:right w:val="single" w:color="auto" w:sz="4" w:space="0"/>
            </w:tcBorders>
            <w:noWrap/>
            <w:vAlign w:val="center"/>
          </w:tcPr>
          <w:p w14:paraId="433CE14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58" w:type="dxa"/>
            <w:gridSpan w:val="4"/>
            <w:tcBorders>
              <w:top w:val="single" w:color="auto" w:sz="4" w:space="0"/>
              <w:left w:val="nil"/>
              <w:bottom w:val="single" w:color="auto" w:sz="4" w:space="0"/>
              <w:right w:val="single" w:color="auto" w:sz="4" w:space="0"/>
            </w:tcBorders>
            <w:vAlign w:val="center"/>
          </w:tcPr>
          <w:p w14:paraId="6FA42F1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0F8CB243">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169C91C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58" w:type="dxa"/>
            <w:gridSpan w:val="4"/>
            <w:tcBorders>
              <w:top w:val="single" w:color="auto" w:sz="4" w:space="0"/>
              <w:left w:val="nil"/>
              <w:bottom w:val="single" w:color="auto" w:sz="4" w:space="0"/>
              <w:right w:val="single" w:color="auto" w:sz="4" w:space="0"/>
            </w:tcBorders>
            <w:vAlign w:val="center"/>
          </w:tcPr>
          <w:p w14:paraId="2E9528D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10bytes</w:t>
            </w:r>
          </w:p>
        </w:tc>
      </w:tr>
      <w:tr w14:paraId="23D9249A">
        <w:tblPrEx>
          <w:tblCellMar>
            <w:top w:w="0" w:type="dxa"/>
            <w:left w:w="108" w:type="dxa"/>
            <w:bottom w:w="0" w:type="dxa"/>
            <w:right w:w="108" w:type="dxa"/>
          </w:tblCellMar>
        </w:tblPrEx>
        <w:trPr>
          <w:trHeight w:val="285" w:hRule="atLeast"/>
          <w:jc w:val="center"/>
        </w:trPr>
        <w:tc>
          <w:tcPr>
            <w:tcW w:w="2565" w:type="dxa"/>
            <w:vMerge w:val="restart"/>
            <w:tcBorders>
              <w:top w:val="nil"/>
              <w:left w:val="single" w:color="auto" w:sz="4" w:space="0"/>
              <w:bottom w:val="single" w:color="auto" w:sz="4" w:space="0"/>
              <w:right w:val="single" w:color="auto" w:sz="4" w:space="0"/>
            </w:tcBorders>
            <w:noWrap/>
            <w:vAlign w:val="center"/>
          </w:tcPr>
          <w:p w14:paraId="2620DC5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160" w:type="dxa"/>
            <w:tcBorders>
              <w:top w:val="nil"/>
              <w:left w:val="nil"/>
              <w:bottom w:val="single" w:color="auto" w:sz="4" w:space="0"/>
              <w:right w:val="single" w:color="auto" w:sz="4" w:space="0"/>
            </w:tcBorders>
            <w:vAlign w:val="center"/>
          </w:tcPr>
          <w:p w14:paraId="7CE55A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243" w:type="dxa"/>
            <w:tcBorders>
              <w:top w:val="nil"/>
              <w:left w:val="nil"/>
              <w:bottom w:val="single" w:color="auto" w:sz="4" w:space="0"/>
              <w:right w:val="single" w:color="auto" w:sz="4" w:space="0"/>
            </w:tcBorders>
            <w:noWrap/>
            <w:vAlign w:val="center"/>
          </w:tcPr>
          <w:p w14:paraId="1C922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096" w:type="dxa"/>
            <w:tcBorders>
              <w:top w:val="nil"/>
              <w:left w:val="nil"/>
              <w:bottom w:val="single" w:color="auto" w:sz="4" w:space="0"/>
              <w:right w:val="single" w:color="auto" w:sz="4" w:space="0"/>
            </w:tcBorders>
            <w:noWrap/>
            <w:vAlign w:val="center"/>
          </w:tcPr>
          <w:p w14:paraId="21019C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459" w:type="dxa"/>
            <w:tcBorders>
              <w:top w:val="nil"/>
              <w:left w:val="nil"/>
              <w:bottom w:val="single" w:color="auto" w:sz="4" w:space="0"/>
              <w:right w:val="single" w:color="auto" w:sz="4" w:space="0"/>
            </w:tcBorders>
            <w:noWrap/>
            <w:vAlign w:val="center"/>
          </w:tcPr>
          <w:p w14:paraId="3CB2D3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DCECDA2">
        <w:tblPrEx>
          <w:tblCellMar>
            <w:top w:w="0" w:type="dxa"/>
            <w:left w:w="108" w:type="dxa"/>
            <w:bottom w:w="0" w:type="dxa"/>
            <w:right w:w="108" w:type="dxa"/>
          </w:tblCellMar>
        </w:tblPrEx>
        <w:trPr>
          <w:trHeight w:val="570" w:hRule="atLeast"/>
          <w:jc w:val="center"/>
        </w:trPr>
        <w:tc>
          <w:tcPr>
            <w:tcW w:w="2565" w:type="dxa"/>
            <w:vMerge w:val="continue"/>
            <w:tcBorders>
              <w:top w:val="nil"/>
              <w:left w:val="single" w:color="auto" w:sz="4" w:space="0"/>
              <w:bottom w:val="single" w:color="auto" w:sz="4" w:space="0"/>
              <w:right w:val="single" w:color="auto" w:sz="4" w:space="0"/>
            </w:tcBorders>
            <w:vAlign w:val="center"/>
          </w:tcPr>
          <w:p w14:paraId="20832951">
            <w:pPr>
              <w:widowControl/>
              <w:spacing w:line="360" w:lineRule="auto"/>
              <w:jc w:val="left"/>
              <w:rPr>
                <w:rFonts w:ascii="微软雅黑" w:hAnsi="微软雅黑" w:cs="宋体"/>
                <w:kern w:val="0"/>
                <w:sz w:val="18"/>
                <w:szCs w:val="18"/>
              </w:rPr>
            </w:pPr>
          </w:p>
        </w:tc>
        <w:tc>
          <w:tcPr>
            <w:tcW w:w="2160" w:type="dxa"/>
            <w:tcBorders>
              <w:top w:val="nil"/>
              <w:left w:val="nil"/>
              <w:bottom w:val="single" w:color="auto" w:sz="4" w:space="0"/>
              <w:right w:val="single" w:color="auto" w:sz="4" w:space="0"/>
            </w:tcBorders>
            <w:vAlign w:val="center"/>
          </w:tcPr>
          <w:p w14:paraId="4886FD4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0xBD 0xBD 0xBD 0xBD</w:t>
            </w:r>
          </w:p>
        </w:tc>
        <w:tc>
          <w:tcPr>
            <w:tcW w:w="1243" w:type="dxa"/>
            <w:tcBorders>
              <w:top w:val="nil"/>
              <w:left w:val="nil"/>
              <w:bottom w:val="single" w:color="auto" w:sz="4" w:space="0"/>
              <w:right w:val="single" w:color="auto" w:sz="4" w:space="0"/>
            </w:tcBorders>
            <w:noWrap/>
            <w:vAlign w:val="center"/>
          </w:tcPr>
          <w:p w14:paraId="16F206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0xF0</w:t>
            </w:r>
          </w:p>
        </w:tc>
        <w:tc>
          <w:tcPr>
            <w:tcW w:w="1096" w:type="dxa"/>
            <w:tcBorders>
              <w:top w:val="nil"/>
              <w:left w:val="nil"/>
              <w:bottom w:val="single" w:color="auto" w:sz="4" w:space="0"/>
              <w:right w:val="single" w:color="auto" w:sz="4" w:space="0"/>
            </w:tcBorders>
            <w:noWrap/>
            <w:vAlign w:val="center"/>
          </w:tcPr>
          <w:p w14:paraId="12A974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459" w:type="dxa"/>
            <w:tcBorders>
              <w:top w:val="nil"/>
              <w:left w:val="nil"/>
              <w:bottom w:val="single" w:color="auto" w:sz="4" w:space="0"/>
              <w:right w:val="single" w:color="auto" w:sz="4" w:space="0"/>
            </w:tcBorders>
            <w:noWrap/>
            <w:vAlign w:val="center"/>
          </w:tcPr>
          <w:p w14:paraId="777604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6D9C340">
      <w:pPr>
        <w:spacing w:line="360" w:lineRule="auto"/>
        <w:ind w:firstLine="210" w:firstLineChars="10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20"/>
        <w:gridCol w:w="1080"/>
        <w:gridCol w:w="1080"/>
        <w:gridCol w:w="1080"/>
        <w:gridCol w:w="1080"/>
        <w:gridCol w:w="2860"/>
      </w:tblGrid>
      <w:tr w14:paraId="1FEEFB46">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14:paraId="53497B0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42186E6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7E16BEA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CEEAAD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01CE3A6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5179203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4FC1F9D7">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7850C10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8</w:t>
            </w:r>
          </w:p>
        </w:tc>
        <w:tc>
          <w:tcPr>
            <w:tcW w:w="1080" w:type="dxa"/>
            <w:tcBorders>
              <w:top w:val="nil"/>
              <w:left w:val="nil"/>
              <w:bottom w:val="single" w:color="auto" w:sz="4" w:space="0"/>
              <w:right w:val="single" w:color="auto" w:sz="4" w:space="0"/>
            </w:tcBorders>
            <w:noWrap/>
            <w:vAlign w:val="bottom"/>
          </w:tcPr>
          <w:p w14:paraId="126E6A0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u64</w:t>
            </w:r>
          </w:p>
        </w:tc>
        <w:tc>
          <w:tcPr>
            <w:tcW w:w="1080" w:type="dxa"/>
            <w:tcBorders>
              <w:top w:val="nil"/>
              <w:left w:val="nil"/>
              <w:bottom w:val="single" w:color="auto" w:sz="4" w:space="0"/>
              <w:right w:val="single" w:color="auto" w:sz="4" w:space="0"/>
            </w:tcBorders>
            <w:noWrap/>
            <w:vAlign w:val="bottom"/>
          </w:tcPr>
          <w:p w14:paraId="4DA08B7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IMEI</w:t>
            </w:r>
          </w:p>
        </w:tc>
        <w:tc>
          <w:tcPr>
            <w:tcW w:w="1080" w:type="dxa"/>
            <w:tcBorders>
              <w:top w:val="nil"/>
              <w:left w:val="nil"/>
              <w:bottom w:val="single" w:color="auto" w:sz="4" w:space="0"/>
              <w:right w:val="single" w:color="auto" w:sz="4" w:space="0"/>
            </w:tcBorders>
            <w:noWrap/>
            <w:vAlign w:val="bottom"/>
          </w:tcPr>
          <w:p w14:paraId="5FCD8A9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nil"/>
              <w:left w:val="nil"/>
              <w:bottom w:val="single" w:color="auto" w:sz="4" w:space="0"/>
              <w:right w:val="single" w:color="auto" w:sz="4" w:space="0"/>
            </w:tcBorders>
            <w:noWrap/>
            <w:vAlign w:val="bottom"/>
          </w:tcPr>
          <w:p w14:paraId="3BD1750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74C0FDA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IMEI number</w:t>
            </w:r>
            <w:r>
              <w:rPr>
                <w:rFonts w:hint="eastAsia" w:ascii="微软雅黑" w:hAnsi="微软雅黑" w:cs="宋体"/>
                <w:kern w:val="0"/>
                <w:sz w:val="18"/>
                <w:szCs w:val="18"/>
              </w:rPr>
              <w:t>（little-endian）</w:t>
            </w:r>
          </w:p>
        </w:tc>
      </w:tr>
      <w:tr w14:paraId="0A684D23">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4C55FA2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w:t>
            </w:r>
          </w:p>
        </w:tc>
        <w:tc>
          <w:tcPr>
            <w:tcW w:w="1080" w:type="dxa"/>
            <w:tcBorders>
              <w:top w:val="nil"/>
              <w:left w:val="nil"/>
              <w:bottom w:val="single" w:color="auto" w:sz="4" w:space="0"/>
              <w:right w:val="single" w:color="auto" w:sz="4" w:space="0"/>
            </w:tcBorders>
            <w:noWrap/>
            <w:vAlign w:val="bottom"/>
          </w:tcPr>
          <w:p w14:paraId="6D93C2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x16</w:t>
            </w:r>
          </w:p>
        </w:tc>
        <w:tc>
          <w:tcPr>
            <w:tcW w:w="1080" w:type="dxa"/>
            <w:tcBorders>
              <w:top w:val="nil"/>
              <w:left w:val="nil"/>
              <w:bottom w:val="single" w:color="auto" w:sz="4" w:space="0"/>
              <w:right w:val="single" w:color="auto" w:sz="4" w:space="0"/>
            </w:tcBorders>
            <w:noWrap/>
            <w:vAlign w:val="bottom"/>
          </w:tcPr>
          <w:p w14:paraId="6C27A17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version</w:t>
            </w:r>
          </w:p>
        </w:tc>
        <w:tc>
          <w:tcPr>
            <w:tcW w:w="1080" w:type="dxa"/>
            <w:tcBorders>
              <w:top w:val="nil"/>
              <w:left w:val="nil"/>
              <w:bottom w:val="single" w:color="auto" w:sz="4" w:space="0"/>
              <w:right w:val="single" w:color="auto" w:sz="4" w:space="0"/>
            </w:tcBorders>
            <w:noWrap/>
            <w:vAlign w:val="bottom"/>
          </w:tcPr>
          <w:p w14:paraId="1F25DA6F">
            <w:pPr>
              <w:widowControl/>
              <w:spacing w:line="360" w:lineRule="auto"/>
              <w:jc w:val="left"/>
              <w:rPr>
                <w:rFonts w:ascii="微软雅黑" w:hAnsi="微软雅黑" w:cs="宋体"/>
                <w:kern w:val="0"/>
                <w:sz w:val="18"/>
                <w:szCs w:val="18"/>
              </w:rPr>
            </w:pPr>
          </w:p>
        </w:tc>
        <w:tc>
          <w:tcPr>
            <w:tcW w:w="1080" w:type="dxa"/>
            <w:tcBorders>
              <w:top w:val="nil"/>
              <w:left w:val="nil"/>
              <w:bottom w:val="single" w:color="auto" w:sz="4" w:space="0"/>
              <w:right w:val="single" w:color="auto" w:sz="4" w:space="0"/>
            </w:tcBorders>
            <w:noWrap/>
            <w:vAlign w:val="bottom"/>
          </w:tcPr>
          <w:p w14:paraId="364459F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6AA6474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p>
        </w:tc>
      </w:tr>
      <w:tr w14:paraId="1D0255EB">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6" w:space="0"/>
            </w:tcBorders>
            <w:noWrap/>
            <w:vAlign w:val="bottom"/>
          </w:tcPr>
          <w:p w14:paraId="43796F5E">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000C925A">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28524239">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6C594C8A">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00D82857">
            <w:pPr>
              <w:widowControl/>
              <w:spacing w:line="360" w:lineRule="auto"/>
              <w:jc w:val="left"/>
              <w:rPr>
                <w:rFonts w:ascii="微软雅黑" w:hAnsi="微软雅黑" w:cs="宋体"/>
                <w:kern w:val="0"/>
                <w:sz w:val="18"/>
                <w:szCs w:val="18"/>
              </w:rPr>
            </w:pPr>
          </w:p>
        </w:tc>
        <w:tc>
          <w:tcPr>
            <w:tcW w:w="2860" w:type="dxa"/>
            <w:tcBorders>
              <w:top w:val="single" w:color="auto" w:sz="4" w:space="0"/>
              <w:left w:val="single" w:color="auto" w:sz="6" w:space="0"/>
              <w:bottom w:val="single" w:color="auto" w:sz="4" w:space="0"/>
              <w:right w:val="single" w:color="auto" w:sz="4" w:space="0"/>
            </w:tcBorders>
            <w:noWrap/>
            <w:vAlign w:val="bottom"/>
          </w:tcPr>
          <w:p w14:paraId="65CFA27E">
            <w:pPr>
              <w:widowControl/>
              <w:spacing w:line="360" w:lineRule="auto"/>
              <w:jc w:val="left"/>
              <w:rPr>
                <w:rFonts w:ascii="微软雅黑" w:hAnsi="微软雅黑" w:cs="宋体"/>
                <w:kern w:val="0"/>
                <w:sz w:val="18"/>
                <w:szCs w:val="18"/>
              </w:rPr>
            </w:pPr>
          </w:p>
        </w:tc>
      </w:tr>
    </w:tbl>
    <w:p w14:paraId="3A03E127">
      <w:pPr>
        <w:spacing w:line="360" w:lineRule="auto"/>
        <w:ind w:firstLine="200" w:firstLineChars="100"/>
        <w:rPr>
          <w:rFonts w:ascii="微软雅黑" w:hAnsi="微软雅黑" w:cs="Courier New"/>
          <w:color w:val="FF0000"/>
          <w:kern w:val="0"/>
          <w:sz w:val="20"/>
          <w:szCs w:val="20"/>
        </w:rPr>
      </w:pPr>
      <w:r>
        <w:rPr>
          <w:rFonts w:hint="eastAsia" w:ascii="微软雅黑" w:hAnsi="微软雅黑" w:cs="Courier New"/>
          <w:color w:val="FF0000"/>
          <w:kern w:val="0"/>
          <w:sz w:val="20"/>
          <w:szCs w:val="20"/>
        </w:rPr>
        <w:t>This request must have a response of 0xF1, otherwise the login will fail.</w:t>
      </w:r>
    </w:p>
    <w:p w14:paraId="31B89D27">
      <w:pPr>
        <w:spacing w:line="360" w:lineRule="auto"/>
        <w:ind w:firstLine="200" w:firstLineChars="100"/>
        <w:rPr>
          <w:rFonts w:hint="default" w:ascii="微软雅黑" w:hAnsi="微软雅黑" w:eastAsia="微软雅黑" w:cs="宋体"/>
          <w:bCs/>
          <w:color w:val="auto"/>
          <w:kern w:val="2"/>
          <w:sz w:val="21"/>
          <w:szCs w:val="21"/>
          <w:lang w:val="en-US" w:eastAsia="zh-CN" w:bidi="ar-SA"/>
        </w:rPr>
      </w:pPr>
      <w:r>
        <w:rPr>
          <w:rFonts w:hint="eastAsia" w:ascii="微软雅黑" w:hAnsi="微软雅黑" w:cs="Courier New"/>
          <w:kern w:val="0"/>
          <w:sz w:val="20"/>
          <w:szCs w:val="20"/>
        </w:rPr>
        <w:t>例：</w:t>
      </w:r>
      <w:r>
        <w:rPr>
          <w:rFonts w:hint="eastAsia" w:ascii="微软雅黑" w:hAnsi="微软雅黑" w:eastAsia="微软雅黑" w:cs="宋体"/>
          <w:bCs/>
          <w:color w:val="auto"/>
          <w:kern w:val="2"/>
          <w:sz w:val="21"/>
          <w:szCs w:val="21"/>
          <w:lang w:val="en-US" w:eastAsia="zh-CN" w:bidi="ar-SA"/>
        </w:rPr>
        <w:t>bdbdbdbdf09b51731bc61603000</w:t>
      </w:r>
      <w:r>
        <w:rPr>
          <w:rFonts w:hint="eastAsia" w:ascii="微软雅黑" w:hAnsi="微软雅黑" w:cs="宋体"/>
          <w:bCs/>
          <w:color w:val="auto"/>
          <w:kern w:val="2"/>
          <w:sz w:val="21"/>
          <w:szCs w:val="21"/>
          <w:lang w:val="en-US" w:eastAsia="zh-CN" w:bidi="ar-SA"/>
        </w:rPr>
        <w:t>00</w:t>
      </w:r>
      <w:r>
        <w:rPr>
          <w:rFonts w:hint="eastAsia" w:ascii="微软雅黑" w:hAnsi="微软雅黑" w:eastAsia="微软雅黑" w:cs="宋体"/>
          <w:bCs/>
          <w:color w:val="auto"/>
          <w:kern w:val="2"/>
          <w:sz w:val="21"/>
          <w:szCs w:val="21"/>
          <w:lang w:val="en-US" w:eastAsia="zh-CN" w:bidi="ar-SA"/>
        </w:rPr>
        <w:t>014  （imei:869465050010011）</w:t>
      </w:r>
    </w:p>
    <w:p w14:paraId="47C0924C">
      <w:pPr>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BDBDBDBD</w:t>
      </w:r>
      <w:r>
        <w:rPr>
          <w:rFonts w:hint="eastAsia" w:ascii="微软雅黑" w:hAnsi="微软雅黑" w:eastAsia="微软雅黑" w:cs="宋体"/>
          <w:bCs/>
          <w:color w:val="auto"/>
          <w:kern w:val="2"/>
          <w:sz w:val="21"/>
          <w:szCs w:val="21"/>
          <w:lang w:val="en-US" w:eastAsia="zh-CN" w:bidi="ar-SA"/>
        </w:rPr>
        <w:t>：4-byte message header</w:t>
      </w:r>
    </w:p>
    <w:p w14:paraId="4CFB7171">
      <w:pPr>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F0</w:t>
      </w:r>
      <w:r>
        <w:rPr>
          <w:rFonts w:hint="eastAsia" w:ascii="微软雅黑" w:hAnsi="微软雅黑" w:eastAsia="微软雅黑" w:cs="宋体"/>
          <w:bCs/>
          <w:color w:val="auto"/>
          <w:kern w:val="2"/>
          <w:sz w:val="21"/>
          <w:szCs w:val="21"/>
          <w:lang w:val="en-US" w:eastAsia="zh-CN" w:bidi="ar-SA"/>
        </w:rPr>
        <w:t>：</w:t>
      </w:r>
      <w:r>
        <w:rPr>
          <w:rFonts w:hint="default" w:ascii="微软雅黑" w:hAnsi="微软雅黑" w:eastAsia="微软雅黑" w:cs="宋体"/>
          <w:bCs/>
          <w:color w:val="auto"/>
          <w:kern w:val="2"/>
          <w:sz w:val="21"/>
          <w:szCs w:val="21"/>
          <w:lang w:val="en-US" w:eastAsia="zh-CN" w:bidi="ar-SA"/>
        </w:rPr>
        <w:t>Message ID</w:t>
      </w:r>
    </w:p>
    <w:p w14:paraId="4248CDAF">
      <w:pPr>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eastAsia" w:ascii="微软雅黑" w:hAnsi="微软雅黑"/>
          <w:szCs w:val="21"/>
        </w:rPr>
        <w:t>9b51731bc6160300</w:t>
      </w:r>
      <w:r>
        <w:rPr>
          <w:rFonts w:hint="eastAsia" w:ascii="微软雅黑" w:hAnsi="微软雅黑" w:eastAsia="微软雅黑" w:cs="宋体"/>
          <w:bCs/>
          <w:color w:val="auto"/>
          <w:kern w:val="2"/>
          <w:sz w:val="21"/>
          <w:szCs w:val="21"/>
          <w:lang w:val="en-US" w:eastAsia="zh-CN" w:bidi="ar-SA"/>
        </w:rPr>
        <w:t>：</w:t>
      </w:r>
      <w:r>
        <w:rPr>
          <w:rFonts w:hint="default" w:ascii="微软雅黑" w:hAnsi="微软雅黑" w:eastAsia="微软雅黑" w:cs="宋体"/>
          <w:bCs/>
          <w:color w:val="auto"/>
          <w:kern w:val="2"/>
          <w:sz w:val="21"/>
          <w:szCs w:val="21"/>
          <w:lang w:val="en-US" w:eastAsia="zh-CN" w:bidi="ar-SA"/>
        </w:rPr>
        <w:t>imei number  (</w:t>
      </w:r>
      <w:r>
        <w:rPr>
          <w:rFonts w:hint="eastAsia" w:ascii="微软雅黑" w:hAnsi="微软雅黑" w:eastAsia="微软雅黑" w:cs="宋体"/>
          <w:bCs/>
          <w:color w:val="auto"/>
          <w:kern w:val="2"/>
          <w:sz w:val="21"/>
          <w:szCs w:val="21"/>
          <w:lang w:val="en-US" w:eastAsia="zh-CN" w:bidi="ar-SA"/>
        </w:rPr>
        <w:t>Little-endian mode</w:t>
      </w:r>
      <w:r>
        <w:rPr>
          <w:rFonts w:hint="default" w:ascii="微软雅黑" w:hAnsi="微软雅黑" w:eastAsia="微软雅黑" w:cs="宋体"/>
          <w:bCs/>
          <w:color w:val="auto"/>
          <w:kern w:val="2"/>
          <w:sz w:val="21"/>
          <w:szCs w:val="21"/>
          <w:lang w:val="en-US" w:eastAsia="zh-CN" w:bidi="ar-SA"/>
        </w:rPr>
        <w:t>)</w:t>
      </w:r>
      <w:r>
        <w:rPr>
          <w:rFonts w:hint="eastAsia" w:ascii="微软雅黑" w:hAnsi="微软雅黑" w:eastAsia="微软雅黑" w:cs="宋体"/>
          <w:bCs/>
          <w:color w:val="auto"/>
          <w:kern w:val="2"/>
          <w:sz w:val="21"/>
          <w:szCs w:val="21"/>
          <w:lang w:val="en-US" w:eastAsia="zh-CN" w:bidi="ar-SA"/>
        </w:rPr>
        <w:t>，imei decimal is 869465050010011，In hexadecimal, it is0x000316C6 1B73 519B, Little-endian mode:9b51731bc6160300</w:t>
      </w:r>
    </w:p>
    <w:p w14:paraId="275AEE92">
      <w:pPr>
        <w:autoSpaceDE w:val="0"/>
        <w:autoSpaceDN w:val="0"/>
        <w:spacing w:line="360" w:lineRule="auto"/>
        <w:ind w:firstLine="420"/>
        <w:jc w:val="left"/>
        <w:rPr>
          <w:rFonts w:ascii="微软雅黑" w:hAnsi="微软雅黑" w:cs="宋体"/>
          <w:kern w:val="0"/>
          <w:sz w:val="18"/>
          <w:szCs w:val="18"/>
        </w:rPr>
      </w:pPr>
      <w:r>
        <w:rPr>
          <w:rFonts w:hint="eastAsia" w:ascii="微软雅黑" w:hAnsi="微软雅黑" w:cs="宋体"/>
          <w:bCs/>
          <w:color w:val="auto"/>
          <w:kern w:val="2"/>
          <w:sz w:val="21"/>
          <w:szCs w:val="21"/>
          <w:lang w:val="en-US" w:eastAsia="zh-CN" w:bidi="ar-SA"/>
        </w:rPr>
        <w:t>0000</w:t>
      </w:r>
      <w:r>
        <w:rPr>
          <w:rFonts w:hint="eastAsia" w:ascii="微软雅黑" w:hAnsi="微软雅黑" w:eastAsia="微软雅黑" w:cs="宋体"/>
          <w:bCs/>
          <w:color w:val="auto"/>
          <w:kern w:val="2"/>
          <w:sz w:val="21"/>
          <w:szCs w:val="21"/>
          <w:lang w:val="en-US" w:eastAsia="zh-CN" w:bidi="ar-SA"/>
        </w:rPr>
        <w:t>：</w:t>
      </w:r>
      <w:r>
        <w:rPr>
          <w:rFonts w:hint="default" w:ascii="微软雅黑" w:hAnsi="微软雅黑" w:eastAsia="微软雅黑" w:cs="宋体"/>
          <w:bCs/>
          <w:color w:val="auto"/>
          <w:kern w:val="2"/>
          <w:sz w:val="21"/>
          <w:szCs w:val="21"/>
          <w:lang w:val="en-US" w:eastAsia="zh-CN" w:bidi="ar-SA"/>
        </w:rPr>
        <w:t>version</w:t>
      </w:r>
    </w:p>
    <w:p w14:paraId="30CA9280">
      <w:pPr>
        <w:autoSpaceDE w:val="0"/>
        <w:autoSpaceDN w:val="0"/>
        <w:spacing w:line="360" w:lineRule="auto"/>
        <w:ind w:firstLine="420"/>
        <w:jc w:val="left"/>
        <w:rPr>
          <w:rFonts w:hint="eastAsia" w:ascii="微软雅黑" w:hAnsi="微软雅黑" w:eastAsia="微软雅黑" w:cs="宋体"/>
          <w:bCs/>
          <w:color w:val="auto"/>
          <w:kern w:val="2"/>
          <w:sz w:val="21"/>
          <w:szCs w:val="21"/>
          <w:lang w:val="en-US" w:eastAsia="zh-CN" w:bidi="ar-SA"/>
        </w:rPr>
      </w:pPr>
      <w:bookmarkStart w:id="24" w:name="_Toc496193111"/>
      <w:bookmarkStart w:id="25" w:name="_Toc118997627"/>
      <w:bookmarkStart w:id="26" w:name="_Toc440976910"/>
      <w:r>
        <w:rPr>
          <w:rFonts w:hint="eastAsia" w:ascii="微软雅黑" w:hAnsi="微软雅黑" w:cs="宋体"/>
          <w:bCs/>
          <w:color w:val="auto"/>
          <w:kern w:val="2"/>
          <w:sz w:val="21"/>
          <w:szCs w:val="21"/>
          <w:lang w:val="en-US" w:eastAsia="zh-CN" w:bidi="ar-SA"/>
        </w:rPr>
        <w:t>14</w:t>
      </w:r>
      <w:bookmarkStart w:id="122" w:name="_GoBack"/>
      <w:bookmarkEnd w:id="122"/>
      <w:r>
        <w:rPr>
          <w:rFonts w:hint="eastAsia" w:ascii="微软雅黑" w:hAnsi="微软雅黑" w:eastAsia="微软雅黑" w:cs="宋体"/>
          <w:bCs/>
          <w:color w:val="auto"/>
          <w:kern w:val="2"/>
          <w:sz w:val="21"/>
          <w:szCs w:val="21"/>
          <w:lang w:val="en-US" w:eastAsia="zh-CN" w:bidi="ar-SA"/>
        </w:rPr>
        <w:t>：checksum</w:t>
      </w:r>
    </w:p>
    <w:p w14:paraId="6521083D">
      <w:pPr>
        <w:autoSpaceDE w:val="0"/>
        <w:autoSpaceDN w:val="0"/>
        <w:spacing w:line="360" w:lineRule="auto"/>
        <w:ind w:firstLine="420"/>
        <w:jc w:val="left"/>
        <w:rPr>
          <w:rFonts w:hint="eastAsia" w:ascii="微软雅黑" w:hAnsi="微软雅黑" w:eastAsia="微软雅黑" w:cs="宋体"/>
          <w:bCs/>
          <w:color w:val="FF0000"/>
          <w:kern w:val="2"/>
          <w:sz w:val="21"/>
          <w:szCs w:val="21"/>
          <w:lang w:val="en-US" w:eastAsia="zh-CN" w:bidi="ar-SA"/>
        </w:rPr>
      </w:pPr>
      <w:r>
        <w:rPr>
          <w:rFonts w:hint="eastAsia" w:ascii="微软雅黑" w:hAnsi="微软雅黑" w:eastAsia="微软雅黑" w:cs="宋体"/>
          <w:bCs/>
          <w:color w:val="FF0000"/>
          <w:kern w:val="2"/>
          <w:sz w:val="21"/>
          <w:szCs w:val="21"/>
          <w:lang w:val="en-US" w:eastAsia="zh-CN" w:bidi="ar-SA"/>
        </w:rPr>
        <w:t>When TCP creates a new connection, it first reports an F0 request, which includes the IMEI. The server then records this IMEI, and all the data in this connection will be associated with this IMEI.</w:t>
      </w:r>
    </w:p>
    <w:bookmarkEnd w:id="24"/>
    <w:bookmarkEnd w:id="25"/>
    <w:bookmarkEnd w:id="26"/>
    <w:p w14:paraId="73E9301B">
      <w:pPr>
        <w:pStyle w:val="4"/>
        <w:keepNext/>
        <w:keepLines/>
        <w:pageBreakBefore w:val="0"/>
        <w:widowControl w:val="0"/>
        <w:numPr>
          <w:ilvl w:val="0"/>
          <w:numId w:val="0"/>
        </w:numPr>
        <w:kinsoku/>
        <w:wordWrap w:val="0"/>
        <w:overflowPunct/>
        <w:topLinePunct w:val="0"/>
        <w:autoSpaceDE/>
        <w:autoSpaceDN/>
        <w:bidi w:val="0"/>
        <w:adjustRightInd/>
        <w:snapToGrid/>
        <w:spacing w:line="416" w:lineRule="auto"/>
        <w:ind w:left="420" w:leftChars="0" w:firstLine="420" w:firstLineChars="0"/>
        <w:textAlignment w:val="auto"/>
      </w:pPr>
      <w:bookmarkStart w:id="27" w:name="_Toc6586"/>
      <w:bookmarkStart w:id="28" w:name="_Toc5324"/>
      <w:r>
        <w:rPr>
          <w:rFonts w:hint="eastAsia"/>
          <w:color w:val="000000" w:themeColor="text1"/>
          <w:lang w:val="en-US" w:eastAsia="zh-CN"/>
          <w14:textFill>
            <w14:solidFill>
              <w14:schemeClr w14:val="tx1"/>
            </w14:solidFill>
          </w14:textFill>
        </w:rPr>
        <w:t xml:space="preserve">3.1.2LNK-RPL(0xF1) Connection Reply (TCP only) </w:t>
      </w:r>
      <w:r>
        <w:rPr>
          <w:rFonts w:hint="eastAsia"/>
          <w:color w:val="FF0000"/>
          <w:lang w:val="en-US" w:eastAsia="zh-CN"/>
        </w:rPr>
        <w:t>- Important</w:t>
      </w:r>
      <w:bookmarkEnd w:id="27"/>
      <w:bookmarkEnd w:id="28"/>
    </w:p>
    <w:tbl>
      <w:tblPr>
        <w:tblStyle w:val="28"/>
        <w:tblW w:w="0" w:type="auto"/>
        <w:jc w:val="center"/>
        <w:tblLayout w:type="fixed"/>
        <w:tblCellMar>
          <w:top w:w="0" w:type="dxa"/>
          <w:left w:w="108" w:type="dxa"/>
          <w:bottom w:w="0" w:type="dxa"/>
          <w:right w:w="108" w:type="dxa"/>
        </w:tblCellMar>
      </w:tblPr>
      <w:tblGrid>
        <w:gridCol w:w="2320"/>
        <w:gridCol w:w="2293"/>
        <w:gridCol w:w="1318"/>
        <w:gridCol w:w="1163"/>
        <w:gridCol w:w="1166"/>
      </w:tblGrid>
      <w:tr w14:paraId="62DE444C">
        <w:tblPrEx>
          <w:tblCellMar>
            <w:top w:w="0" w:type="dxa"/>
            <w:left w:w="108" w:type="dxa"/>
            <w:bottom w:w="0" w:type="dxa"/>
            <w:right w:w="108" w:type="dxa"/>
          </w:tblCellMar>
        </w:tblPrEx>
        <w:trPr>
          <w:trHeight w:val="285" w:hRule="atLeast"/>
          <w:jc w:val="center"/>
        </w:trPr>
        <w:tc>
          <w:tcPr>
            <w:tcW w:w="2320" w:type="dxa"/>
            <w:tcBorders>
              <w:top w:val="single" w:color="auto" w:sz="4" w:space="0"/>
              <w:left w:val="single" w:color="auto" w:sz="4" w:space="0"/>
              <w:bottom w:val="single" w:color="auto" w:sz="4" w:space="0"/>
              <w:right w:val="single" w:color="auto" w:sz="4" w:space="0"/>
            </w:tcBorders>
            <w:noWrap/>
            <w:vAlign w:val="center"/>
          </w:tcPr>
          <w:p w14:paraId="06D5F5F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40" w:type="dxa"/>
            <w:gridSpan w:val="4"/>
            <w:tcBorders>
              <w:top w:val="single" w:color="auto" w:sz="4" w:space="0"/>
              <w:left w:val="nil"/>
              <w:bottom w:val="single" w:color="auto" w:sz="4" w:space="0"/>
              <w:right w:val="single" w:color="auto" w:sz="4" w:space="0"/>
            </w:tcBorders>
            <w:vAlign w:val="center"/>
          </w:tcPr>
          <w:p w14:paraId="3A7A9C2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LNK-RPL</w:t>
            </w:r>
          </w:p>
        </w:tc>
      </w:tr>
      <w:tr w14:paraId="37AD7EBE">
        <w:tblPrEx>
          <w:tblCellMar>
            <w:top w:w="0" w:type="dxa"/>
            <w:left w:w="108" w:type="dxa"/>
            <w:bottom w:w="0" w:type="dxa"/>
            <w:right w:w="108" w:type="dxa"/>
          </w:tblCellMar>
        </w:tblPrEx>
        <w:trPr>
          <w:trHeight w:val="447" w:hRule="atLeast"/>
          <w:jc w:val="center"/>
        </w:trPr>
        <w:tc>
          <w:tcPr>
            <w:tcW w:w="2320" w:type="dxa"/>
            <w:tcBorders>
              <w:top w:val="nil"/>
              <w:left w:val="single" w:color="auto" w:sz="4" w:space="0"/>
              <w:bottom w:val="single" w:color="auto" w:sz="4" w:space="0"/>
              <w:right w:val="single" w:color="auto" w:sz="4" w:space="0"/>
            </w:tcBorders>
            <w:noWrap/>
            <w:vAlign w:val="center"/>
          </w:tcPr>
          <w:p w14:paraId="30B9B91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40" w:type="dxa"/>
            <w:gridSpan w:val="4"/>
            <w:tcBorders>
              <w:top w:val="single" w:color="auto" w:sz="4" w:space="0"/>
              <w:left w:val="nil"/>
              <w:bottom w:val="single" w:color="auto" w:sz="4" w:space="0"/>
              <w:right w:val="single" w:color="auto" w:sz="4" w:space="0"/>
            </w:tcBorders>
            <w:vAlign w:val="center"/>
          </w:tcPr>
          <w:p w14:paraId="78B2C1FD">
            <w:pPr>
              <w:widowControl/>
              <w:spacing w:line="360" w:lineRule="auto"/>
              <w:jc w:val="left"/>
              <w:rPr>
                <w:rFonts w:ascii="微软雅黑" w:hAnsi="微软雅黑" w:cs="宋体"/>
                <w:kern w:val="0"/>
                <w:sz w:val="18"/>
                <w:szCs w:val="18"/>
              </w:rPr>
            </w:pPr>
          </w:p>
        </w:tc>
      </w:tr>
      <w:tr w14:paraId="071CC579">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052A32C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40" w:type="dxa"/>
            <w:gridSpan w:val="4"/>
            <w:tcBorders>
              <w:top w:val="single" w:color="auto" w:sz="4" w:space="0"/>
              <w:left w:val="nil"/>
              <w:bottom w:val="single" w:color="auto" w:sz="4" w:space="0"/>
              <w:right w:val="single" w:color="auto" w:sz="4" w:space="0"/>
            </w:tcBorders>
            <w:vAlign w:val="center"/>
          </w:tcPr>
          <w:p w14:paraId="6EE2D3E3">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4C20CE79">
        <w:tblPrEx>
          <w:tblCellMar>
            <w:top w:w="0" w:type="dxa"/>
            <w:left w:w="108" w:type="dxa"/>
            <w:bottom w:w="0" w:type="dxa"/>
            <w:right w:w="108" w:type="dxa"/>
          </w:tblCellMar>
        </w:tblPrEx>
        <w:trPr>
          <w:trHeight w:val="540" w:hRule="atLeast"/>
          <w:jc w:val="center"/>
        </w:trPr>
        <w:tc>
          <w:tcPr>
            <w:tcW w:w="2320" w:type="dxa"/>
            <w:tcBorders>
              <w:top w:val="nil"/>
              <w:left w:val="single" w:color="auto" w:sz="4" w:space="0"/>
              <w:bottom w:val="single" w:color="auto" w:sz="4" w:space="0"/>
              <w:right w:val="single" w:color="auto" w:sz="4" w:space="0"/>
            </w:tcBorders>
            <w:noWrap/>
            <w:vAlign w:val="center"/>
          </w:tcPr>
          <w:p w14:paraId="78DECF3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40" w:type="dxa"/>
            <w:gridSpan w:val="4"/>
            <w:tcBorders>
              <w:top w:val="single" w:color="auto" w:sz="4" w:space="0"/>
              <w:left w:val="nil"/>
              <w:bottom w:val="single" w:color="auto" w:sz="4" w:space="0"/>
              <w:right w:val="single" w:color="auto" w:sz="4" w:space="0"/>
            </w:tcBorders>
            <w:vAlign w:val="center"/>
          </w:tcPr>
          <w:p w14:paraId="697B6AA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&lt;= Terminal Server</w:t>
            </w:r>
          </w:p>
        </w:tc>
      </w:tr>
      <w:tr w14:paraId="60F87D5E">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020166C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40" w:type="dxa"/>
            <w:gridSpan w:val="4"/>
            <w:tcBorders>
              <w:top w:val="single" w:color="auto" w:sz="4" w:space="0"/>
              <w:left w:val="nil"/>
              <w:bottom w:val="single" w:color="auto" w:sz="4" w:space="0"/>
              <w:right w:val="single" w:color="auto" w:sz="4" w:space="0"/>
            </w:tcBorders>
            <w:vAlign w:val="center"/>
          </w:tcPr>
          <w:p w14:paraId="5E810DC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4 bytes</w:t>
            </w:r>
          </w:p>
        </w:tc>
      </w:tr>
      <w:tr w14:paraId="347FA9C8">
        <w:tblPrEx>
          <w:tblCellMar>
            <w:top w:w="0" w:type="dxa"/>
            <w:left w:w="108" w:type="dxa"/>
            <w:bottom w:w="0" w:type="dxa"/>
            <w:right w:w="108" w:type="dxa"/>
          </w:tblCellMar>
        </w:tblPrEx>
        <w:trPr>
          <w:trHeight w:val="285" w:hRule="atLeast"/>
          <w:jc w:val="center"/>
        </w:trPr>
        <w:tc>
          <w:tcPr>
            <w:tcW w:w="2320" w:type="dxa"/>
            <w:vMerge w:val="restart"/>
            <w:tcBorders>
              <w:top w:val="nil"/>
              <w:left w:val="single" w:color="auto" w:sz="4" w:space="0"/>
              <w:bottom w:val="single" w:color="auto" w:sz="4" w:space="0"/>
              <w:right w:val="single" w:color="auto" w:sz="4" w:space="0"/>
            </w:tcBorders>
            <w:noWrap/>
            <w:vAlign w:val="center"/>
          </w:tcPr>
          <w:p w14:paraId="2797281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60C81E0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613DF1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0E8680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166" w:type="dxa"/>
            <w:tcBorders>
              <w:top w:val="nil"/>
              <w:left w:val="nil"/>
              <w:bottom w:val="single" w:color="auto" w:sz="4" w:space="0"/>
              <w:right w:val="single" w:color="auto" w:sz="4" w:space="0"/>
            </w:tcBorders>
            <w:noWrap/>
            <w:vAlign w:val="center"/>
          </w:tcPr>
          <w:p w14:paraId="31F4E6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53E3D88">
        <w:tblPrEx>
          <w:tblCellMar>
            <w:top w:w="0" w:type="dxa"/>
            <w:left w:w="108" w:type="dxa"/>
            <w:bottom w:w="0" w:type="dxa"/>
            <w:right w:w="108" w:type="dxa"/>
          </w:tblCellMar>
        </w:tblPrEx>
        <w:trPr>
          <w:trHeight w:val="285" w:hRule="atLeast"/>
          <w:jc w:val="center"/>
        </w:trPr>
        <w:tc>
          <w:tcPr>
            <w:tcW w:w="2320" w:type="dxa"/>
            <w:vMerge w:val="continue"/>
            <w:tcBorders>
              <w:top w:val="nil"/>
              <w:left w:val="single" w:color="auto" w:sz="4" w:space="0"/>
              <w:bottom w:val="single" w:color="auto" w:sz="4" w:space="0"/>
              <w:right w:val="single" w:color="auto" w:sz="4" w:space="0"/>
            </w:tcBorders>
            <w:vAlign w:val="center"/>
          </w:tcPr>
          <w:p w14:paraId="34999B12">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6CB7457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Timestamp(unix)</w:t>
            </w:r>
          </w:p>
        </w:tc>
        <w:tc>
          <w:tcPr>
            <w:tcW w:w="1318" w:type="dxa"/>
            <w:tcBorders>
              <w:top w:val="nil"/>
              <w:left w:val="nil"/>
              <w:bottom w:val="single" w:color="auto" w:sz="4" w:space="0"/>
              <w:right w:val="single" w:color="auto" w:sz="4" w:space="0"/>
            </w:tcBorders>
            <w:noWrap/>
            <w:vAlign w:val="center"/>
          </w:tcPr>
          <w:p w14:paraId="7515C4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0xF1</w:t>
            </w:r>
          </w:p>
        </w:tc>
        <w:tc>
          <w:tcPr>
            <w:tcW w:w="1163" w:type="dxa"/>
            <w:tcBorders>
              <w:top w:val="nil"/>
              <w:left w:val="nil"/>
              <w:bottom w:val="single" w:color="auto" w:sz="4" w:space="0"/>
              <w:right w:val="single" w:color="auto" w:sz="4" w:space="0"/>
            </w:tcBorders>
            <w:noWrap/>
            <w:vAlign w:val="center"/>
          </w:tcPr>
          <w:p w14:paraId="12F356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166" w:type="dxa"/>
            <w:tcBorders>
              <w:top w:val="nil"/>
              <w:left w:val="nil"/>
              <w:bottom w:val="single" w:color="auto" w:sz="4" w:space="0"/>
              <w:right w:val="single" w:color="auto" w:sz="4" w:space="0"/>
            </w:tcBorders>
            <w:noWrap/>
            <w:vAlign w:val="center"/>
          </w:tcPr>
          <w:p w14:paraId="422413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8A585B5">
      <w:pPr>
        <w:spacing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220"/>
        <w:gridCol w:w="1080"/>
        <w:gridCol w:w="1080"/>
        <w:gridCol w:w="1080"/>
        <w:gridCol w:w="1080"/>
        <w:gridCol w:w="2860"/>
      </w:tblGrid>
      <w:tr w14:paraId="656896AD">
        <w:tblPrEx>
          <w:tblCellMar>
            <w:top w:w="0" w:type="dxa"/>
            <w:left w:w="108" w:type="dxa"/>
            <w:bottom w:w="0" w:type="dxa"/>
            <w:right w:w="108" w:type="dxa"/>
          </w:tblCellMar>
        </w:tblPrEx>
        <w:trPr>
          <w:trHeight w:val="330" w:hRule="atLeast"/>
          <w:jc w:val="center"/>
        </w:trPr>
        <w:tc>
          <w:tcPr>
            <w:tcW w:w="1220" w:type="dxa"/>
            <w:tcBorders>
              <w:top w:val="single" w:color="auto" w:sz="4" w:space="0"/>
              <w:left w:val="single" w:color="auto" w:sz="4" w:space="0"/>
              <w:bottom w:val="single" w:color="auto" w:sz="4" w:space="0"/>
              <w:right w:val="single" w:color="auto" w:sz="4" w:space="0"/>
            </w:tcBorders>
            <w:noWrap/>
            <w:vAlign w:val="center"/>
          </w:tcPr>
          <w:p w14:paraId="4A4E8DE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3F14700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77C5A97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079E85D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61B8248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7F8D335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7810AAA1">
        <w:tblPrEx>
          <w:tblCellMar>
            <w:top w:w="0" w:type="dxa"/>
            <w:left w:w="108" w:type="dxa"/>
            <w:bottom w:w="0" w:type="dxa"/>
            <w:right w:w="108" w:type="dxa"/>
          </w:tblCellMar>
        </w:tblPrEx>
        <w:trPr>
          <w:trHeight w:val="330" w:hRule="atLeast"/>
          <w:jc w:val="center"/>
        </w:trPr>
        <w:tc>
          <w:tcPr>
            <w:tcW w:w="1220" w:type="dxa"/>
            <w:tcBorders>
              <w:top w:val="nil"/>
              <w:left w:val="single" w:color="auto" w:sz="4" w:space="0"/>
              <w:bottom w:val="single" w:color="auto" w:sz="4" w:space="0"/>
              <w:right w:val="single" w:color="auto" w:sz="4" w:space="0"/>
            </w:tcBorders>
            <w:noWrap/>
            <w:vAlign w:val="bottom"/>
          </w:tcPr>
          <w:p w14:paraId="4D6D31D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4</w:t>
            </w:r>
          </w:p>
        </w:tc>
        <w:tc>
          <w:tcPr>
            <w:tcW w:w="1080" w:type="dxa"/>
            <w:tcBorders>
              <w:top w:val="nil"/>
              <w:left w:val="nil"/>
              <w:bottom w:val="single" w:color="auto" w:sz="4" w:space="0"/>
              <w:right w:val="single" w:color="auto" w:sz="4" w:space="0"/>
            </w:tcBorders>
            <w:noWrap/>
            <w:vAlign w:val="bottom"/>
          </w:tcPr>
          <w:p w14:paraId="76B2AF9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u32</w:t>
            </w:r>
          </w:p>
        </w:tc>
        <w:tc>
          <w:tcPr>
            <w:tcW w:w="1080" w:type="dxa"/>
            <w:tcBorders>
              <w:top w:val="nil"/>
              <w:left w:val="nil"/>
              <w:bottom w:val="single" w:color="auto" w:sz="4" w:space="0"/>
              <w:right w:val="single" w:color="auto" w:sz="4" w:space="0"/>
            </w:tcBorders>
            <w:noWrap/>
            <w:vAlign w:val="bottom"/>
          </w:tcPr>
          <w:p w14:paraId="2ABE556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080" w:type="dxa"/>
            <w:tcBorders>
              <w:top w:val="nil"/>
              <w:left w:val="nil"/>
              <w:bottom w:val="single" w:color="auto" w:sz="4" w:space="0"/>
              <w:right w:val="single" w:color="auto" w:sz="4" w:space="0"/>
            </w:tcBorders>
            <w:noWrap/>
            <w:vAlign w:val="bottom"/>
          </w:tcPr>
          <w:p w14:paraId="56EABC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nil"/>
              <w:left w:val="nil"/>
              <w:bottom w:val="single" w:color="auto" w:sz="4" w:space="0"/>
              <w:right w:val="single" w:color="auto" w:sz="4" w:space="0"/>
            </w:tcBorders>
            <w:noWrap/>
            <w:vAlign w:val="bottom"/>
          </w:tcPr>
          <w:p w14:paraId="7F4402C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50AE324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r>
              <w:rPr>
                <w:rFonts w:hint="eastAsia" w:ascii="微软雅黑" w:hAnsi="微软雅黑" w:cs="宋体"/>
                <w:kern w:val="0"/>
                <w:sz w:val="18"/>
                <w:szCs w:val="18"/>
              </w:rPr>
              <w:t>BDBDBDBD</w:t>
            </w:r>
          </w:p>
        </w:tc>
      </w:tr>
    </w:tbl>
    <w:p w14:paraId="7716D1E4">
      <w:pPr>
        <w:spacing w:line="360" w:lineRule="auto"/>
        <w:ind w:firstLine="210" w:firstLineChars="100"/>
        <w:rPr>
          <w:rFonts w:hint="eastAsia" w:ascii="微软雅黑" w:hAnsi="微软雅黑" w:cs="宋体"/>
          <w:kern w:val="0"/>
          <w:sz w:val="18"/>
          <w:szCs w:val="18"/>
          <w:lang w:val="en-US" w:eastAsia="zh-CN"/>
        </w:rPr>
      </w:pPr>
      <w:r>
        <w:rPr>
          <w:rFonts w:hint="eastAsia" w:ascii="微软雅黑" w:hAnsi="微软雅黑"/>
          <w:szCs w:val="21"/>
          <w:lang w:val="en-US" w:eastAsia="zh-CN"/>
        </w:rPr>
        <w:t>eg</w:t>
      </w:r>
      <w:r>
        <w:rPr>
          <w:rFonts w:hint="eastAsia" w:ascii="微软雅黑" w:hAnsi="微软雅黑"/>
          <w:szCs w:val="21"/>
        </w:rPr>
        <w:t>：</w:t>
      </w:r>
      <w:r>
        <w:rPr>
          <w:rFonts w:ascii="微软雅黑" w:hAnsi="微软雅黑"/>
          <w:szCs w:val="21"/>
        </w:rPr>
        <w:t>28D4DE55F1</w:t>
      </w:r>
      <w:r>
        <w:rPr>
          <w:rFonts w:hint="eastAsia" w:ascii="微软雅黑" w:hAnsi="微软雅黑" w:cs="宋体"/>
          <w:kern w:val="0"/>
          <w:sz w:val="18"/>
          <w:szCs w:val="18"/>
        </w:rPr>
        <w:t>BDBDBDBD</w:t>
      </w:r>
      <w:r>
        <w:rPr>
          <w:rFonts w:hint="eastAsia" w:ascii="微软雅黑" w:hAnsi="微软雅黑" w:cs="宋体"/>
          <w:kern w:val="0"/>
          <w:sz w:val="18"/>
          <w:szCs w:val="18"/>
          <w:lang w:val="en-US" w:eastAsia="zh-CN"/>
        </w:rPr>
        <w:t>EB</w:t>
      </w:r>
    </w:p>
    <w:p w14:paraId="5B93F351">
      <w:pPr>
        <w:spacing w:line="360" w:lineRule="auto"/>
        <w:ind w:firstLine="210" w:firstLineChars="100"/>
        <w:rPr>
          <w:rFonts w:hint="eastAsia" w:ascii="微软雅黑" w:hAnsi="微软雅黑"/>
          <w:color w:val="FF0000"/>
          <w:szCs w:val="21"/>
          <w:lang w:val="en-US" w:eastAsia="zh-CN"/>
        </w:rPr>
      </w:pPr>
      <w:r>
        <w:rPr>
          <w:rFonts w:hint="eastAsia" w:ascii="微软雅黑" w:hAnsi="微软雅黑"/>
          <w:color w:val="FF0000"/>
          <w:szCs w:val="21"/>
          <w:lang w:val="en-US" w:eastAsia="zh-CN"/>
        </w:rPr>
        <w:tab/>
      </w:r>
      <w:r>
        <w:rPr>
          <w:rFonts w:hint="eastAsia" w:ascii="微软雅黑" w:hAnsi="微软雅黑"/>
          <w:color w:val="FF0000"/>
          <w:szCs w:val="21"/>
          <w:lang w:val="en-US" w:eastAsia="zh-CN"/>
        </w:rPr>
        <w:t>The response must be replied on the current channel. The first 4 bytes are the timestamp, and the device side synchronizes the time based on this, so it must be the correct timestamp value in little-endian mode. The reply is sent byte by byte, for example, BD counts as one byte.</w:t>
      </w:r>
    </w:p>
    <w:p w14:paraId="7352F0B1">
      <w:pPr>
        <w:spacing w:line="360" w:lineRule="auto"/>
        <w:ind w:firstLine="210" w:firstLineChars="100"/>
        <w:rPr>
          <w:rFonts w:hint="eastAsia" w:ascii="微软雅黑" w:hAnsi="微软雅黑"/>
          <w:color w:val="FF0000"/>
          <w:szCs w:val="21"/>
          <w:lang w:val="en-US" w:eastAsia="zh-CN"/>
        </w:rPr>
      </w:pPr>
      <w:r>
        <w:rPr>
          <w:rFonts w:hint="eastAsia" w:ascii="微软雅黑" w:hAnsi="微软雅黑"/>
          <w:color w:val="FF0000"/>
          <w:szCs w:val="21"/>
          <w:lang w:val="en-US" w:eastAsia="zh-CN"/>
        </w:rPr>
        <w:t>The timestamp refers to the number of seconds or milliseconds from the current time to 1970-1-1 0:00. Milliseconds are easier to convert in Java. Our protocol uses seconds, so it's a long integer. We use little-endian preference, so it becomes the following format: 28D4DE55 --&gt; 55 DE D4 28 is the actual value, and then this value is converted to a long integer. Adding this value to 1970-1-1 0:00 gives the current time.</w:t>
      </w:r>
    </w:p>
    <w:p w14:paraId="03598D6D">
      <w:pPr>
        <w:pStyle w:val="63"/>
        <w:adjustRightInd/>
        <w:spacing w:line="360" w:lineRule="auto"/>
        <w:ind w:left="210" w:leftChars="100" w:firstLine="210" w:firstLineChars="100"/>
        <w:jc w:val="left"/>
        <w:rPr>
          <w:rFonts w:hint="eastAsia" w:ascii="微软雅黑" w:hAnsi="微软雅黑" w:cs="宋体"/>
          <w:color w:val="auto"/>
          <w:sz w:val="21"/>
          <w:szCs w:val="21"/>
        </w:rPr>
      </w:pPr>
      <w:r>
        <w:rPr>
          <w:rFonts w:hint="eastAsia" w:ascii="微软雅黑" w:hAnsi="微软雅黑" w:eastAsia="微软雅黑" w:cs="宋体"/>
          <w:bCs/>
          <w:color w:val="auto"/>
          <w:kern w:val="2"/>
          <w:sz w:val="21"/>
          <w:szCs w:val="21"/>
          <w:lang w:val="en-US" w:eastAsia="zh-CN" w:bidi="ar-SA"/>
        </w:rPr>
        <w:t>Example: Timestamp = 07FD8860 real value 6088FD07 = 1619590407 seconds. This is 1619590407 seconds from 1970-01-01 00:00:00, which is the time reported by the device: 2021/4/28 6:13:27.</w:t>
      </w:r>
    </w:p>
    <w:p w14:paraId="4739DBAD">
      <w:pPr>
        <w:pStyle w:val="4"/>
        <w:numPr>
          <w:ilvl w:val="0"/>
          <w:numId w:val="0"/>
        </w:numPr>
        <w:ind w:left="840" w:leftChars="0" w:firstLine="420" w:firstLineChars="0"/>
      </w:pPr>
      <w:bookmarkStart w:id="29" w:name="_Toc6124"/>
      <w:bookmarkStart w:id="30" w:name="_Toc10884"/>
      <w:r>
        <w:rPr>
          <w:rFonts w:hint="eastAsia"/>
          <w:lang w:val="en-US" w:eastAsia="zh-CN"/>
        </w:rPr>
        <w:t>3.1.3</w:t>
      </w:r>
      <w:r>
        <w:t>New heartbeat packet protocol (0xF9) -</w:t>
      </w:r>
      <w:r>
        <w:rPr>
          <w:color w:val="FF0000"/>
        </w:rPr>
        <w:t xml:space="preserve"> Important</w:t>
      </w:r>
      <w:bookmarkEnd w:id="29"/>
      <w:bookmarkEnd w:id="30"/>
    </w:p>
    <w:p w14:paraId="26F1057E">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After the terminal connects to the server, it uploads a heartbeat packet to the server at fixed intervals.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583EDF2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1792B5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47E13A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3D9B286C">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005168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3A41D1B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heartbeat packet</w:t>
            </w:r>
          </w:p>
        </w:tc>
      </w:tr>
      <w:tr w14:paraId="55FC05A7">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5A6517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7FC2B1F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DC37205">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865C7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1919FAE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 xml:space="preserve">5 </w:t>
            </w:r>
            <w:r>
              <w:rPr>
                <w:rFonts w:ascii="微软雅黑" w:hAnsi="微软雅黑" w:cs="宋体"/>
                <w:kern w:val="0"/>
                <w:sz w:val="18"/>
                <w:szCs w:val="18"/>
              </w:rPr>
              <w:t>bytes</w:t>
            </w:r>
          </w:p>
        </w:tc>
      </w:tr>
      <w:tr w14:paraId="7367D36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2E0866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0263D8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54F505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2C75FF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5DF07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C87D6C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33D156AD">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655744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325D1E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9</w:t>
            </w:r>
          </w:p>
        </w:tc>
        <w:tc>
          <w:tcPr>
            <w:tcW w:w="1853" w:type="dxa"/>
            <w:tcBorders>
              <w:top w:val="nil"/>
              <w:left w:val="nil"/>
              <w:bottom w:val="single" w:color="auto" w:sz="8" w:space="0"/>
              <w:right w:val="single" w:color="auto" w:sz="8" w:space="0"/>
            </w:tcBorders>
            <w:vAlign w:val="center"/>
          </w:tcPr>
          <w:p w14:paraId="493766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75F830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9D5D2FA">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2552"/>
      </w:tblGrid>
      <w:tr w14:paraId="524F025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7F3E6F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4801339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6DF363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17AACE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54343A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657253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924A58C">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6A20268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ED2C5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4" w:space="0"/>
              <w:left w:val="single" w:color="auto" w:sz="4" w:space="0"/>
              <w:bottom w:val="single" w:color="auto" w:sz="4" w:space="0"/>
              <w:right w:val="single" w:color="auto" w:sz="4" w:space="0"/>
            </w:tcBorders>
            <w:vAlign w:val="center"/>
          </w:tcPr>
          <w:p w14:paraId="5F9A32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w:t>
            </w:r>
            <w:r>
              <w:rPr>
                <w:rFonts w:hint="eastAsia" w:ascii="微软雅黑" w:hAnsi="微软雅黑" w:cs="宋体"/>
                <w:kern w:val="0"/>
                <w:sz w:val="18"/>
                <w:szCs w:val="18"/>
              </w:rPr>
              <w:t>at_type</w:t>
            </w:r>
          </w:p>
        </w:tc>
        <w:tc>
          <w:tcPr>
            <w:tcW w:w="1275" w:type="dxa"/>
            <w:tcBorders>
              <w:top w:val="single" w:color="auto" w:sz="4" w:space="0"/>
              <w:left w:val="single" w:color="auto" w:sz="4" w:space="0"/>
              <w:bottom w:val="single" w:color="auto" w:sz="4" w:space="0"/>
              <w:right w:val="single" w:color="auto" w:sz="4" w:space="0"/>
            </w:tcBorders>
            <w:vAlign w:val="center"/>
          </w:tcPr>
          <w:p w14:paraId="49A66E58">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555F4ADE">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63D0C5FA">
            <w:pPr>
              <w:widowControl/>
              <w:spacing w:line="360" w:lineRule="auto"/>
              <w:jc w:val="center"/>
              <w:rPr>
                <w:rFonts w:hint="eastAsia" w:eastAsia="微软雅黑"/>
                <w:sz w:val="18"/>
                <w:szCs w:val="18"/>
                <w:lang w:eastAsia="zh-CN"/>
              </w:rPr>
            </w:pPr>
            <w:r>
              <w:rPr>
                <w:sz w:val="18"/>
                <w:szCs w:val="18"/>
              </w:rPr>
              <w:t>Battery Type</w:t>
            </w:r>
          </w:p>
          <w:p w14:paraId="7CD8833B">
            <w:pPr>
              <w:widowControl/>
              <w:spacing w:line="360" w:lineRule="auto"/>
              <w:jc w:val="center"/>
              <w:rPr>
                <w:rFonts w:hint="eastAsia" w:eastAsia="微软雅黑"/>
                <w:sz w:val="18"/>
                <w:szCs w:val="18"/>
                <w:lang w:eastAsia="zh-CN"/>
              </w:rPr>
            </w:pPr>
            <w:r>
              <w:rPr>
                <w:rFonts w:hint="default"/>
                <w:sz w:val="18"/>
                <w:szCs w:val="18"/>
              </w:rPr>
              <w:t>0: 4-level</w:t>
            </w:r>
          </w:p>
          <w:p w14:paraId="5E1DEAB1">
            <w:pPr>
              <w:widowControl/>
              <w:spacing w:line="360" w:lineRule="auto"/>
              <w:jc w:val="center"/>
              <w:rPr>
                <w:rFonts w:hint="eastAsia" w:eastAsia="微软雅黑"/>
                <w:sz w:val="18"/>
                <w:szCs w:val="18"/>
                <w:lang w:eastAsia="zh-CN"/>
              </w:rPr>
            </w:pPr>
            <w:r>
              <w:rPr>
                <w:rFonts w:hint="default"/>
                <w:sz w:val="18"/>
                <w:szCs w:val="18"/>
              </w:rPr>
              <w:t>1: 5-level</w:t>
            </w:r>
          </w:p>
          <w:p w14:paraId="45F5F7F7">
            <w:pPr>
              <w:widowControl/>
              <w:spacing w:line="360" w:lineRule="auto"/>
              <w:jc w:val="center"/>
              <w:rPr>
                <w:rFonts w:hint="eastAsia" w:eastAsia="微软雅黑"/>
                <w:sz w:val="18"/>
                <w:szCs w:val="18"/>
                <w:lang w:eastAsia="zh-CN"/>
              </w:rPr>
            </w:pPr>
            <w:r>
              <w:rPr>
                <w:rFonts w:hint="default"/>
                <w:sz w:val="18"/>
                <w:szCs w:val="18"/>
              </w:rPr>
              <w:t>2: Percentage</w:t>
            </w:r>
          </w:p>
          <w:p w14:paraId="27EF2DB1">
            <w:pPr>
              <w:widowControl/>
              <w:spacing w:line="360" w:lineRule="auto"/>
              <w:jc w:val="center"/>
              <w:rPr>
                <w:sz w:val="18"/>
                <w:szCs w:val="18"/>
              </w:rPr>
            </w:pPr>
            <w:r>
              <w:rPr>
                <w:rFonts w:hint="default"/>
                <w:sz w:val="18"/>
                <w:szCs w:val="18"/>
              </w:rPr>
              <w:t>3: Voltage</w:t>
            </w:r>
          </w:p>
        </w:tc>
      </w:tr>
      <w:tr w14:paraId="66E7F667">
        <w:tblPrEx>
          <w:tblCellMar>
            <w:top w:w="0" w:type="dxa"/>
            <w:left w:w="108" w:type="dxa"/>
            <w:bottom w:w="0" w:type="dxa"/>
            <w:right w:w="108" w:type="dxa"/>
          </w:tblCellMar>
        </w:tblPrEx>
        <w:trPr>
          <w:trHeight w:val="23" w:hRule="atLeast"/>
        </w:trPr>
        <w:tc>
          <w:tcPr>
            <w:tcW w:w="1417" w:type="dxa"/>
            <w:tcBorders>
              <w:top w:val="single" w:color="auto" w:sz="4" w:space="0"/>
              <w:left w:val="single" w:color="auto" w:sz="4" w:space="0"/>
              <w:bottom w:val="single" w:color="auto" w:sz="4" w:space="0"/>
              <w:right w:val="single" w:color="auto" w:sz="4" w:space="0"/>
            </w:tcBorders>
            <w:vAlign w:val="center"/>
          </w:tcPr>
          <w:p w14:paraId="20ED13C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12DB5F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191A1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5806CAA0">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65750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14:paraId="5844B765">
            <w:pPr>
              <w:widowControl/>
              <w:spacing w:line="240" w:lineRule="atLeast"/>
              <w:jc w:val="left"/>
              <w:rPr>
                <w:rFonts w:hint="eastAsia" w:ascii="微软雅黑" w:hAnsi="微软雅黑" w:eastAsia="微软雅黑" w:cs="宋体"/>
                <w:kern w:val="0"/>
                <w:sz w:val="18"/>
                <w:szCs w:val="18"/>
                <w:lang w:eastAsia="zh-CN"/>
              </w:rPr>
            </w:pPr>
          </w:p>
          <w:p w14:paraId="61B783CA">
            <w:pPr>
              <w:widowControl/>
              <w:spacing w:line="240" w:lineRule="atLeast"/>
              <w:jc w:val="left"/>
              <w:rPr>
                <w:rFonts w:hint="eastAsia" w:ascii="微软雅黑" w:hAnsi="微软雅黑" w:eastAsia="微软雅黑" w:cs="宋体"/>
                <w:kern w:val="0"/>
                <w:sz w:val="18"/>
                <w:szCs w:val="18"/>
                <w:lang w:eastAsia="zh-CN"/>
              </w:rPr>
            </w:pPr>
            <w:r>
              <w:rPr>
                <w:rFonts w:ascii="微软雅黑" w:hAnsi="微软雅黑" w:cs="宋体"/>
                <w:kern w:val="0"/>
                <w:sz w:val="18"/>
                <w:szCs w:val="18"/>
              </w:rPr>
              <w:t>Battery Level</w:t>
            </w:r>
          </w:p>
          <w:p w14:paraId="57C3ADB3">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If Bat_type is 0:</w:t>
            </w:r>
          </w:p>
          <w:p w14:paraId="2AC8F71D">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The battery level ranges from 0 to 3</w:t>
            </w:r>
          </w:p>
          <w:p w14:paraId="64DD7855">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(0 for 25%, 3 for 100%)</w:t>
            </w:r>
          </w:p>
          <w:p w14:paraId="6DE7F343">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If Bat_type is 1:</w:t>
            </w:r>
          </w:p>
          <w:p w14:paraId="03049E96">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The battery level ranges from 0 to 4</w:t>
            </w:r>
          </w:p>
          <w:p w14:paraId="50DFC58F">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(0 for 20%, 4 for 100%)</w:t>
            </w:r>
          </w:p>
          <w:p w14:paraId="73A6C5C0">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If Bat_type is 2:</w:t>
            </w:r>
          </w:p>
          <w:p w14:paraId="7952476A">
            <w:pPr>
              <w:widowControl/>
              <w:spacing w:line="240" w:lineRule="atLeast"/>
              <w:jc w:val="left"/>
              <w:rPr>
                <w:rFonts w:ascii="微软雅黑" w:hAnsi="微软雅黑" w:cs="宋体"/>
                <w:kern w:val="0"/>
                <w:sz w:val="18"/>
                <w:szCs w:val="18"/>
              </w:rPr>
            </w:pPr>
            <w:r>
              <w:rPr>
                <w:rFonts w:hint="default" w:ascii="微软雅黑" w:hAnsi="微软雅黑" w:cs="宋体"/>
                <w:kern w:val="0"/>
                <w:sz w:val="18"/>
                <w:szCs w:val="18"/>
              </w:rPr>
              <w:t>The battery level ranges from 0 to 100</w:t>
            </w:r>
          </w:p>
          <w:p w14:paraId="395482A9">
            <w:pPr>
              <w:widowControl/>
              <w:spacing w:line="240" w:lineRule="atLeast"/>
              <w:jc w:val="left"/>
              <w:rPr>
                <w:rFonts w:ascii="微软雅黑" w:hAnsi="微软雅黑" w:cs="宋体"/>
                <w:kern w:val="0"/>
                <w:sz w:val="18"/>
                <w:szCs w:val="18"/>
              </w:rPr>
            </w:pPr>
          </w:p>
        </w:tc>
      </w:tr>
      <w:tr w14:paraId="38A10E0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1CA518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1AC98F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4" w:space="0"/>
              <w:left w:val="single" w:color="auto" w:sz="4" w:space="0"/>
              <w:bottom w:val="single" w:color="auto" w:sz="4" w:space="0"/>
              <w:right w:val="single" w:color="auto" w:sz="4" w:space="0"/>
            </w:tcBorders>
            <w:vAlign w:val="center"/>
          </w:tcPr>
          <w:p w14:paraId="04B172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w:t>
            </w:r>
            <w:r>
              <w:rPr>
                <w:rFonts w:hint="eastAsia" w:ascii="微软雅黑" w:hAnsi="微软雅黑" w:cs="宋体"/>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7875FED6">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D4A7066">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3A12090F">
            <w:pPr>
              <w:widowControl/>
              <w:spacing w:line="360" w:lineRule="auto"/>
              <w:jc w:val="center"/>
              <w:rPr>
                <w:rFonts w:hint="eastAsia" w:eastAsia="微软雅黑"/>
                <w:sz w:val="18"/>
                <w:szCs w:val="18"/>
                <w:lang w:eastAsia="zh-CN"/>
              </w:rPr>
            </w:pPr>
            <w:r>
              <w:rPr>
                <w:sz w:val="18"/>
                <w:szCs w:val="18"/>
              </w:rPr>
              <w:t>Signal Type</w:t>
            </w:r>
          </w:p>
          <w:p w14:paraId="2F7BC016">
            <w:pPr>
              <w:widowControl/>
              <w:spacing w:line="360" w:lineRule="auto"/>
              <w:jc w:val="center"/>
              <w:rPr>
                <w:rFonts w:hint="eastAsia" w:eastAsia="微软雅黑"/>
                <w:sz w:val="18"/>
                <w:szCs w:val="18"/>
                <w:lang w:eastAsia="zh-CN"/>
              </w:rPr>
            </w:pPr>
            <w:r>
              <w:rPr>
                <w:rFonts w:hint="default"/>
                <w:sz w:val="18"/>
                <w:szCs w:val="18"/>
              </w:rPr>
              <w:t>0: Percentage</w:t>
            </w:r>
          </w:p>
          <w:p w14:paraId="79B67ED7">
            <w:pPr>
              <w:widowControl/>
              <w:spacing w:line="360" w:lineRule="auto"/>
              <w:jc w:val="center"/>
              <w:rPr>
                <w:rFonts w:hint="eastAsia" w:eastAsia="微软雅黑"/>
                <w:sz w:val="18"/>
                <w:szCs w:val="18"/>
                <w:lang w:eastAsia="zh-CN"/>
              </w:rPr>
            </w:pPr>
            <w:r>
              <w:rPr>
                <w:rFonts w:hint="default"/>
                <w:sz w:val="18"/>
                <w:szCs w:val="18"/>
              </w:rPr>
              <w:t>1: 5-level</w:t>
            </w:r>
          </w:p>
          <w:p w14:paraId="0024DA13">
            <w:pPr>
              <w:widowControl/>
              <w:spacing w:line="360" w:lineRule="auto"/>
              <w:jc w:val="center"/>
              <w:rPr>
                <w:sz w:val="18"/>
                <w:szCs w:val="18"/>
              </w:rPr>
            </w:pPr>
            <w:r>
              <w:rPr>
                <w:rFonts w:hint="default"/>
                <w:sz w:val="18"/>
                <w:szCs w:val="18"/>
              </w:rPr>
              <w:t>2: CSQ value</w:t>
            </w:r>
          </w:p>
        </w:tc>
      </w:tr>
      <w:tr w14:paraId="2686464A">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E0B3EE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C772E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42B981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1BCD89E0">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824A2C9">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AC91518">
            <w:pPr>
              <w:widowControl/>
              <w:spacing w:line="360" w:lineRule="auto"/>
              <w:jc w:val="center"/>
              <w:rPr>
                <w:sz w:val="18"/>
                <w:szCs w:val="18"/>
              </w:rPr>
            </w:pPr>
            <w:r>
              <w:rPr>
                <w:rFonts w:ascii="微软雅黑" w:hAnsi="微软雅黑" w:cs="宋体"/>
                <w:kern w:val="0"/>
                <w:sz w:val="18"/>
                <w:szCs w:val="18"/>
              </w:rPr>
              <w:t>Signal_strength</w:t>
            </w:r>
          </w:p>
        </w:tc>
      </w:tr>
      <w:tr w14:paraId="5C683365">
        <w:tblPrEx>
          <w:tblCellMar>
            <w:top w:w="0" w:type="dxa"/>
            <w:left w:w="108" w:type="dxa"/>
            <w:bottom w:w="0" w:type="dxa"/>
            <w:right w:w="108" w:type="dxa"/>
          </w:tblCellMar>
        </w:tblPrEx>
        <w:trPr>
          <w:trHeight w:val="1863" w:hRule="atLeast"/>
        </w:trPr>
        <w:tc>
          <w:tcPr>
            <w:tcW w:w="1417" w:type="dxa"/>
            <w:tcBorders>
              <w:top w:val="single" w:color="auto" w:sz="4" w:space="0"/>
              <w:left w:val="single" w:color="auto" w:sz="4" w:space="0"/>
              <w:bottom w:val="single" w:color="auto" w:sz="4" w:space="0"/>
              <w:right w:val="single" w:color="auto" w:sz="4" w:space="0"/>
            </w:tcBorders>
            <w:vAlign w:val="center"/>
          </w:tcPr>
          <w:p w14:paraId="6B670CD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FB4803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5C7CC08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Other</w:t>
            </w:r>
            <w:r>
              <w:rPr>
                <w:rFonts w:ascii="微软雅黑" w:hAnsi="微软雅黑" w:cs="宋体"/>
                <w:kern w:val="0"/>
                <w:sz w:val="18"/>
                <w:szCs w:val="18"/>
              </w:rPr>
              <w:t>_</w:t>
            </w:r>
            <w:r>
              <w:rPr>
                <w:rFonts w:hint="eastAsia" w:ascii="微软雅黑" w:hAnsi="微软雅黑" w:cs="宋体"/>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0CCD7E7A">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A6E3890">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F0E2D92">
            <w:pPr>
              <w:widowControl/>
              <w:spacing w:line="360" w:lineRule="auto"/>
              <w:jc w:val="center"/>
              <w:rPr>
                <w:rFonts w:hint="eastAsia" w:eastAsia="微软雅黑"/>
                <w:sz w:val="18"/>
                <w:szCs w:val="18"/>
                <w:lang w:eastAsia="zh-CN"/>
              </w:rPr>
            </w:pPr>
            <w:r>
              <w:rPr>
                <w:sz w:val="18"/>
                <w:szCs w:val="18"/>
              </w:rPr>
              <w:t>Extension Type</w:t>
            </w:r>
          </w:p>
          <w:p w14:paraId="0FE293DB">
            <w:pPr>
              <w:widowControl/>
              <w:spacing w:line="360" w:lineRule="auto"/>
              <w:jc w:val="center"/>
              <w:rPr>
                <w:rFonts w:hint="eastAsia" w:eastAsia="微软雅黑"/>
                <w:sz w:val="18"/>
                <w:szCs w:val="18"/>
                <w:lang w:eastAsia="zh-CN"/>
              </w:rPr>
            </w:pPr>
            <w:r>
              <w:rPr>
                <w:rFonts w:hint="default"/>
                <w:sz w:val="18"/>
                <w:szCs w:val="18"/>
              </w:rPr>
              <w:t>0: Full Step Count</w:t>
            </w:r>
          </w:p>
          <w:p w14:paraId="2D8F5C65">
            <w:pPr>
              <w:widowControl/>
              <w:spacing w:line="360" w:lineRule="auto"/>
              <w:jc w:val="center"/>
              <w:rPr>
                <w:rFonts w:hint="eastAsia" w:eastAsia="微软雅黑"/>
                <w:sz w:val="18"/>
                <w:szCs w:val="18"/>
                <w:lang w:eastAsia="zh-CN"/>
              </w:rPr>
            </w:pPr>
            <w:r>
              <w:rPr>
                <w:rFonts w:hint="default"/>
                <w:sz w:val="18"/>
                <w:szCs w:val="18"/>
              </w:rPr>
              <w:t>1: Incremental Step Count</w:t>
            </w:r>
          </w:p>
          <w:p w14:paraId="390C183F">
            <w:pPr>
              <w:widowControl/>
              <w:spacing w:line="360" w:lineRule="auto"/>
              <w:jc w:val="center"/>
              <w:rPr>
                <w:sz w:val="18"/>
                <w:szCs w:val="18"/>
              </w:rPr>
            </w:pPr>
            <w:r>
              <w:rPr>
                <w:rFonts w:hint="default"/>
                <w:sz w:val="18"/>
                <w:szCs w:val="18"/>
              </w:rPr>
              <w:t>2: Vibration</w:t>
            </w:r>
          </w:p>
        </w:tc>
      </w:tr>
      <w:tr w14:paraId="0F45B08E">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0D15CF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61E456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148B018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r>
              <w:rPr>
                <w:rFonts w:ascii="微软雅黑" w:hAnsi="微软雅黑" w:cs="宋体"/>
                <w:kern w:val="0"/>
                <w:sz w:val="18"/>
                <w:szCs w:val="18"/>
              </w:rPr>
              <w:t>um</w:t>
            </w:r>
          </w:p>
        </w:tc>
        <w:tc>
          <w:tcPr>
            <w:tcW w:w="1275" w:type="dxa"/>
            <w:tcBorders>
              <w:top w:val="single" w:color="auto" w:sz="4" w:space="0"/>
              <w:left w:val="single" w:color="auto" w:sz="4" w:space="0"/>
              <w:bottom w:val="single" w:color="auto" w:sz="4" w:space="0"/>
              <w:right w:val="single" w:color="auto" w:sz="4" w:space="0"/>
            </w:tcBorders>
            <w:vAlign w:val="center"/>
          </w:tcPr>
          <w:p w14:paraId="1F2E0A91">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563DF65">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CD92E72">
            <w:pPr>
              <w:widowControl/>
              <w:spacing w:line="360" w:lineRule="auto"/>
              <w:jc w:val="center"/>
              <w:rPr>
                <w:sz w:val="18"/>
                <w:szCs w:val="18"/>
              </w:rPr>
            </w:pPr>
            <w:r>
              <w:rPr>
                <w:rFonts w:hint="eastAsia"/>
                <w:sz w:val="18"/>
                <w:szCs w:val="18"/>
              </w:rPr>
              <w:t>Extended value</w:t>
            </w:r>
          </w:p>
        </w:tc>
      </w:tr>
      <w:tr w14:paraId="4DBC90B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F8D34C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214510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tcBorders>
              <w:top w:val="single" w:color="auto" w:sz="4" w:space="0"/>
              <w:left w:val="single" w:color="auto" w:sz="4" w:space="0"/>
              <w:bottom w:val="single" w:color="auto" w:sz="4" w:space="0"/>
              <w:right w:val="single" w:color="auto" w:sz="4" w:space="0"/>
            </w:tcBorders>
            <w:vAlign w:val="center"/>
          </w:tcPr>
          <w:p w14:paraId="6ABDE372">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91E9E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C071CEF">
            <w:pPr>
              <w:widowControl/>
              <w:spacing w:line="360" w:lineRule="auto"/>
              <w:jc w:val="center"/>
              <w:rPr>
                <w:rFonts w:ascii="微软雅黑" w:hAnsi="微软雅黑" w:cs="宋体"/>
                <w:kern w:val="0"/>
                <w:sz w:val="18"/>
                <w:szCs w:val="18"/>
              </w:rPr>
            </w:pPr>
            <w:r>
              <w:rPr>
                <w:rFonts w:ascii="Arial" w:hAnsi="Arial" w:cs="Arial"/>
                <w:color w:val="auto"/>
                <w:szCs w:val="21"/>
              </w:rPr>
              <w:t>-/-</w:t>
            </w:r>
          </w:p>
        </w:tc>
        <w:tc>
          <w:tcPr>
            <w:tcW w:w="2552" w:type="dxa"/>
            <w:tcBorders>
              <w:top w:val="single" w:color="auto" w:sz="4" w:space="0"/>
              <w:left w:val="single" w:color="auto" w:sz="4" w:space="0"/>
              <w:bottom w:val="single" w:color="auto" w:sz="4" w:space="0"/>
              <w:right w:val="single" w:color="auto" w:sz="4" w:space="0"/>
            </w:tcBorders>
            <w:vAlign w:val="center"/>
          </w:tcPr>
          <w:p w14:paraId="0F7D6D16">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Utc</w:t>
            </w:r>
            <w:r>
              <w:rPr>
                <w:rFonts w:hint="eastAsia" w:ascii="微软雅黑" w:hAnsi="微软雅黑" w:eastAsiaTheme="minorEastAsia"/>
                <w:sz w:val="18"/>
                <w:szCs w:val="18"/>
                <w:lang w:val="en-US" w:eastAsia="zh-CN"/>
              </w:rPr>
              <w:t xml:space="preserve"> </w:t>
            </w:r>
            <w:r>
              <w:rPr>
                <w:rFonts w:hint="eastAsia" w:ascii="微软雅黑" w:hAnsi="微软雅黑" w:eastAsiaTheme="minorEastAsia"/>
                <w:sz w:val="18"/>
                <w:szCs w:val="18"/>
              </w:rPr>
              <w:t>Timestamp</w:t>
            </w:r>
          </w:p>
        </w:tc>
      </w:tr>
    </w:tbl>
    <w:p w14:paraId="08D83629">
      <w:pPr>
        <w:pStyle w:val="63"/>
        <w:adjustRightInd/>
        <w:spacing w:line="360" w:lineRule="auto"/>
        <w:ind w:left="425" w:leftChars="0" w:firstLine="420" w:firstLineChars="0"/>
        <w:rPr>
          <w:rFonts w:hint="eastAsia" w:ascii="微软雅黑" w:hAnsi="微软雅黑" w:cs="宋体"/>
          <w:color w:val="FF0000"/>
          <w:sz w:val="21"/>
          <w:szCs w:val="21"/>
        </w:rPr>
      </w:pPr>
      <w:r>
        <w:rPr>
          <w:rFonts w:hint="eastAsia" w:ascii="微软雅黑" w:hAnsi="微软雅黑" w:cs="宋体"/>
          <w:color w:val="FF0000"/>
          <w:sz w:val="21"/>
          <w:szCs w:val="21"/>
        </w:rPr>
        <w:t>Heartbeat packets must be replied to, and any byte can be replied, for example 0x01. The device will consider the connection still exists as long as it receives a reply.</w:t>
      </w:r>
    </w:p>
    <w:p w14:paraId="50E0364B">
      <w:pPr>
        <w:pStyle w:val="63"/>
        <w:adjustRightInd/>
        <w:spacing w:line="360" w:lineRule="auto"/>
        <w:ind w:left="425" w:leftChars="0" w:firstLine="420" w:firstLineChars="0"/>
        <w:rPr>
          <w:rFonts w:hint="eastAsia" w:ascii="微软雅黑" w:hAnsi="微软雅黑" w:cs="宋体"/>
          <w:color w:val="FF0000"/>
          <w:sz w:val="21"/>
          <w:szCs w:val="21"/>
        </w:rPr>
      </w:pPr>
      <w:r>
        <w:rPr>
          <w:rFonts w:hint="eastAsia" w:ascii="微软雅黑" w:hAnsi="微软雅黑" w:cs="宋体"/>
          <w:color w:val="FF0000"/>
          <w:sz w:val="21"/>
          <w:szCs w:val="21"/>
          <w:lang w:val="en-US" w:eastAsia="zh-CN"/>
        </w:rPr>
        <w:t>Reply example (can be fixed reply to this): BDBDBDBDF301</w:t>
      </w:r>
    </w:p>
    <w:p w14:paraId="6FF15516">
      <w:pPr>
        <w:pStyle w:val="4"/>
        <w:ind w:left="420" w:leftChars="0" w:firstLine="420" w:firstLineChars="0"/>
      </w:pPr>
      <w:bookmarkStart w:id="31" w:name="_Toc140592060"/>
      <w:bookmarkStart w:id="32" w:name="_Toc11822"/>
      <w:r>
        <w:rPr>
          <w:rFonts w:hint="eastAsia"/>
        </w:rPr>
        <w:t>3</w:t>
      </w:r>
      <w:r>
        <w:t>.1.</w:t>
      </w:r>
      <w:bookmarkEnd w:id="31"/>
      <w:r>
        <w:rPr>
          <w:rFonts w:hint="eastAsia"/>
          <w:lang w:val="en-US" w:eastAsia="zh-CN"/>
        </w:rPr>
        <w:t>4</w:t>
      </w:r>
      <w:r>
        <w:rPr>
          <w:rFonts w:hint="eastAsia"/>
          <w:lang w:eastAsia="zh-CN"/>
        </w:rPr>
        <w:t>Heartbeat protocol (0xF6) (used in previous devices, will not coexist with F9)</w:t>
      </w:r>
      <w:bookmarkEnd w:id="32"/>
    </w:p>
    <w:p w14:paraId="708427F1">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After the terminal connects to the server, it will upload a heartbeat packet to the server at regular intervals. The later versions will also include a timestamp.</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407EC33C">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7CE42A7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2AA4903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488EE79C">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06C893B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5C14F76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heartbeat packet</w:t>
            </w:r>
          </w:p>
        </w:tc>
      </w:tr>
      <w:tr w14:paraId="1B5FFDED">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3C5C75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1508846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78765B5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E33FB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42B68B7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1</w:t>
            </w:r>
            <w:r>
              <w:rPr>
                <w:rFonts w:ascii="微软雅黑" w:hAnsi="微软雅黑" w:cs="宋体"/>
                <w:kern w:val="0"/>
                <w:sz w:val="18"/>
                <w:szCs w:val="18"/>
              </w:rPr>
              <w:t xml:space="preserve"> bytes </w:t>
            </w:r>
          </w:p>
        </w:tc>
      </w:tr>
      <w:tr w14:paraId="746FED2E">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5097C3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6EA0A9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2D79E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0FE63E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5CE8CB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E153A98">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27D095B3">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12555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3869458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6</w:t>
            </w:r>
          </w:p>
        </w:tc>
        <w:tc>
          <w:tcPr>
            <w:tcW w:w="1853" w:type="dxa"/>
            <w:tcBorders>
              <w:top w:val="nil"/>
              <w:left w:val="nil"/>
              <w:bottom w:val="single" w:color="auto" w:sz="8" w:space="0"/>
              <w:right w:val="single" w:color="auto" w:sz="8" w:space="0"/>
            </w:tcBorders>
            <w:vAlign w:val="center"/>
          </w:tcPr>
          <w:p w14:paraId="0185CEA1">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9FAC8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EB1A9F1">
      <w:pPr>
        <w:spacing w:line="360" w:lineRule="auto"/>
        <w:ind w:left="425"/>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17D63A2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30DCA0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2DA50E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55EC0C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4C5A6E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5DEB9E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412BA3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2A8CC0CE">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A7B39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DA41F9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w:t>
            </w:r>
            <w:r>
              <w:rPr>
                <w:rFonts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6F9620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76DB307F">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0079C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6B082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The number of battery power bars.</w:t>
            </w:r>
          </w:p>
        </w:tc>
      </w:tr>
      <w:tr w14:paraId="1479629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FCDE8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4E514C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6F5151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Step_num</w:t>
            </w:r>
          </w:p>
        </w:tc>
        <w:tc>
          <w:tcPr>
            <w:tcW w:w="1275" w:type="dxa"/>
            <w:tcBorders>
              <w:top w:val="single" w:color="auto" w:sz="4" w:space="0"/>
              <w:left w:val="single" w:color="auto" w:sz="4" w:space="0"/>
              <w:bottom w:val="single" w:color="auto" w:sz="4" w:space="0"/>
              <w:right w:val="single" w:color="auto" w:sz="4" w:space="0"/>
            </w:tcBorders>
            <w:vAlign w:val="center"/>
          </w:tcPr>
          <w:p w14:paraId="16BCAAD2">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375604C3">
            <w:pPr>
              <w:widowControl/>
              <w:spacing w:line="360" w:lineRule="auto"/>
              <w:jc w:val="center"/>
              <w:rPr>
                <w:rFonts w:ascii="微软雅黑" w:hAnsi="微软雅黑" w:cs="宋体"/>
                <w:kern w:val="0"/>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055F4CB6">
            <w:pPr>
              <w:widowControl/>
              <w:spacing w:line="360" w:lineRule="auto"/>
              <w:jc w:val="center"/>
            </w:pPr>
            <w:r>
              <w:t>Step count data</w:t>
            </w:r>
          </w:p>
        </w:tc>
      </w:tr>
      <w:tr w14:paraId="7BF684F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4F4251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960C8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480C95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397E85FC">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7A26CD4C">
            <w:pPr>
              <w:widowControl/>
              <w:spacing w:line="360" w:lineRule="auto"/>
              <w:jc w:val="center"/>
              <w:rPr>
                <w:rFonts w:ascii="微软雅黑" w:hAnsi="微软雅黑" w:cs="宋体"/>
                <w:kern w:val="0"/>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2A9EB645">
            <w:pPr>
              <w:widowControl/>
              <w:spacing w:line="360" w:lineRule="auto"/>
              <w:jc w:val="center"/>
            </w:pPr>
            <w:r>
              <w:t>Signal strength</w:t>
            </w:r>
          </w:p>
        </w:tc>
      </w:tr>
      <w:tr w14:paraId="112F2C32">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47C3E49">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6FB623DA">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2929656A">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09F3E150">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670ED87F">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42E10621">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(a timestamp will be added at the end when making up for missing data)</w:t>
            </w:r>
          </w:p>
        </w:tc>
      </w:tr>
    </w:tbl>
    <w:p w14:paraId="43AF466A">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eg：</w:t>
      </w:r>
      <w:r>
        <w:rPr>
          <w:rFonts w:hint="default" w:ascii="微软雅黑" w:hAnsi="微软雅黑" w:cs="宋体"/>
          <w:color w:val="auto"/>
          <w:sz w:val="21"/>
          <w:szCs w:val="21"/>
          <w:lang w:val="en-US" w:eastAsia="zh-CN"/>
        </w:rPr>
        <w:t>BDBDBDBDF6030000000000509C75FE6350</w:t>
      </w:r>
    </w:p>
    <w:p w14:paraId="0A7D54C5">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Bat_volt=0 represents the battery percentage is 10%</w:t>
      </w:r>
    </w:p>
    <w:p w14:paraId="3DBB00ED">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Bat_volt=1 represents the battery percentage is 30%</w:t>
      </w:r>
    </w:p>
    <w:p w14:paraId="38CD19AE">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Bat_volt=2 represents the battery percentage is 60%</w:t>
      </w:r>
    </w:p>
    <w:p w14:paraId="3E97AB2A">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Bat_volt=3 represents the battery percentage is 100%</w:t>
      </w:r>
    </w:p>
    <w:p w14:paraId="3733162F">
      <w:pPr>
        <w:spacing w:line="360" w:lineRule="auto"/>
        <w:rPr>
          <w:rFonts w:hint="eastAsia" w:ascii="微软雅黑" w:hAnsi="微软雅黑"/>
          <w:color w:val="FF0000"/>
          <w:szCs w:val="21"/>
        </w:rPr>
      </w:pPr>
    </w:p>
    <w:p w14:paraId="10EF3C14"/>
    <w:p w14:paraId="21CD468F">
      <w:pPr>
        <w:pStyle w:val="3"/>
        <w:numPr>
          <w:ilvl w:val="0"/>
          <w:numId w:val="0"/>
        </w:numPr>
        <w:outlineLvl w:val="1"/>
      </w:pPr>
      <w:bookmarkStart w:id="33" w:name="_Toc3894"/>
      <w:bookmarkStart w:id="34" w:name="_Toc496193116"/>
      <w:bookmarkStart w:id="35" w:name="_Toc440976915"/>
      <w:r>
        <w:rPr>
          <w:rFonts w:hint="eastAsia"/>
          <w:lang w:val="en-US" w:eastAsia="zh-CN"/>
        </w:rPr>
        <w:t>3.2 Positioning related reporting</w:t>
      </w:r>
      <w:bookmarkEnd w:id="33"/>
    </w:p>
    <w:p w14:paraId="4405B46C">
      <w:pPr>
        <w:pStyle w:val="4"/>
        <w:numPr>
          <w:ilvl w:val="0"/>
          <w:numId w:val="0"/>
        </w:numPr>
        <w:ind w:left="420" w:leftChars="0" w:firstLine="420" w:firstLineChars="0"/>
      </w:pPr>
      <w:bookmarkStart w:id="36" w:name="_Toc14502"/>
      <w:r>
        <w:rPr>
          <w:rFonts w:hint="eastAsia"/>
          <w:lang w:val="en-US" w:eastAsia="zh-CN"/>
        </w:rPr>
        <w:t>3.2.1</w:t>
      </w:r>
      <w:bookmarkEnd w:id="34"/>
      <w:bookmarkEnd w:id="35"/>
      <w:bookmarkStart w:id="37" w:name="_Toc2501"/>
      <w:r>
        <w:rPr>
          <w:rFonts w:hint="eastAsia"/>
          <w:lang w:val="en-US" w:eastAsia="zh-CN"/>
        </w:rPr>
        <w:t>GPS/BDS Position Reporting: Location Data Reporting (0x03)</w:t>
      </w:r>
      <w:bookmarkEnd w:id="36"/>
      <w:bookmarkEnd w:id="37"/>
    </w:p>
    <w:tbl>
      <w:tblPr>
        <w:tblStyle w:val="28"/>
        <w:tblW w:w="0" w:type="auto"/>
        <w:tblInd w:w="534" w:type="dxa"/>
        <w:tblLayout w:type="fixed"/>
        <w:tblCellMar>
          <w:top w:w="0" w:type="dxa"/>
          <w:left w:w="108" w:type="dxa"/>
          <w:bottom w:w="0" w:type="dxa"/>
          <w:right w:w="108" w:type="dxa"/>
        </w:tblCellMar>
      </w:tblPr>
      <w:tblGrid>
        <w:gridCol w:w="1988"/>
        <w:gridCol w:w="1151"/>
        <w:gridCol w:w="1867"/>
        <w:gridCol w:w="1867"/>
        <w:gridCol w:w="1631"/>
      </w:tblGrid>
      <w:tr w14:paraId="4F7FE04F">
        <w:tblPrEx>
          <w:tblCellMar>
            <w:top w:w="0" w:type="dxa"/>
            <w:left w:w="108" w:type="dxa"/>
            <w:bottom w:w="0" w:type="dxa"/>
            <w:right w:w="108" w:type="dxa"/>
          </w:tblCellMar>
        </w:tblPrEx>
        <w:trPr>
          <w:trHeight w:val="270" w:hRule="atLeast"/>
        </w:trPr>
        <w:tc>
          <w:tcPr>
            <w:tcW w:w="1988" w:type="dxa"/>
            <w:tcBorders>
              <w:top w:val="single" w:color="auto" w:sz="4" w:space="0"/>
              <w:left w:val="single" w:color="auto" w:sz="4" w:space="0"/>
              <w:bottom w:val="single" w:color="auto" w:sz="4" w:space="0"/>
              <w:right w:val="single" w:color="auto" w:sz="4" w:space="0"/>
            </w:tcBorders>
            <w:vAlign w:val="center"/>
          </w:tcPr>
          <w:p w14:paraId="502AFA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6" w:type="dxa"/>
            <w:gridSpan w:val="4"/>
            <w:tcBorders>
              <w:top w:val="single" w:color="auto" w:sz="4" w:space="0"/>
              <w:left w:val="nil"/>
              <w:bottom w:val="single" w:color="auto" w:sz="4" w:space="0"/>
              <w:right w:val="single" w:color="auto" w:sz="4" w:space="0"/>
            </w:tcBorders>
            <w:vAlign w:val="center"/>
          </w:tcPr>
          <w:p w14:paraId="04B540F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MSG_UPL_GPS</w:t>
            </w:r>
          </w:p>
        </w:tc>
      </w:tr>
      <w:tr w14:paraId="4CA75DFD">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677473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6" w:type="dxa"/>
            <w:gridSpan w:val="4"/>
            <w:tcBorders>
              <w:top w:val="single" w:color="auto" w:sz="4" w:space="0"/>
              <w:left w:val="nil"/>
              <w:bottom w:val="single" w:color="auto" w:sz="4" w:space="0"/>
              <w:right w:val="single" w:color="auto" w:sz="4" w:space="0"/>
            </w:tcBorders>
            <w:vAlign w:val="center"/>
          </w:tcPr>
          <w:p w14:paraId="3655B94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回馈</w:t>
            </w:r>
            <w:r>
              <w:rPr>
                <w:rFonts w:ascii="微软雅黑" w:hAnsi="微软雅黑" w:cs="宋体"/>
                <w:kern w:val="0"/>
                <w:sz w:val="18"/>
                <w:szCs w:val="18"/>
              </w:rPr>
              <w:t>GPS</w:t>
            </w:r>
            <w:r>
              <w:rPr>
                <w:rFonts w:hint="eastAsia" w:ascii="微软雅黑" w:hAnsi="微软雅黑" w:cs="宋体"/>
                <w:kern w:val="0"/>
                <w:sz w:val="18"/>
                <w:szCs w:val="18"/>
              </w:rPr>
              <w:t>/BDS定位数据</w:t>
            </w:r>
          </w:p>
        </w:tc>
      </w:tr>
      <w:tr w14:paraId="6420EC21">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788328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6" w:type="dxa"/>
            <w:gridSpan w:val="4"/>
            <w:tcBorders>
              <w:top w:val="single" w:color="auto" w:sz="4" w:space="0"/>
              <w:left w:val="nil"/>
              <w:bottom w:val="single" w:color="auto" w:sz="4" w:space="0"/>
              <w:right w:val="single" w:color="auto" w:sz="4" w:space="0"/>
            </w:tcBorders>
            <w:vAlign w:val="center"/>
          </w:tcPr>
          <w:p w14:paraId="248F032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DD3FE0E">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11827E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6" w:type="dxa"/>
            <w:gridSpan w:val="4"/>
            <w:tcBorders>
              <w:top w:val="single" w:color="auto" w:sz="4" w:space="0"/>
              <w:left w:val="nil"/>
              <w:bottom w:val="single" w:color="auto" w:sz="4" w:space="0"/>
              <w:right w:val="single" w:color="auto" w:sz="4" w:space="0"/>
            </w:tcBorders>
            <w:vAlign w:val="center"/>
          </w:tcPr>
          <w:p w14:paraId="112656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23 bytes</w:t>
            </w:r>
          </w:p>
        </w:tc>
      </w:tr>
      <w:tr w14:paraId="59374CC5">
        <w:tblPrEx>
          <w:tblCellMar>
            <w:top w:w="0" w:type="dxa"/>
            <w:left w:w="108" w:type="dxa"/>
            <w:bottom w:w="0" w:type="dxa"/>
            <w:right w:w="108" w:type="dxa"/>
          </w:tblCellMar>
        </w:tblPrEx>
        <w:trPr>
          <w:trHeight w:val="270" w:hRule="atLeast"/>
        </w:trPr>
        <w:tc>
          <w:tcPr>
            <w:tcW w:w="1988" w:type="dxa"/>
            <w:vMerge w:val="restart"/>
            <w:tcBorders>
              <w:top w:val="nil"/>
              <w:left w:val="single" w:color="auto" w:sz="4" w:space="0"/>
              <w:bottom w:val="single" w:color="auto" w:sz="4" w:space="0"/>
              <w:right w:val="single" w:color="auto" w:sz="4" w:space="0"/>
            </w:tcBorders>
            <w:vAlign w:val="center"/>
          </w:tcPr>
          <w:p w14:paraId="264BE14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51" w:type="dxa"/>
            <w:tcBorders>
              <w:top w:val="nil"/>
              <w:left w:val="nil"/>
              <w:bottom w:val="single" w:color="auto" w:sz="4" w:space="0"/>
              <w:right w:val="single" w:color="auto" w:sz="4" w:space="0"/>
            </w:tcBorders>
            <w:vAlign w:val="center"/>
          </w:tcPr>
          <w:p w14:paraId="3DA46A3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67" w:type="dxa"/>
            <w:tcBorders>
              <w:top w:val="nil"/>
              <w:left w:val="nil"/>
              <w:bottom w:val="single" w:color="auto" w:sz="4" w:space="0"/>
              <w:right w:val="single" w:color="auto" w:sz="4" w:space="0"/>
            </w:tcBorders>
            <w:vAlign w:val="center"/>
          </w:tcPr>
          <w:p w14:paraId="270B8E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67" w:type="dxa"/>
            <w:tcBorders>
              <w:top w:val="nil"/>
              <w:left w:val="nil"/>
              <w:bottom w:val="single" w:color="auto" w:sz="4" w:space="0"/>
              <w:right w:val="single" w:color="auto" w:sz="4" w:space="0"/>
            </w:tcBorders>
            <w:vAlign w:val="center"/>
          </w:tcPr>
          <w:p w14:paraId="661E58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31" w:type="dxa"/>
            <w:tcBorders>
              <w:top w:val="nil"/>
              <w:left w:val="nil"/>
              <w:bottom w:val="single" w:color="auto" w:sz="4" w:space="0"/>
              <w:right w:val="single" w:color="auto" w:sz="4" w:space="0"/>
            </w:tcBorders>
            <w:vAlign w:val="center"/>
          </w:tcPr>
          <w:p w14:paraId="6F75FB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732962B">
        <w:tblPrEx>
          <w:tblCellMar>
            <w:top w:w="0" w:type="dxa"/>
            <w:left w:w="108" w:type="dxa"/>
            <w:bottom w:w="0" w:type="dxa"/>
            <w:right w:w="108" w:type="dxa"/>
          </w:tblCellMar>
        </w:tblPrEx>
        <w:trPr>
          <w:trHeight w:val="270" w:hRule="atLeast"/>
        </w:trPr>
        <w:tc>
          <w:tcPr>
            <w:tcW w:w="1988" w:type="dxa"/>
            <w:vMerge w:val="continue"/>
            <w:tcBorders>
              <w:top w:val="nil"/>
              <w:left w:val="single" w:color="auto" w:sz="4" w:space="0"/>
              <w:bottom w:val="single" w:color="auto" w:sz="4" w:space="0"/>
              <w:right w:val="single" w:color="auto" w:sz="4" w:space="0"/>
            </w:tcBorders>
            <w:vAlign w:val="center"/>
          </w:tcPr>
          <w:p w14:paraId="646A04CC">
            <w:pPr>
              <w:widowControl/>
              <w:spacing w:line="360" w:lineRule="auto"/>
              <w:jc w:val="left"/>
              <w:rPr>
                <w:rFonts w:ascii="微软雅黑" w:hAnsi="微软雅黑" w:cs="宋体"/>
                <w:kern w:val="0"/>
                <w:sz w:val="18"/>
                <w:szCs w:val="18"/>
              </w:rPr>
            </w:pPr>
          </w:p>
        </w:tc>
        <w:tc>
          <w:tcPr>
            <w:tcW w:w="1151" w:type="dxa"/>
            <w:tcBorders>
              <w:top w:val="nil"/>
              <w:left w:val="nil"/>
              <w:bottom w:val="single" w:color="auto" w:sz="4" w:space="0"/>
              <w:right w:val="single" w:color="auto" w:sz="4" w:space="0"/>
            </w:tcBorders>
            <w:vAlign w:val="center"/>
          </w:tcPr>
          <w:p w14:paraId="20B28F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67" w:type="dxa"/>
            <w:tcBorders>
              <w:top w:val="nil"/>
              <w:left w:val="nil"/>
              <w:bottom w:val="single" w:color="auto" w:sz="4" w:space="0"/>
              <w:right w:val="single" w:color="auto" w:sz="4" w:space="0"/>
            </w:tcBorders>
            <w:vAlign w:val="center"/>
          </w:tcPr>
          <w:p w14:paraId="660D34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0x03</w:t>
            </w:r>
          </w:p>
        </w:tc>
        <w:tc>
          <w:tcPr>
            <w:tcW w:w="1867" w:type="dxa"/>
            <w:tcBorders>
              <w:top w:val="nil"/>
              <w:left w:val="nil"/>
              <w:bottom w:val="single" w:color="auto" w:sz="4" w:space="0"/>
              <w:right w:val="single" w:color="auto" w:sz="4" w:space="0"/>
            </w:tcBorders>
            <w:vAlign w:val="center"/>
          </w:tcPr>
          <w:p w14:paraId="2617B45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See below</w:t>
            </w:r>
          </w:p>
        </w:tc>
        <w:tc>
          <w:tcPr>
            <w:tcW w:w="1631" w:type="dxa"/>
            <w:tcBorders>
              <w:top w:val="nil"/>
              <w:left w:val="nil"/>
              <w:bottom w:val="single" w:color="auto" w:sz="4" w:space="0"/>
              <w:right w:val="single" w:color="auto" w:sz="4" w:space="0"/>
            </w:tcBorders>
            <w:vAlign w:val="center"/>
          </w:tcPr>
          <w:p w14:paraId="2F464A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623B6D1">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275"/>
        <w:gridCol w:w="1134"/>
        <w:gridCol w:w="1560"/>
        <w:gridCol w:w="1417"/>
        <w:gridCol w:w="1063"/>
        <w:gridCol w:w="2055"/>
      </w:tblGrid>
      <w:tr w14:paraId="2C87E9DD">
        <w:tblPrEx>
          <w:tblCellMar>
            <w:top w:w="0" w:type="dxa"/>
            <w:left w:w="108" w:type="dxa"/>
            <w:bottom w:w="0" w:type="dxa"/>
            <w:right w:w="108" w:type="dxa"/>
          </w:tblCellMar>
        </w:tblPrEx>
        <w:trPr>
          <w:trHeight w:val="133" w:hRule="atLeast"/>
        </w:trPr>
        <w:tc>
          <w:tcPr>
            <w:tcW w:w="1275" w:type="dxa"/>
            <w:tcBorders>
              <w:top w:val="single" w:color="auto" w:sz="8" w:space="0"/>
              <w:left w:val="single" w:color="auto" w:sz="8" w:space="0"/>
              <w:bottom w:val="single" w:color="auto" w:sz="8" w:space="0"/>
              <w:right w:val="single" w:color="auto" w:sz="8" w:space="0"/>
            </w:tcBorders>
            <w:vAlign w:val="center"/>
          </w:tcPr>
          <w:p w14:paraId="69F19B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134" w:type="dxa"/>
            <w:tcBorders>
              <w:top w:val="single" w:color="auto" w:sz="8" w:space="0"/>
              <w:left w:val="nil"/>
              <w:bottom w:val="single" w:color="auto" w:sz="8" w:space="0"/>
              <w:right w:val="single" w:color="auto" w:sz="8" w:space="0"/>
            </w:tcBorders>
            <w:vAlign w:val="center"/>
          </w:tcPr>
          <w:p w14:paraId="7504A4F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57BE7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417" w:type="dxa"/>
            <w:tcBorders>
              <w:top w:val="single" w:color="auto" w:sz="8" w:space="0"/>
              <w:left w:val="nil"/>
              <w:bottom w:val="single" w:color="auto" w:sz="8" w:space="0"/>
              <w:right w:val="single" w:color="auto" w:sz="8" w:space="0"/>
            </w:tcBorders>
            <w:vAlign w:val="center"/>
          </w:tcPr>
          <w:p w14:paraId="6893F1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063" w:type="dxa"/>
            <w:tcBorders>
              <w:top w:val="single" w:color="auto" w:sz="8" w:space="0"/>
              <w:left w:val="nil"/>
              <w:bottom w:val="single" w:color="auto" w:sz="8" w:space="0"/>
              <w:right w:val="single" w:color="auto" w:sz="8" w:space="0"/>
            </w:tcBorders>
            <w:vAlign w:val="center"/>
          </w:tcPr>
          <w:p w14:paraId="3D34AD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055" w:type="dxa"/>
            <w:tcBorders>
              <w:top w:val="single" w:color="auto" w:sz="8" w:space="0"/>
              <w:left w:val="nil"/>
              <w:bottom w:val="single" w:color="auto" w:sz="8" w:space="0"/>
              <w:right w:val="single" w:color="auto" w:sz="8" w:space="0"/>
            </w:tcBorders>
            <w:vAlign w:val="center"/>
          </w:tcPr>
          <w:p w14:paraId="7661A1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39821C16">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634CDD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single" w:color="auto" w:sz="8" w:space="0"/>
              <w:right w:val="single" w:color="auto" w:sz="8" w:space="0"/>
            </w:tcBorders>
            <w:vAlign w:val="center"/>
          </w:tcPr>
          <w:p w14:paraId="3C757B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single" w:color="auto" w:sz="8" w:space="0"/>
              <w:right w:val="single" w:color="auto" w:sz="8" w:space="0"/>
            </w:tcBorders>
            <w:vAlign w:val="center"/>
          </w:tcPr>
          <w:p w14:paraId="205441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w:t>
            </w:r>
          </w:p>
        </w:tc>
        <w:tc>
          <w:tcPr>
            <w:tcW w:w="1417" w:type="dxa"/>
            <w:tcBorders>
              <w:top w:val="nil"/>
              <w:left w:val="nil"/>
              <w:bottom w:val="single" w:color="auto" w:sz="8" w:space="0"/>
              <w:right w:val="single" w:color="auto" w:sz="8" w:space="0"/>
            </w:tcBorders>
            <w:vAlign w:val="center"/>
          </w:tcPr>
          <w:p w14:paraId="53B69C67">
            <w:pPr>
              <w:widowControl/>
              <w:spacing w:line="360" w:lineRule="auto"/>
              <w:jc w:val="center"/>
              <w:rPr>
                <w:rFonts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38CF43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055" w:type="dxa"/>
            <w:tcBorders>
              <w:top w:val="nil"/>
              <w:left w:val="nil"/>
              <w:bottom w:val="single" w:color="auto" w:sz="8" w:space="0"/>
              <w:right w:val="single" w:color="auto" w:sz="8" w:space="0"/>
            </w:tcBorders>
            <w:vAlign w:val="center"/>
          </w:tcPr>
          <w:p w14:paraId="125223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longitude</w:t>
            </w:r>
          </w:p>
        </w:tc>
      </w:tr>
      <w:tr w14:paraId="5FBBFC0C">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5A4C66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nil"/>
              <w:right w:val="single" w:color="auto" w:sz="8" w:space="0"/>
            </w:tcBorders>
            <w:vAlign w:val="center"/>
          </w:tcPr>
          <w:p w14:paraId="64D3AEB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nil"/>
              <w:right w:val="single" w:color="auto" w:sz="8" w:space="0"/>
            </w:tcBorders>
            <w:vAlign w:val="center"/>
          </w:tcPr>
          <w:p w14:paraId="06793A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lat</w:t>
            </w:r>
          </w:p>
        </w:tc>
        <w:tc>
          <w:tcPr>
            <w:tcW w:w="1417" w:type="dxa"/>
            <w:tcBorders>
              <w:top w:val="nil"/>
              <w:left w:val="nil"/>
              <w:bottom w:val="nil"/>
              <w:right w:val="single" w:color="auto" w:sz="8" w:space="0"/>
            </w:tcBorders>
            <w:vAlign w:val="center"/>
          </w:tcPr>
          <w:p w14:paraId="01333F9F">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2464E10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055" w:type="dxa"/>
            <w:tcBorders>
              <w:top w:val="nil"/>
              <w:left w:val="nil"/>
              <w:bottom w:val="nil"/>
              <w:right w:val="single" w:color="auto" w:sz="8" w:space="0"/>
            </w:tcBorders>
            <w:vAlign w:val="center"/>
          </w:tcPr>
          <w:p w14:paraId="6FD7C8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latitude</w:t>
            </w:r>
          </w:p>
        </w:tc>
      </w:tr>
      <w:tr w14:paraId="2D88D25B">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4CBBB5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3D3643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6F6B7A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north_south</w:t>
            </w:r>
          </w:p>
        </w:tc>
        <w:tc>
          <w:tcPr>
            <w:tcW w:w="1417" w:type="dxa"/>
            <w:tcBorders>
              <w:top w:val="nil"/>
              <w:left w:val="nil"/>
              <w:bottom w:val="nil"/>
              <w:right w:val="single" w:color="auto" w:sz="8" w:space="0"/>
            </w:tcBorders>
            <w:vAlign w:val="center"/>
          </w:tcPr>
          <w:p w14:paraId="1D90FACD">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245D9916">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48342F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 or S*/</w:t>
            </w:r>
          </w:p>
        </w:tc>
      </w:tr>
      <w:tr w14:paraId="57F34265">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111082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182852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321AD9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east_west</w:t>
            </w:r>
          </w:p>
        </w:tc>
        <w:tc>
          <w:tcPr>
            <w:tcW w:w="1417" w:type="dxa"/>
            <w:tcBorders>
              <w:top w:val="nil"/>
              <w:left w:val="nil"/>
              <w:bottom w:val="nil"/>
              <w:right w:val="single" w:color="auto" w:sz="8" w:space="0"/>
            </w:tcBorders>
            <w:vAlign w:val="center"/>
          </w:tcPr>
          <w:p w14:paraId="6F096898">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78F04573">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5A0A20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 or W*/</w:t>
            </w:r>
          </w:p>
        </w:tc>
      </w:tr>
      <w:tr w14:paraId="2B3FD7A9">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36DB22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617FA6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77B2D2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status</w:t>
            </w:r>
          </w:p>
        </w:tc>
        <w:tc>
          <w:tcPr>
            <w:tcW w:w="1417" w:type="dxa"/>
            <w:tcBorders>
              <w:top w:val="nil"/>
              <w:left w:val="nil"/>
              <w:bottom w:val="nil"/>
              <w:right w:val="single" w:color="auto" w:sz="8" w:space="0"/>
            </w:tcBorders>
            <w:vAlign w:val="center"/>
          </w:tcPr>
          <w:p w14:paraId="18EE9696">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7806A9D7">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677642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 or V*/</w:t>
            </w:r>
          </w:p>
        </w:tc>
      </w:tr>
      <w:tr w14:paraId="10234378">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7B641C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1134" w:type="dxa"/>
            <w:tcBorders>
              <w:top w:val="nil"/>
              <w:left w:val="nil"/>
              <w:bottom w:val="single" w:color="auto" w:sz="8" w:space="0"/>
              <w:right w:val="single" w:color="auto" w:sz="8" w:space="0"/>
            </w:tcBorders>
            <w:vAlign w:val="center"/>
          </w:tcPr>
          <w:p w14:paraId="72B9CB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nil"/>
              <w:left w:val="nil"/>
              <w:bottom w:val="single" w:color="auto" w:sz="8" w:space="0"/>
              <w:right w:val="single" w:color="auto" w:sz="8" w:space="0"/>
            </w:tcBorders>
            <w:vAlign w:val="center"/>
          </w:tcPr>
          <w:p w14:paraId="4CB516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r>
              <w:rPr>
                <w:rFonts w:ascii="微软雅黑" w:hAnsi="微软雅黑" w:cs="宋体"/>
                <w:kern w:val="0"/>
                <w:sz w:val="18"/>
                <w:szCs w:val="18"/>
              </w:rPr>
              <w:tab/>
            </w:r>
          </w:p>
        </w:tc>
        <w:tc>
          <w:tcPr>
            <w:tcW w:w="1417" w:type="dxa"/>
            <w:tcBorders>
              <w:top w:val="nil"/>
              <w:left w:val="nil"/>
              <w:bottom w:val="single" w:color="auto" w:sz="8" w:space="0"/>
              <w:right w:val="single" w:color="auto" w:sz="8" w:space="0"/>
            </w:tcBorders>
            <w:vAlign w:val="center"/>
          </w:tcPr>
          <w:p w14:paraId="097E3197">
            <w:pPr>
              <w:widowControl/>
              <w:spacing w:line="360" w:lineRule="auto"/>
              <w:jc w:val="center"/>
              <w:rPr>
                <w:rFonts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1EF42A29">
            <w:pPr>
              <w:widowControl/>
              <w:spacing w:line="360" w:lineRule="auto"/>
              <w:jc w:val="center"/>
              <w:rPr>
                <w:rFonts w:ascii="微软雅黑" w:hAnsi="微软雅黑" w:cs="宋体"/>
                <w:kern w:val="0"/>
                <w:sz w:val="18"/>
                <w:szCs w:val="18"/>
              </w:rPr>
            </w:pPr>
          </w:p>
        </w:tc>
        <w:tc>
          <w:tcPr>
            <w:tcW w:w="2055" w:type="dxa"/>
            <w:tcBorders>
              <w:top w:val="nil"/>
              <w:left w:val="nil"/>
              <w:bottom w:val="single" w:color="auto" w:sz="8" w:space="0"/>
              <w:right w:val="single" w:color="auto" w:sz="8" w:space="0"/>
            </w:tcBorders>
            <w:vAlign w:val="center"/>
          </w:tcPr>
          <w:p w14:paraId="3870AD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p>
        </w:tc>
      </w:tr>
    </w:tbl>
    <w:p w14:paraId="6966A9AD">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Example：</w:t>
      </w:r>
      <w:r>
        <w:rPr>
          <w:rFonts w:hint="default" w:ascii="微软雅黑" w:hAnsi="微软雅黑" w:eastAsia="微软雅黑" w:cs="宋体"/>
          <w:bCs/>
          <w:color w:val="auto"/>
          <w:kern w:val="2"/>
          <w:sz w:val="21"/>
          <w:szCs w:val="21"/>
          <w:lang w:val="en-US" w:eastAsia="zh-CN" w:bidi="ar-SA"/>
        </w:rPr>
        <w:tab/>
      </w:r>
      <w:r>
        <w:rPr>
          <w:rFonts w:hint="default" w:ascii="微软雅黑" w:hAnsi="微软雅黑" w:eastAsia="微软雅黑" w:cs="宋体"/>
          <w:bCs/>
          <w:color w:val="auto"/>
          <w:kern w:val="2"/>
          <w:sz w:val="21"/>
          <w:szCs w:val="21"/>
          <w:lang w:val="en-US" w:eastAsia="zh-CN" w:bidi="ar-SA"/>
        </w:rPr>
        <w:t>BDBDBDBD03000000C0424C5E4000000000A5DC3C404E4541E62C616078</w:t>
      </w:r>
    </w:p>
    <w:p w14:paraId="494CB588">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L</w:t>
      </w:r>
      <w:r>
        <w:rPr>
          <w:rFonts w:hint="eastAsia" w:ascii="微软雅黑" w:hAnsi="微软雅黑" w:eastAsia="微软雅黑" w:cs="宋体"/>
          <w:bCs/>
          <w:color w:val="auto"/>
          <w:kern w:val="2"/>
          <w:sz w:val="21"/>
          <w:szCs w:val="21"/>
          <w:lang w:val="en-US" w:eastAsia="zh-CN" w:bidi="ar-SA"/>
        </w:rPr>
        <w:t>on:</w:t>
      </w:r>
      <w:r>
        <w:rPr>
          <w:rFonts w:hint="default" w:ascii="微软雅黑" w:hAnsi="微软雅黑" w:eastAsia="微软雅黑" w:cs="宋体"/>
          <w:bCs/>
          <w:color w:val="auto"/>
          <w:kern w:val="2"/>
          <w:sz w:val="21"/>
          <w:szCs w:val="21"/>
          <w:lang w:val="en-US" w:eastAsia="zh-CN" w:bidi="ar-SA"/>
        </w:rPr>
        <w:t xml:space="preserve"> 000000C0424C5E40</w:t>
      </w:r>
      <w:r>
        <w:rPr>
          <w:rFonts w:hint="eastAsia" w:ascii="微软雅黑" w:hAnsi="微软雅黑" w:eastAsia="微软雅黑" w:cs="宋体"/>
          <w:bCs/>
          <w:color w:val="auto"/>
          <w:kern w:val="2"/>
          <w:sz w:val="21"/>
          <w:szCs w:val="21"/>
          <w:lang w:val="en-US" w:eastAsia="zh-CN" w:bidi="ar-SA"/>
        </w:rPr>
        <w:t>Lat:</w:t>
      </w:r>
      <w:r>
        <w:rPr>
          <w:rFonts w:hint="default" w:ascii="微软雅黑" w:hAnsi="微软雅黑" w:eastAsia="微软雅黑" w:cs="宋体"/>
          <w:bCs/>
          <w:color w:val="auto"/>
          <w:kern w:val="2"/>
          <w:sz w:val="21"/>
          <w:szCs w:val="21"/>
          <w:lang w:val="en-US" w:eastAsia="zh-CN" w:bidi="ar-SA"/>
        </w:rPr>
        <w:t xml:space="preserve"> 00000000A5DC3C40</w:t>
      </w:r>
      <w:r>
        <w:rPr>
          <w:rFonts w:hint="eastAsia" w:ascii="微软雅黑" w:hAnsi="微软雅黑" w:eastAsia="微软雅黑" w:cs="宋体"/>
          <w:bCs/>
          <w:color w:val="auto"/>
          <w:kern w:val="2"/>
          <w:sz w:val="21"/>
          <w:szCs w:val="21"/>
          <w:lang w:val="en-US" w:eastAsia="zh-CN" w:bidi="ar-SA"/>
        </w:rPr>
        <w:t xml:space="preserve"> 4E </w:t>
      </w:r>
      <w:r>
        <w:rPr>
          <w:rFonts w:hint="default" w:ascii="微软雅黑" w:hAnsi="微软雅黑" w:eastAsia="微软雅黑" w:cs="宋体"/>
          <w:bCs/>
          <w:color w:val="auto"/>
          <w:kern w:val="2"/>
          <w:sz w:val="21"/>
          <w:szCs w:val="21"/>
          <w:lang w:val="en-US" w:eastAsia="zh-CN" w:bidi="ar-SA"/>
        </w:rPr>
        <w:t>–</w:t>
      </w:r>
      <w:r>
        <w:rPr>
          <w:rFonts w:hint="eastAsia" w:ascii="微软雅黑" w:hAnsi="微软雅黑" w:eastAsia="微软雅黑" w:cs="宋体"/>
          <w:bCs/>
          <w:color w:val="auto"/>
          <w:kern w:val="2"/>
          <w:sz w:val="21"/>
          <w:szCs w:val="21"/>
          <w:lang w:val="en-US" w:eastAsia="zh-CN" w:bidi="ar-SA"/>
        </w:rPr>
        <w:t xml:space="preserve">N 45-E 41-A Time </w:t>
      </w:r>
      <w:r>
        <w:rPr>
          <w:rFonts w:hint="default" w:ascii="微软雅黑" w:hAnsi="微软雅黑" w:eastAsia="微软雅黑" w:cs="宋体"/>
          <w:bCs/>
          <w:color w:val="auto"/>
          <w:kern w:val="2"/>
          <w:sz w:val="21"/>
          <w:szCs w:val="21"/>
          <w:lang w:val="en-US" w:eastAsia="zh-CN" w:bidi="ar-SA"/>
        </w:rPr>
        <w:t>E62C6160</w:t>
      </w:r>
    </w:p>
    <w:p w14:paraId="38EC8507">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Lon:</w:t>
      </w:r>
      <w:r>
        <w:rPr>
          <w:rFonts w:hint="default" w:ascii="微软雅黑" w:hAnsi="微软雅黑" w:eastAsia="微软雅黑" w:cs="宋体"/>
          <w:bCs/>
          <w:color w:val="auto"/>
          <w:kern w:val="2"/>
          <w:sz w:val="21"/>
          <w:szCs w:val="21"/>
          <w:lang w:val="en-US" w:eastAsia="zh-CN" w:bidi="ar-SA"/>
        </w:rPr>
        <w:t>121.191574</w:t>
      </w:r>
      <w:r>
        <w:rPr>
          <w:rFonts w:hint="eastAsia" w:ascii="微软雅黑" w:hAnsi="微软雅黑" w:eastAsia="微软雅黑" w:cs="宋体"/>
          <w:bCs/>
          <w:color w:val="auto"/>
          <w:kern w:val="2"/>
          <w:sz w:val="21"/>
          <w:szCs w:val="21"/>
          <w:lang w:val="en-US" w:eastAsia="zh-CN" w:bidi="ar-SA"/>
        </w:rPr>
        <w:t xml:space="preserve">Lat: </w:t>
      </w:r>
      <w:r>
        <w:rPr>
          <w:rFonts w:hint="default" w:ascii="微软雅黑" w:hAnsi="微软雅黑" w:eastAsia="微软雅黑" w:cs="宋体"/>
          <w:bCs/>
          <w:color w:val="auto"/>
          <w:kern w:val="2"/>
          <w:sz w:val="21"/>
          <w:szCs w:val="21"/>
          <w:lang w:val="en-US" w:eastAsia="zh-CN" w:bidi="ar-SA"/>
        </w:rPr>
        <w:t>28.861893</w:t>
      </w:r>
    </w:p>
    <w:p w14:paraId="1648F1B2">
      <w:pPr>
        <w:spacing w:line="360" w:lineRule="auto"/>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Status = A indicates that the information content is accurate. It can be resolved to V and can be abandoned.</w:t>
      </w:r>
    </w:p>
    <w:p w14:paraId="4CB672C9">
      <w:pPr>
        <w:pStyle w:val="51"/>
        <w:ind w:left="360" w:firstLine="360" w:firstLineChars="0"/>
        <w:rPr>
          <w:rFonts w:hint="eastAsia" w:ascii="微软雅黑" w:hAnsi="微软雅黑" w:eastAsia="微软雅黑"/>
          <w:szCs w:val="21"/>
        </w:rPr>
      </w:pPr>
      <w:r>
        <w:rPr>
          <w:rFonts w:hint="eastAsia" w:ascii="微软雅黑" w:hAnsi="微软雅黑" w:eastAsia="微软雅黑"/>
          <w:szCs w:val="21"/>
        </w:rPr>
        <w:t>Example of GPS parsing (JAVA)：</w:t>
      </w:r>
    </w:p>
    <w:p w14:paraId="1A60B3C2">
      <w:pPr>
        <w:pStyle w:val="51"/>
        <w:ind w:left="360" w:firstLine="360" w:firstLineChars="0"/>
        <w:rPr>
          <w:rFonts w:ascii="微软雅黑" w:hAnsi="微软雅黑" w:eastAsia="微软雅黑"/>
          <w:szCs w:val="21"/>
        </w:rPr>
      </w:pPr>
      <w:r>
        <w:rPr>
          <w:rFonts w:ascii="微软雅黑" w:hAnsi="微软雅黑" w:eastAsia="微软雅黑"/>
          <w:szCs w:val="21"/>
        </w:rPr>
        <w:t>DBDBDBDB037d9f84ac81815c40e766926b1d8936404e4541749d695f0b</w:t>
      </w:r>
    </w:p>
    <w:p w14:paraId="046ECE98">
      <w:pPr>
        <w:pStyle w:val="51"/>
        <w:ind w:left="360"/>
        <w:rPr>
          <w:rFonts w:ascii="微软雅黑" w:hAnsi="微软雅黑" w:eastAsia="微软雅黑"/>
          <w:szCs w:val="21"/>
        </w:rPr>
      </w:pPr>
      <w:r>
        <w:rPr>
          <w:rFonts w:hint="eastAsia" w:ascii="微软雅黑" w:hAnsi="微软雅黑"/>
          <w:szCs w:val="21"/>
          <w:lang w:val="en-US" w:eastAsia="zh-CN"/>
        </w:rPr>
        <w:t>//</w:t>
      </w:r>
      <w:r>
        <w:rPr>
          <w:rFonts w:ascii="微软雅黑" w:hAnsi="微软雅黑" w:eastAsia="微软雅黑"/>
          <w:szCs w:val="21"/>
        </w:rPr>
        <w:t>DBDBDBDB03 7d9f84ac81815c40 e766926b1d893640 4e 45 41 749d695f 0b</w:t>
      </w:r>
    </w:p>
    <w:p w14:paraId="26494839">
      <w:pPr>
        <w:pStyle w:val="51"/>
        <w:ind w:left="360"/>
        <w:rPr>
          <w:rFonts w:ascii="微软雅黑" w:hAnsi="微软雅黑" w:eastAsia="微软雅黑"/>
          <w:szCs w:val="21"/>
        </w:rPr>
      </w:pPr>
      <w:r>
        <w:rPr>
          <w:rFonts w:ascii="微软雅黑" w:hAnsi="微软雅黑" w:eastAsia="微软雅黑"/>
          <w:szCs w:val="21"/>
        </w:rPr>
        <w:t>public static void main(String[] args){</w:t>
      </w:r>
    </w:p>
    <w:p w14:paraId="2A8FF618">
      <w:pPr>
        <w:pStyle w:val="51"/>
        <w:ind w:left="360"/>
        <w:rPr>
          <w:rFonts w:ascii="微软雅黑" w:hAnsi="微软雅黑" w:eastAsia="微软雅黑"/>
          <w:szCs w:val="21"/>
        </w:rPr>
      </w:pPr>
      <w:r>
        <w:rPr>
          <w:rFonts w:hint="eastAsia" w:ascii="微软雅黑" w:hAnsi="微软雅黑" w:eastAsia="微软雅黑"/>
          <w:szCs w:val="21"/>
        </w:rPr>
        <w:t xml:space="preserve">   //</w:t>
      </w:r>
      <w:r>
        <w:rPr>
          <w:rFonts w:hint="eastAsia" w:ascii="微软雅黑" w:hAnsi="微软雅黑"/>
          <w:szCs w:val="21"/>
          <w:lang w:val="en-US" w:eastAsia="zh-CN"/>
        </w:rPr>
        <w:t>eg:</w:t>
      </w:r>
      <w:r>
        <w:rPr>
          <w:rFonts w:ascii="微软雅黑" w:hAnsi="微软雅黑" w:eastAsia="微软雅黑"/>
          <w:szCs w:val="21"/>
        </w:rPr>
        <w:t>7d9f84ac81815c40</w:t>
      </w:r>
      <w:r>
        <w:rPr>
          <w:rFonts w:hint="eastAsia" w:ascii="微软雅黑" w:hAnsi="微软雅黑" w:eastAsia="微软雅黑"/>
          <w:szCs w:val="21"/>
        </w:rPr>
        <w:t xml:space="preserve"> </w:t>
      </w:r>
      <w:r>
        <w:rPr>
          <w:rFonts w:hint="eastAsia" w:ascii="微软雅黑" w:hAnsi="微软雅黑"/>
          <w:szCs w:val="21"/>
          <w:lang w:val="en-US" w:eastAsia="zh-CN"/>
        </w:rPr>
        <w:t>--&gt;</w:t>
      </w:r>
      <w:r>
        <w:rPr>
          <w:rFonts w:ascii="微软雅黑" w:hAnsi="微软雅黑" w:eastAsia="微软雅黑"/>
          <w:szCs w:val="21"/>
        </w:rPr>
        <w:t>405c8181ac849f7d</w:t>
      </w:r>
    </w:p>
    <w:p w14:paraId="50553DB1">
      <w:pPr>
        <w:pStyle w:val="51"/>
        <w:ind w:left="360"/>
        <w:rPr>
          <w:rFonts w:ascii="微软雅黑" w:hAnsi="微软雅黑" w:eastAsia="微软雅黑"/>
          <w:szCs w:val="21"/>
        </w:rPr>
      </w:pPr>
      <w:r>
        <w:rPr>
          <w:rFonts w:ascii="微软雅黑" w:hAnsi="微软雅黑" w:eastAsia="微软雅黑"/>
          <w:szCs w:val="21"/>
        </w:rPr>
        <w:t>Double.longBitsToDouble(Long.parseLong("405c8181ac849f7d",16)))</w:t>
      </w:r>
      <w:r>
        <w:rPr>
          <w:rFonts w:hint="eastAsia" w:ascii="微软雅黑" w:hAnsi="微软雅黑" w:eastAsia="微软雅黑"/>
          <w:szCs w:val="21"/>
        </w:rPr>
        <w:t>;  //</w:t>
      </w:r>
      <w:r>
        <w:rPr>
          <w:rFonts w:ascii="微软雅黑" w:hAnsi="微软雅黑" w:eastAsia="微软雅黑"/>
          <w:szCs w:val="21"/>
        </w:rPr>
        <w:t>114.02353966666665</w:t>
      </w:r>
    </w:p>
    <w:p w14:paraId="56B3D997">
      <w:pPr>
        <w:pStyle w:val="51"/>
        <w:ind w:left="360" w:firstLine="630" w:firstLineChars="300"/>
        <w:rPr>
          <w:rFonts w:ascii="微软雅黑" w:hAnsi="微软雅黑" w:eastAsia="微软雅黑"/>
          <w:szCs w:val="21"/>
        </w:rPr>
      </w:pPr>
      <w:r>
        <w:rPr>
          <w:rFonts w:hint="eastAsia" w:ascii="微软雅黑" w:hAnsi="微软雅黑" w:eastAsia="微软雅黑"/>
          <w:szCs w:val="21"/>
        </w:rPr>
        <w:t>//</w:t>
      </w:r>
      <w:r>
        <w:rPr>
          <w:rFonts w:hint="eastAsia" w:ascii="微软雅黑" w:hAnsi="微软雅黑"/>
          <w:szCs w:val="21"/>
          <w:lang w:val="en-US" w:eastAsia="zh-CN"/>
        </w:rPr>
        <w:t xml:space="preserve">message </w:t>
      </w:r>
      <w:r>
        <w:rPr>
          <w:rFonts w:ascii="微软雅黑" w:hAnsi="微软雅黑" w:eastAsia="微软雅黑"/>
          <w:szCs w:val="21"/>
        </w:rPr>
        <w:t>e766926b1d893640</w:t>
      </w:r>
      <w:r>
        <w:rPr>
          <w:rFonts w:hint="eastAsia" w:ascii="微软雅黑" w:hAnsi="微软雅黑" w:eastAsia="微软雅黑"/>
          <w:szCs w:val="21"/>
        </w:rPr>
        <w:t xml:space="preserve">  actual value </w:t>
      </w:r>
      <w:r>
        <w:rPr>
          <w:rFonts w:hint="eastAsia" w:ascii="微软雅黑" w:hAnsi="微软雅黑"/>
          <w:szCs w:val="21"/>
          <w:lang w:val="en-US" w:eastAsia="zh-CN"/>
        </w:rPr>
        <w:t xml:space="preserve"> </w:t>
      </w:r>
      <w:r>
        <w:rPr>
          <w:rFonts w:ascii="微软雅黑" w:hAnsi="微软雅黑" w:eastAsia="微软雅黑"/>
          <w:szCs w:val="21"/>
        </w:rPr>
        <w:t>4036891d6b9266e7</w:t>
      </w:r>
    </w:p>
    <w:p w14:paraId="5E894852">
      <w:pPr>
        <w:pStyle w:val="51"/>
        <w:ind w:left="360" w:firstLine="840" w:firstLineChars="400"/>
        <w:rPr>
          <w:rFonts w:ascii="微软雅黑" w:hAnsi="微软雅黑" w:eastAsia="微软雅黑"/>
          <w:szCs w:val="21"/>
        </w:rPr>
      </w:pPr>
      <w:r>
        <w:rPr>
          <w:rFonts w:ascii="微软雅黑" w:hAnsi="微软雅黑" w:eastAsia="微软雅黑"/>
          <w:szCs w:val="21"/>
        </w:rPr>
        <w:t xml:space="preserve">Double.longBitsToDouble(Long.parseLong("4036891d6b9266e7", 16))) </w:t>
      </w:r>
      <w:r>
        <w:rPr>
          <w:rFonts w:hint="eastAsia" w:ascii="微软雅黑" w:hAnsi="微软雅黑" w:eastAsia="微软雅黑"/>
          <w:szCs w:val="21"/>
        </w:rPr>
        <w:t>;//</w:t>
      </w:r>
      <w:r>
        <w:rPr>
          <w:rFonts w:ascii="微软雅黑" w:hAnsi="微软雅黑" w:eastAsia="微软雅黑"/>
          <w:szCs w:val="21"/>
        </w:rPr>
        <w:t>22.535605166666667</w:t>
      </w:r>
    </w:p>
    <w:p w14:paraId="6B4F9CAC">
      <w:pPr>
        <w:pStyle w:val="51"/>
        <w:ind w:left="900"/>
        <w:rPr>
          <w:rFonts w:ascii="微软雅黑" w:hAnsi="微软雅黑" w:eastAsia="微软雅黑"/>
          <w:szCs w:val="21"/>
        </w:rPr>
      </w:pPr>
      <w:r>
        <w:rPr>
          <w:rFonts w:ascii="微软雅黑" w:hAnsi="微软雅黑" w:eastAsia="微软雅黑"/>
          <w:szCs w:val="21"/>
        </w:rPr>
        <w:t>HexToStr(data.Substring(“</w:t>
      </w:r>
      <w:r>
        <w:rPr>
          <w:rFonts w:hint="eastAsia" w:ascii="微软雅黑" w:hAnsi="微软雅黑" w:eastAsia="微软雅黑"/>
          <w:szCs w:val="21"/>
        </w:rPr>
        <w:t>4e</w:t>
      </w:r>
      <w:r>
        <w:rPr>
          <w:rFonts w:ascii="微软雅黑" w:hAnsi="微软雅黑" w:eastAsia="微软雅黑"/>
          <w:szCs w:val="21"/>
        </w:rPr>
        <w:t>”))</w:t>
      </w:r>
      <w:r>
        <w:rPr>
          <w:rFonts w:hint="eastAsia" w:ascii="微软雅黑" w:hAnsi="微软雅黑" w:eastAsia="微软雅黑"/>
          <w:szCs w:val="21"/>
        </w:rPr>
        <w:t>;   //N</w:t>
      </w:r>
    </w:p>
    <w:p w14:paraId="0CEB4C68">
      <w:pPr>
        <w:pStyle w:val="51"/>
        <w:ind w:left="1260" w:firstLine="0" w:firstLineChars="0"/>
        <w:rPr>
          <w:rFonts w:ascii="微软雅黑" w:hAnsi="微软雅黑" w:eastAsia="微软雅黑"/>
          <w:szCs w:val="21"/>
        </w:rPr>
      </w:pPr>
      <w:r>
        <w:rPr>
          <w:rFonts w:ascii="微软雅黑" w:hAnsi="微软雅黑" w:eastAsia="微软雅黑"/>
          <w:szCs w:val="21"/>
        </w:rPr>
        <w:t>HexToStr(data.Substring(“</w:t>
      </w:r>
      <w:r>
        <w:rPr>
          <w:rFonts w:hint="eastAsia" w:ascii="微软雅黑" w:hAnsi="微软雅黑" w:eastAsia="微软雅黑"/>
          <w:szCs w:val="21"/>
        </w:rPr>
        <w:t>45</w:t>
      </w:r>
      <w:r>
        <w:rPr>
          <w:rFonts w:ascii="微软雅黑" w:hAnsi="微软雅黑" w:eastAsia="微软雅黑"/>
          <w:szCs w:val="21"/>
        </w:rPr>
        <w:t>”))</w:t>
      </w:r>
      <w:r>
        <w:rPr>
          <w:rFonts w:hint="eastAsia" w:ascii="微软雅黑" w:hAnsi="微软雅黑" w:eastAsia="微软雅黑"/>
          <w:szCs w:val="21"/>
        </w:rPr>
        <w:t>;//</w:t>
      </w:r>
      <w:r>
        <w:rPr>
          <w:rFonts w:ascii="微软雅黑" w:hAnsi="微软雅黑" w:eastAsia="微软雅黑"/>
          <w:szCs w:val="21"/>
        </w:rPr>
        <w:t>E</w:t>
      </w:r>
    </w:p>
    <w:p w14:paraId="0FC3305A">
      <w:pPr>
        <w:pStyle w:val="51"/>
        <w:ind w:left="360"/>
        <w:rPr>
          <w:rFonts w:hint="eastAsia" w:ascii="微软雅黑" w:hAnsi="微软雅黑" w:eastAsia="微软雅黑"/>
          <w:szCs w:val="21"/>
          <w:lang w:eastAsia="zh-CN"/>
        </w:rPr>
      </w:pPr>
      <w:r>
        <w:rPr>
          <w:rFonts w:ascii="微软雅黑" w:hAnsi="微软雅黑" w:eastAsia="微软雅黑"/>
          <w:szCs w:val="21"/>
        </w:rPr>
        <w:t>HexToStr(data.Substring(“41”))</w:t>
      </w:r>
      <w:r>
        <w:rPr>
          <w:rFonts w:hint="eastAsia" w:ascii="微软雅黑" w:hAnsi="微软雅黑" w:eastAsia="微软雅黑"/>
          <w:szCs w:val="21"/>
        </w:rPr>
        <w:t>;//AA represents data "OK", V represents a warning</w:t>
      </w:r>
    </w:p>
    <w:p w14:paraId="205AFC7C">
      <w:pPr>
        <w:pStyle w:val="51"/>
        <w:ind w:left="360"/>
        <w:rPr>
          <w:rFonts w:hint="eastAsia" w:ascii="微软雅黑" w:hAnsi="微软雅黑" w:eastAsia="微软雅黑"/>
          <w:szCs w:val="21"/>
        </w:rPr>
      </w:pPr>
      <w:r>
        <w:rPr>
          <w:rFonts w:hint="eastAsia" w:ascii="微软雅黑" w:hAnsi="微软雅黑" w:eastAsia="微软雅黑"/>
          <w:szCs w:val="21"/>
        </w:rPr>
        <w:t>//Message 749d695f actual value 5f699d74</w:t>
      </w:r>
    </w:p>
    <w:p w14:paraId="2E3D84E1">
      <w:pPr>
        <w:pStyle w:val="51"/>
        <w:ind w:left="360"/>
        <w:rPr>
          <w:rFonts w:ascii="微软雅黑" w:hAnsi="微软雅黑" w:eastAsia="微软雅黑"/>
          <w:szCs w:val="21"/>
        </w:rPr>
      </w:pPr>
      <w:r>
        <w:rPr>
          <w:rFonts w:hint="eastAsia" w:ascii="微软雅黑" w:hAnsi="微软雅黑" w:eastAsia="微软雅黑"/>
          <w:szCs w:val="21"/>
        </w:rPr>
        <w:tab/>
      </w:r>
      <w:r>
        <w:rPr>
          <w:rFonts w:ascii="微软雅黑" w:hAnsi="微软雅黑" w:eastAsia="微软雅黑"/>
          <w:szCs w:val="21"/>
        </w:rPr>
        <w:t>Date date=new Date();</w:t>
      </w:r>
    </w:p>
    <w:p w14:paraId="2EC34093">
      <w:pPr>
        <w:pStyle w:val="51"/>
        <w:ind w:left="360" w:firstLine="1050" w:firstLineChars="500"/>
        <w:rPr>
          <w:rFonts w:ascii="微软雅黑" w:hAnsi="微软雅黑" w:eastAsia="微软雅黑"/>
          <w:szCs w:val="21"/>
        </w:rPr>
      </w:pPr>
      <w:r>
        <w:rPr>
          <w:rFonts w:ascii="微软雅黑" w:hAnsi="微软雅黑" w:eastAsia="微软雅黑"/>
          <w:szCs w:val="21"/>
        </w:rPr>
        <w:t>date.setTime(Long.parseLong(“</w:t>
      </w:r>
      <w:r>
        <w:rPr>
          <w:rFonts w:hint="eastAsia" w:ascii="微软雅黑" w:hAnsi="微软雅黑" w:eastAsia="微软雅黑"/>
          <w:szCs w:val="21"/>
        </w:rPr>
        <w:t>5f699d74</w:t>
      </w:r>
      <w:r>
        <w:rPr>
          <w:rFonts w:ascii="微软雅黑" w:hAnsi="微软雅黑" w:eastAsia="微软雅黑"/>
          <w:szCs w:val="21"/>
        </w:rPr>
        <w:t>",16)*1000);</w:t>
      </w:r>
    </w:p>
    <w:p w14:paraId="6E78FB69">
      <w:pPr>
        <w:pStyle w:val="51"/>
        <w:ind w:left="36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SimpleDateFormatsdf = new SimpleDateFormat("yyyyMMddHHmmss");</w:t>
      </w:r>
    </w:p>
    <w:p w14:paraId="29DA7EB5">
      <w:pPr>
        <w:pStyle w:val="51"/>
        <w:ind w:left="36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System.out.println(sdf.format(date));</w:t>
      </w:r>
      <w:r>
        <w:rPr>
          <w:rFonts w:hint="eastAsia" w:ascii="微软雅黑" w:hAnsi="微软雅黑" w:eastAsia="微软雅黑" w:cs="宋体"/>
          <w:bCs/>
          <w:color w:val="auto"/>
          <w:kern w:val="2"/>
          <w:sz w:val="21"/>
          <w:szCs w:val="21"/>
          <w:lang w:val="en-US" w:eastAsia="zh-CN" w:bidi="ar-SA"/>
        </w:rPr>
        <w:t xml:space="preserve">  //</w:t>
      </w:r>
      <w:r>
        <w:rPr>
          <w:rFonts w:hint="default" w:ascii="微软雅黑" w:hAnsi="微软雅黑" w:eastAsia="微软雅黑" w:cs="宋体"/>
          <w:bCs/>
          <w:color w:val="auto"/>
          <w:kern w:val="2"/>
          <w:sz w:val="21"/>
          <w:szCs w:val="21"/>
          <w:lang w:val="en-US" w:eastAsia="zh-CN" w:bidi="ar-SA"/>
        </w:rPr>
        <w:t>2020-09-22 14:45:08</w:t>
      </w:r>
    </w:p>
    <w:p w14:paraId="4310619A">
      <w:pPr>
        <w:pStyle w:val="4"/>
        <w:numPr>
          <w:ilvl w:val="0"/>
          <w:numId w:val="0"/>
        </w:numPr>
        <w:ind w:left="420" w:leftChars="0" w:firstLine="420" w:firstLineChars="0"/>
      </w:pPr>
      <w:bookmarkStart w:id="38" w:name="_Toc28397"/>
      <w:r>
        <w:rPr>
          <w:rFonts w:hint="eastAsia"/>
          <w:lang w:val="en-US" w:eastAsia="zh-CN"/>
        </w:rPr>
        <w:t>3.2.2</w:t>
      </w:r>
      <w:bookmarkStart w:id="39" w:name="_Toc16644"/>
      <w:r>
        <w:rPr>
          <w:rFonts w:hint="eastAsia"/>
        </w:rPr>
        <w:t>Upload of Wi-Fi and base station information (0xA4 improved version)</w:t>
      </w:r>
      <w:bookmarkEnd w:id="38"/>
      <w:bookmarkEnd w:id="39"/>
    </w:p>
    <w:tbl>
      <w:tblPr>
        <w:tblStyle w:val="28"/>
        <w:tblW w:w="0" w:type="auto"/>
        <w:tblInd w:w="392" w:type="dxa"/>
        <w:tblLayout w:type="fixed"/>
        <w:tblCellMar>
          <w:top w:w="0" w:type="dxa"/>
          <w:left w:w="108" w:type="dxa"/>
          <w:bottom w:w="0" w:type="dxa"/>
          <w:right w:w="108" w:type="dxa"/>
        </w:tblCellMar>
      </w:tblPr>
      <w:tblGrid>
        <w:gridCol w:w="2021"/>
        <w:gridCol w:w="2475"/>
        <w:gridCol w:w="1545"/>
        <w:gridCol w:w="1363"/>
        <w:gridCol w:w="1101"/>
      </w:tblGrid>
      <w:tr w14:paraId="2BD96D04">
        <w:tblPrEx>
          <w:tblCellMar>
            <w:top w:w="0" w:type="dxa"/>
            <w:left w:w="108" w:type="dxa"/>
            <w:bottom w:w="0" w:type="dxa"/>
            <w:right w:w="108" w:type="dxa"/>
          </w:tblCellMar>
        </w:tblPrEx>
        <w:trPr>
          <w:trHeight w:val="285" w:hRule="atLeast"/>
        </w:trPr>
        <w:tc>
          <w:tcPr>
            <w:tcW w:w="2021" w:type="dxa"/>
            <w:tcBorders>
              <w:top w:val="single" w:color="auto" w:sz="4" w:space="0"/>
              <w:left w:val="single" w:color="auto" w:sz="4" w:space="0"/>
              <w:bottom w:val="single" w:color="auto" w:sz="4" w:space="0"/>
              <w:right w:val="single" w:color="auto" w:sz="4" w:space="0"/>
            </w:tcBorders>
            <w:noWrap/>
            <w:vAlign w:val="center"/>
          </w:tcPr>
          <w:p w14:paraId="7EC584E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484" w:type="dxa"/>
            <w:gridSpan w:val="4"/>
            <w:tcBorders>
              <w:top w:val="single" w:color="auto" w:sz="4" w:space="0"/>
              <w:left w:val="nil"/>
              <w:bottom w:val="single" w:color="auto" w:sz="4" w:space="0"/>
              <w:right w:val="single" w:color="auto" w:sz="4" w:space="0"/>
            </w:tcBorders>
            <w:vAlign w:val="center"/>
          </w:tcPr>
          <w:p w14:paraId="4E2C8BC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EXT-CIU</w:t>
            </w:r>
          </w:p>
        </w:tc>
      </w:tr>
      <w:tr w14:paraId="71EFEF59">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654872E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484" w:type="dxa"/>
            <w:gridSpan w:val="4"/>
            <w:tcBorders>
              <w:top w:val="single" w:color="auto" w:sz="4" w:space="0"/>
              <w:left w:val="nil"/>
              <w:bottom w:val="single" w:color="auto" w:sz="4" w:space="0"/>
              <w:right w:val="single" w:color="000000" w:sz="4" w:space="0"/>
            </w:tcBorders>
            <w:vAlign w:val="center"/>
          </w:tcPr>
          <w:p w14:paraId="691670E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information upload.Upload cell tower information for terminal server to compute location.</w:t>
            </w:r>
          </w:p>
        </w:tc>
      </w:tr>
      <w:tr w14:paraId="30C5E21C">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52DC09B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484" w:type="dxa"/>
            <w:gridSpan w:val="4"/>
            <w:tcBorders>
              <w:top w:val="single" w:color="auto" w:sz="4" w:space="0"/>
              <w:left w:val="nil"/>
              <w:bottom w:val="single" w:color="auto" w:sz="4" w:space="0"/>
              <w:right w:val="single" w:color="auto" w:sz="4" w:space="0"/>
            </w:tcBorders>
            <w:vAlign w:val="center"/>
          </w:tcPr>
          <w:p w14:paraId="5E9CC803">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2EBD4040">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2D9967D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484" w:type="dxa"/>
            <w:gridSpan w:val="4"/>
            <w:tcBorders>
              <w:top w:val="single" w:color="auto" w:sz="4" w:space="0"/>
              <w:left w:val="nil"/>
              <w:bottom w:val="single" w:color="auto" w:sz="4" w:space="0"/>
              <w:right w:val="single" w:color="auto" w:sz="4" w:space="0"/>
            </w:tcBorders>
            <w:vAlign w:val="center"/>
          </w:tcPr>
          <w:p w14:paraId="1A4DC5B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21D78CD3">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666C31C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484" w:type="dxa"/>
            <w:gridSpan w:val="4"/>
            <w:tcBorders>
              <w:top w:val="single" w:color="auto" w:sz="4" w:space="0"/>
              <w:left w:val="nil"/>
              <w:bottom w:val="single" w:color="auto" w:sz="4" w:space="0"/>
              <w:right w:val="single" w:color="auto" w:sz="4" w:space="0"/>
            </w:tcBorders>
            <w:vAlign w:val="center"/>
          </w:tcPr>
          <w:p w14:paraId="50C52D7C">
            <w:pPr>
              <w:widowControl/>
              <w:spacing w:line="360" w:lineRule="auto"/>
              <w:jc w:val="left"/>
              <w:rPr>
                <w:rFonts w:ascii="微软雅黑" w:hAnsi="微软雅黑" w:cs="宋体"/>
                <w:kern w:val="0"/>
                <w:sz w:val="18"/>
                <w:szCs w:val="18"/>
              </w:rPr>
            </w:pPr>
          </w:p>
        </w:tc>
      </w:tr>
      <w:tr w14:paraId="47FA1F60">
        <w:tblPrEx>
          <w:tblCellMar>
            <w:top w:w="0" w:type="dxa"/>
            <w:left w:w="108" w:type="dxa"/>
            <w:bottom w:w="0" w:type="dxa"/>
            <w:right w:w="108" w:type="dxa"/>
          </w:tblCellMar>
        </w:tblPrEx>
        <w:trPr>
          <w:trHeight w:val="285" w:hRule="atLeast"/>
        </w:trPr>
        <w:tc>
          <w:tcPr>
            <w:tcW w:w="2021" w:type="dxa"/>
            <w:vMerge w:val="restart"/>
            <w:tcBorders>
              <w:top w:val="nil"/>
              <w:left w:val="single" w:color="auto" w:sz="4" w:space="0"/>
              <w:bottom w:val="single" w:color="auto" w:sz="4" w:space="0"/>
              <w:right w:val="single" w:color="auto" w:sz="4" w:space="0"/>
            </w:tcBorders>
            <w:noWrap/>
            <w:vAlign w:val="center"/>
          </w:tcPr>
          <w:p w14:paraId="2AF2F07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475" w:type="dxa"/>
            <w:tcBorders>
              <w:top w:val="nil"/>
              <w:left w:val="nil"/>
              <w:bottom w:val="single" w:color="auto" w:sz="4" w:space="0"/>
              <w:right w:val="single" w:color="auto" w:sz="4" w:space="0"/>
            </w:tcBorders>
            <w:vAlign w:val="center"/>
          </w:tcPr>
          <w:p w14:paraId="306DA5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545" w:type="dxa"/>
            <w:tcBorders>
              <w:top w:val="nil"/>
              <w:left w:val="nil"/>
              <w:bottom w:val="single" w:color="auto" w:sz="4" w:space="0"/>
              <w:right w:val="single" w:color="auto" w:sz="4" w:space="0"/>
            </w:tcBorders>
            <w:noWrap/>
            <w:vAlign w:val="center"/>
          </w:tcPr>
          <w:p w14:paraId="707AE5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363" w:type="dxa"/>
            <w:tcBorders>
              <w:top w:val="nil"/>
              <w:left w:val="nil"/>
              <w:bottom w:val="single" w:color="auto" w:sz="4" w:space="0"/>
              <w:right w:val="single" w:color="auto" w:sz="4" w:space="0"/>
            </w:tcBorders>
            <w:noWrap/>
            <w:vAlign w:val="center"/>
          </w:tcPr>
          <w:p w14:paraId="79B540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101" w:type="dxa"/>
            <w:tcBorders>
              <w:top w:val="nil"/>
              <w:left w:val="nil"/>
              <w:bottom w:val="single" w:color="auto" w:sz="4" w:space="0"/>
              <w:right w:val="single" w:color="auto" w:sz="4" w:space="0"/>
            </w:tcBorders>
            <w:noWrap/>
            <w:vAlign w:val="center"/>
          </w:tcPr>
          <w:p w14:paraId="33BB7E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4A090F18">
        <w:tblPrEx>
          <w:tblCellMar>
            <w:top w:w="0" w:type="dxa"/>
            <w:left w:w="108" w:type="dxa"/>
            <w:bottom w:w="0" w:type="dxa"/>
            <w:right w:w="108" w:type="dxa"/>
          </w:tblCellMar>
        </w:tblPrEx>
        <w:trPr>
          <w:trHeight w:val="285" w:hRule="atLeast"/>
        </w:trPr>
        <w:tc>
          <w:tcPr>
            <w:tcW w:w="2021" w:type="dxa"/>
            <w:vMerge w:val="continue"/>
            <w:tcBorders>
              <w:top w:val="nil"/>
              <w:left w:val="single" w:color="auto" w:sz="4" w:space="0"/>
              <w:bottom w:val="single" w:color="auto" w:sz="4" w:space="0"/>
              <w:right w:val="single" w:color="auto" w:sz="4" w:space="0"/>
            </w:tcBorders>
            <w:vAlign w:val="center"/>
          </w:tcPr>
          <w:p w14:paraId="50E097DC">
            <w:pPr>
              <w:widowControl/>
              <w:spacing w:line="360" w:lineRule="auto"/>
              <w:jc w:val="left"/>
              <w:rPr>
                <w:rFonts w:ascii="微软雅黑" w:hAnsi="微软雅黑" w:cs="宋体"/>
                <w:kern w:val="0"/>
                <w:sz w:val="18"/>
                <w:szCs w:val="18"/>
              </w:rPr>
            </w:pPr>
          </w:p>
        </w:tc>
        <w:tc>
          <w:tcPr>
            <w:tcW w:w="2475" w:type="dxa"/>
            <w:tcBorders>
              <w:top w:val="nil"/>
              <w:left w:val="nil"/>
              <w:bottom w:val="single" w:color="auto" w:sz="4" w:space="0"/>
              <w:right w:val="single" w:color="auto" w:sz="4" w:space="0"/>
            </w:tcBorders>
            <w:vAlign w:val="center"/>
          </w:tcPr>
          <w:p w14:paraId="1C240CE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545" w:type="dxa"/>
            <w:tcBorders>
              <w:top w:val="nil"/>
              <w:left w:val="nil"/>
              <w:bottom w:val="single" w:color="auto" w:sz="4" w:space="0"/>
              <w:right w:val="single" w:color="auto" w:sz="4" w:space="0"/>
            </w:tcBorders>
            <w:noWrap/>
            <w:vAlign w:val="center"/>
          </w:tcPr>
          <w:p w14:paraId="14F6F4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0xA</w:t>
            </w:r>
            <w:r>
              <w:rPr>
                <w:rFonts w:hint="eastAsia" w:ascii="微软雅黑" w:hAnsi="微软雅黑" w:cs="宋体"/>
                <w:kern w:val="0"/>
                <w:sz w:val="18"/>
                <w:szCs w:val="18"/>
              </w:rPr>
              <w:t>4</w:t>
            </w:r>
          </w:p>
        </w:tc>
        <w:tc>
          <w:tcPr>
            <w:tcW w:w="1363" w:type="dxa"/>
            <w:tcBorders>
              <w:top w:val="nil"/>
              <w:left w:val="nil"/>
              <w:bottom w:val="single" w:color="auto" w:sz="4" w:space="0"/>
              <w:right w:val="single" w:color="auto" w:sz="4" w:space="0"/>
            </w:tcBorders>
            <w:noWrap/>
            <w:vAlign w:val="center"/>
          </w:tcPr>
          <w:p w14:paraId="28FB8B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101" w:type="dxa"/>
            <w:tcBorders>
              <w:top w:val="nil"/>
              <w:left w:val="nil"/>
              <w:bottom w:val="single" w:color="auto" w:sz="4" w:space="0"/>
              <w:right w:val="single" w:color="auto" w:sz="4" w:space="0"/>
            </w:tcBorders>
            <w:noWrap/>
            <w:vAlign w:val="center"/>
          </w:tcPr>
          <w:p w14:paraId="6A7C870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D20C268">
      <w:pPr>
        <w:spacing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tblInd w:w="392" w:type="dxa"/>
        <w:tblLayout w:type="fixed"/>
        <w:tblCellMar>
          <w:top w:w="0" w:type="dxa"/>
          <w:left w:w="108" w:type="dxa"/>
          <w:bottom w:w="0" w:type="dxa"/>
          <w:right w:w="108" w:type="dxa"/>
        </w:tblCellMar>
      </w:tblPr>
      <w:tblGrid>
        <w:gridCol w:w="1364"/>
        <w:gridCol w:w="17"/>
        <w:gridCol w:w="850"/>
        <w:gridCol w:w="19"/>
        <w:gridCol w:w="2248"/>
        <w:gridCol w:w="38"/>
        <w:gridCol w:w="713"/>
        <w:gridCol w:w="26"/>
        <w:gridCol w:w="825"/>
        <w:gridCol w:w="12"/>
        <w:gridCol w:w="2535"/>
      </w:tblGrid>
      <w:tr w14:paraId="17F94CE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624F078">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Byte Offset</w:t>
            </w:r>
          </w:p>
        </w:tc>
        <w:tc>
          <w:tcPr>
            <w:tcW w:w="867" w:type="dxa"/>
            <w:gridSpan w:val="2"/>
            <w:tcBorders>
              <w:top w:val="single" w:color="auto" w:sz="4" w:space="0"/>
              <w:left w:val="nil"/>
              <w:bottom w:val="single" w:color="auto" w:sz="4" w:space="0"/>
              <w:right w:val="single" w:color="auto" w:sz="4" w:space="0"/>
            </w:tcBorders>
            <w:noWrap/>
            <w:vAlign w:val="center"/>
          </w:tcPr>
          <w:p w14:paraId="7C4EC377">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Format</w:t>
            </w:r>
          </w:p>
        </w:tc>
        <w:tc>
          <w:tcPr>
            <w:tcW w:w="2267" w:type="dxa"/>
            <w:gridSpan w:val="2"/>
            <w:tcBorders>
              <w:top w:val="single" w:color="auto" w:sz="4" w:space="0"/>
              <w:left w:val="nil"/>
              <w:bottom w:val="single" w:color="auto" w:sz="4" w:space="0"/>
              <w:right w:val="single" w:color="auto" w:sz="4" w:space="0"/>
            </w:tcBorders>
            <w:noWrap/>
            <w:vAlign w:val="center"/>
          </w:tcPr>
          <w:p w14:paraId="0DDA2B5E">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Name</w:t>
            </w:r>
          </w:p>
        </w:tc>
        <w:tc>
          <w:tcPr>
            <w:tcW w:w="777" w:type="dxa"/>
            <w:gridSpan w:val="3"/>
            <w:tcBorders>
              <w:top w:val="single" w:color="auto" w:sz="4" w:space="0"/>
              <w:left w:val="nil"/>
              <w:bottom w:val="single" w:color="auto" w:sz="4" w:space="0"/>
              <w:right w:val="single" w:color="auto" w:sz="4" w:space="0"/>
            </w:tcBorders>
            <w:noWrap/>
            <w:vAlign w:val="center"/>
          </w:tcPr>
          <w:p w14:paraId="051487EA">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Scale</w:t>
            </w:r>
          </w:p>
        </w:tc>
        <w:tc>
          <w:tcPr>
            <w:tcW w:w="837" w:type="dxa"/>
            <w:gridSpan w:val="2"/>
            <w:tcBorders>
              <w:top w:val="single" w:color="auto" w:sz="4" w:space="0"/>
              <w:left w:val="nil"/>
              <w:bottom w:val="single" w:color="auto" w:sz="4" w:space="0"/>
              <w:right w:val="single" w:color="auto" w:sz="4" w:space="0"/>
            </w:tcBorders>
            <w:noWrap/>
            <w:vAlign w:val="center"/>
          </w:tcPr>
          <w:p w14:paraId="36DAF065">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Unit</w:t>
            </w:r>
          </w:p>
        </w:tc>
        <w:tc>
          <w:tcPr>
            <w:tcW w:w="2535" w:type="dxa"/>
            <w:tcBorders>
              <w:top w:val="single" w:color="auto" w:sz="4" w:space="0"/>
              <w:left w:val="nil"/>
              <w:bottom w:val="single" w:color="auto" w:sz="4" w:space="0"/>
              <w:right w:val="single" w:color="auto" w:sz="4" w:space="0"/>
            </w:tcBorders>
            <w:noWrap/>
            <w:vAlign w:val="center"/>
          </w:tcPr>
          <w:p w14:paraId="29967DC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Description</w:t>
            </w:r>
          </w:p>
        </w:tc>
      </w:tr>
      <w:tr w14:paraId="7C4A68D9">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493BCF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6F05B8D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U32</w:t>
            </w:r>
          </w:p>
        </w:tc>
        <w:tc>
          <w:tcPr>
            <w:tcW w:w="2267" w:type="dxa"/>
            <w:gridSpan w:val="2"/>
            <w:tcBorders>
              <w:top w:val="nil"/>
              <w:left w:val="nil"/>
              <w:bottom w:val="single" w:color="auto" w:sz="4" w:space="0"/>
              <w:right w:val="single" w:color="auto" w:sz="4" w:space="0"/>
            </w:tcBorders>
            <w:noWrap/>
            <w:vAlign w:val="center"/>
          </w:tcPr>
          <w:p w14:paraId="2CD8D4C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UtcTime</w:t>
            </w:r>
          </w:p>
        </w:tc>
        <w:tc>
          <w:tcPr>
            <w:tcW w:w="777" w:type="dxa"/>
            <w:gridSpan w:val="3"/>
            <w:tcBorders>
              <w:top w:val="nil"/>
              <w:left w:val="nil"/>
              <w:bottom w:val="single" w:color="auto" w:sz="4" w:space="0"/>
              <w:right w:val="single" w:color="auto" w:sz="4" w:space="0"/>
            </w:tcBorders>
            <w:noWrap/>
            <w:vAlign w:val="center"/>
          </w:tcPr>
          <w:p w14:paraId="60C7E649">
            <w:pPr>
              <w:widowControl/>
              <w:spacing w:line="360" w:lineRule="auto"/>
              <w:jc w:val="center"/>
              <w:rPr>
                <w:rFonts w:ascii="微软雅黑" w:hAnsi="微软雅黑" w:cs="宋体"/>
                <w:kern w:val="0"/>
                <w:sz w:val="18"/>
                <w:szCs w:val="18"/>
              </w:rPr>
            </w:pPr>
          </w:p>
        </w:tc>
        <w:tc>
          <w:tcPr>
            <w:tcW w:w="837" w:type="dxa"/>
            <w:gridSpan w:val="2"/>
            <w:tcBorders>
              <w:top w:val="nil"/>
              <w:left w:val="nil"/>
              <w:bottom w:val="single" w:color="auto" w:sz="4" w:space="0"/>
              <w:right w:val="single" w:color="auto" w:sz="4" w:space="0"/>
            </w:tcBorders>
            <w:noWrap/>
            <w:vAlign w:val="center"/>
          </w:tcPr>
          <w:p w14:paraId="79688675">
            <w:pPr>
              <w:widowControl/>
              <w:spacing w:line="360" w:lineRule="auto"/>
              <w:jc w:val="center"/>
              <w:rPr>
                <w:rFonts w:ascii="微软雅黑" w:hAnsi="微软雅黑" w:cs="宋体"/>
                <w:kern w:val="0"/>
                <w:sz w:val="18"/>
                <w:szCs w:val="18"/>
              </w:rPr>
            </w:pPr>
          </w:p>
        </w:tc>
        <w:tc>
          <w:tcPr>
            <w:tcW w:w="2535" w:type="dxa"/>
            <w:tcBorders>
              <w:top w:val="nil"/>
              <w:left w:val="nil"/>
              <w:bottom w:val="single" w:color="auto" w:sz="4" w:space="0"/>
              <w:right w:val="single" w:color="auto" w:sz="4" w:space="0"/>
            </w:tcBorders>
            <w:vAlign w:val="center"/>
          </w:tcPr>
          <w:p w14:paraId="26C758F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Search Time</w:t>
            </w:r>
          </w:p>
        </w:tc>
      </w:tr>
      <w:tr w14:paraId="69016403">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368EED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nil"/>
              <w:left w:val="nil"/>
              <w:bottom w:val="single" w:color="auto" w:sz="4" w:space="0"/>
              <w:right w:val="single" w:color="auto" w:sz="4" w:space="0"/>
            </w:tcBorders>
            <w:noWrap/>
            <w:vAlign w:val="center"/>
          </w:tcPr>
          <w:p w14:paraId="02AD87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nil"/>
              <w:left w:val="nil"/>
              <w:bottom w:val="single" w:color="auto" w:sz="4" w:space="0"/>
              <w:right w:val="single" w:color="auto" w:sz="4" w:space="0"/>
            </w:tcBorders>
            <w:noWrap/>
            <w:vAlign w:val="center"/>
          </w:tcPr>
          <w:p w14:paraId="70B0BE9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Cell_cnt</w:t>
            </w:r>
          </w:p>
        </w:tc>
        <w:tc>
          <w:tcPr>
            <w:tcW w:w="777" w:type="dxa"/>
            <w:gridSpan w:val="3"/>
            <w:tcBorders>
              <w:top w:val="nil"/>
              <w:left w:val="nil"/>
              <w:bottom w:val="single" w:color="auto" w:sz="4" w:space="0"/>
              <w:right w:val="single" w:color="auto" w:sz="4" w:space="0"/>
            </w:tcBorders>
            <w:noWrap/>
            <w:vAlign w:val="center"/>
          </w:tcPr>
          <w:p w14:paraId="767DB6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37" w:type="dxa"/>
            <w:gridSpan w:val="2"/>
            <w:tcBorders>
              <w:top w:val="nil"/>
              <w:left w:val="nil"/>
              <w:bottom w:val="single" w:color="auto" w:sz="4" w:space="0"/>
              <w:right w:val="single" w:color="auto" w:sz="4" w:space="0"/>
            </w:tcBorders>
            <w:noWrap/>
            <w:vAlign w:val="center"/>
          </w:tcPr>
          <w:p w14:paraId="539E8F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504269A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Number of cell info payload.Valid value:1~7</w:t>
            </w:r>
          </w:p>
        </w:tc>
      </w:tr>
      <w:tr w14:paraId="59B86403">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2971B1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5ADAB1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7802C2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Cell[0].MCC</w:t>
            </w:r>
          </w:p>
        </w:tc>
        <w:tc>
          <w:tcPr>
            <w:tcW w:w="777" w:type="dxa"/>
            <w:gridSpan w:val="3"/>
            <w:tcBorders>
              <w:top w:val="nil"/>
              <w:left w:val="nil"/>
              <w:bottom w:val="single" w:color="auto" w:sz="4" w:space="0"/>
              <w:right w:val="single" w:color="auto" w:sz="4" w:space="0"/>
            </w:tcBorders>
            <w:noWrap/>
            <w:vAlign w:val="center"/>
          </w:tcPr>
          <w:p w14:paraId="702EE3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C01E8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6DA75E9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mobile country code of cell[0]</w:t>
            </w:r>
          </w:p>
        </w:tc>
      </w:tr>
      <w:tr w14:paraId="5B7466BA">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58836F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0C776C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5D726D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Cell[0].MNC</w:t>
            </w:r>
          </w:p>
        </w:tc>
        <w:tc>
          <w:tcPr>
            <w:tcW w:w="777" w:type="dxa"/>
            <w:gridSpan w:val="3"/>
            <w:tcBorders>
              <w:top w:val="nil"/>
              <w:left w:val="nil"/>
              <w:bottom w:val="single" w:color="auto" w:sz="4" w:space="0"/>
              <w:right w:val="single" w:color="auto" w:sz="4" w:space="0"/>
            </w:tcBorders>
            <w:noWrap/>
            <w:vAlign w:val="center"/>
          </w:tcPr>
          <w:p w14:paraId="2735098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180F35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054E644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mobile network code of cell[0]</w:t>
            </w:r>
          </w:p>
        </w:tc>
      </w:tr>
      <w:tr w14:paraId="72339B10">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6EB45F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110C25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644A23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Cell[0].LAC</w:t>
            </w:r>
          </w:p>
        </w:tc>
        <w:tc>
          <w:tcPr>
            <w:tcW w:w="777" w:type="dxa"/>
            <w:gridSpan w:val="3"/>
            <w:tcBorders>
              <w:top w:val="nil"/>
              <w:left w:val="nil"/>
              <w:bottom w:val="single" w:color="auto" w:sz="4" w:space="0"/>
              <w:right w:val="single" w:color="auto" w:sz="4" w:space="0"/>
            </w:tcBorders>
            <w:noWrap/>
            <w:vAlign w:val="center"/>
          </w:tcPr>
          <w:p w14:paraId="1FE4DD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1E4E3BE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2C1E200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Location area code of cell[0]</w:t>
            </w:r>
          </w:p>
        </w:tc>
      </w:tr>
      <w:tr w14:paraId="00E9B8D5">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6B68616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622C9C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2267" w:type="dxa"/>
            <w:gridSpan w:val="2"/>
            <w:tcBorders>
              <w:top w:val="nil"/>
              <w:left w:val="nil"/>
              <w:bottom w:val="single" w:color="auto" w:sz="4" w:space="0"/>
              <w:right w:val="single" w:color="auto" w:sz="4" w:space="0"/>
            </w:tcBorders>
            <w:noWrap/>
            <w:vAlign w:val="center"/>
          </w:tcPr>
          <w:p w14:paraId="245A37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Cell[0].CELL_ID</w:t>
            </w:r>
          </w:p>
        </w:tc>
        <w:tc>
          <w:tcPr>
            <w:tcW w:w="777" w:type="dxa"/>
            <w:gridSpan w:val="3"/>
            <w:tcBorders>
              <w:top w:val="nil"/>
              <w:left w:val="nil"/>
              <w:bottom w:val="single" w:color="auto" w:sz="4" w:space="0"/>
              <w:right w:val="single" w:color="auto" w:sz="4" w:space="0"/>
            </w:tcBorders>
            <w:noWrap/>
            <w:vAlign w:val="center"/>
          </w:tcPr>
          <w:p w14:paraId="5A292CC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6A7C26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3997CED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id of cell[0]</w:t>
            </w:r>
          </w:p>
        </w:tc>
      </w:tr>
      <w:tr w14:paraId="773720D1">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3A58F6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236ACD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i16</w:t>
            </w:r>
          </w:p>
        </w:tc>
        <w:tc>
          <w:tcPr>
            <w:tcW w:w="2267" w:type="dxa"/>
            <w:gridSpan w:val="2"/>
            <w:tcBorders>
              <w:top w:val="nil"/>
              <w:left w:val="nil"/>
              <w:bottom w:val="single" w:color="auto" w:sz="4" w:space="0"/>
              <w:right w:val="single" w:color="auto" w:sz="4" w:space="0"/>
            </w:tcBorders>
            <w:noWrap/>
            <w:vAlign w:val="center"/>
          </w:tcPr>
          <w:p w14:paraId="1A92F0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Cell[0].RSSI</w:t>
            </w:r>
          </w:p>
        </w:tc>
        <w:tc>
          <w:tcPr>
            <w:tcW w:w="777" w:type="dxa"/>
            <w:gridSpan w:val="3"/>
            <w:tcBorders>
              <w:top w:val="nil"/>
              <w:left w:val="nil"/>
              <w:bottom w:val="single" w:color="auto" w:sz="4" w:space="0"/>
              <w:right w:val="single" w:color="auto" w:sz="4" w:space="0"/>
            </w:tcBorders>
            <w:noWrap/>
            <w:vAlign w:val="center"/>
          </w:tcPr>
          <w:p w14:paraId="3B505F7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0406FA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dbm</w:t>
            </w:r>
          </w:p>
        </w:tc>
        <w:tc>
          <w:tcPr>
            <w:tcW w:w="2535" w:type="dxa"/>
            <w:tcBorders>
              <w:top w:val="nil"/>
              <w:left w:val="nil"/>
              <w:bottom w:val="single" w:color="auto" w:sz="4" w:space="0"/>
              <w:right w:val="single" w:color="auto" w:sz="4" w:space="0"/>
            </w:tcBorders>
            <w:vAlign w:val="center"/>
          </w:tcPr>
          <w:p w14:paraId="70E6C72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RSSI in dbm of cell[0]</w:t>
            </w:r>
          </w:p>
        </w:tc>
      </w:tr>
      <w:tr w14:paraId="0E95372B">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47C5349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867" w:type="dxa"/>
            <w:gridSpan w:val="2"/>
            <w:tcBorders>
              <w:top w:val="nil"/>
              <w:left w:val="nil"/>
              <w:bottom w:val="single" w:color="auto" w:sz="4" w:space="0"/>
              <w:right w:val="single" w:color="auto" w:sz="4" w:space="0"/>
            </w:tcBorders>
            <w:noWrap/>
            <w:vAlign w:val="center"/>
          </w:tcPr>
          <w:p w14:paraId="48BC0DD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267" w:type="dxa"/>
            <w:gridSpan w:val="2"/>
            <w:tcBorders>
              <w:top w:val="nil"/>
              <w:left w:val="nil"/>
              <w:bottom w:val="single" w:color="auto" w:sz="4" w:space="0"/>
              <w:right w:val="single" w:color="auto" w:sz="4" w:space="0"/>
            </w:tcBorders>
            <w:noWrap/>
            <w:vAlign w:val="center"/>
          </w:tcPr>
          <w:p w14:paraId="1C13BCA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777" w:type="dxa"/>
            <w:gridSpan w:val="3"/>
            <w:tcBorders>
              <w:top w:val="nil"/>
              <w:left w:val="nil"/>
              <w:bottom w:val="single" w:color="auto" w:sz="4" w:space="0"/>
              <w:right w:val="single" w:color="auto" w:sz="4" w:space="0"/>
            </w:tcBorders>
            <w:noWrap/>
            <w:vAlign w:val="center"/>
          </w:tcPr>
          <w:p w14:paraId="2F1AD88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37" w:type="dxa"/>
            <w:gridSpan w:val="2"/>
            <w:tcBorders>
              <w:top w:val="nil"/>
              <w:left w:val="nil"/>
              <w:bottom w:val="single" w:color="auto" w:sz="4" w:space="0"/>
              <w:right w:val="single" w:color="auto" w:sz="4" w:space="0"/>
            </w:tcBorders>
            <w:noWrap/>
            <w:vAlign w:val="center"/>
          </w:tcPr>
          <w:p w14:paraId="197E13D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535" w:type="dxa"/>
            <w:tcBorders>
              <w:top w:val="nil"/>
              <w:left w:val="nil"/>
              <w:bottom w:val="single" w:color="auto" w:sz="4" w:space="0"/>
              <w:right w:val="single" w:color="auto" w:sz="4" w:space="0"/>
            </w:tcBorders>
            <w:vAlign w:val="center"/>
          </w:tcPr>
          <w:p w14:paraId="50C2A62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3AA87765">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681EC6F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0E52AD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089EE2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Cell[cell_cnt-1].LAC</w:t>
            </w:r>
          </w:p>
        </w:tc>
        <w:tc>
          <w:tcPr>
            <w:tcW w:w="777" w:type="dxa"/>
            <w:gridSpan w:val="3"/>
            <w:tcBorders>
              <w:top w:val="nil"/>
              <w:left w:val="nil"/>
              <w:bottom w:val="single" w:color="auto" w:sz="4" w:space="0"/>
              <w:right w:val="single" w:color="auto" w:sz="4" w:space="0"/>
            </w:tcBorders>
            <w:noWrap/>
            <w:vAlign w:val="center"/>
          </w:tcPr>
          <w:p w14:paraId="62E6FC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1B8FC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4B62771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Location area code of cell[[cell_cnt-1]</w:t>
            </w:r>
          </w:p>
        </w:tc>
      </w:tr>
      <w:tr w14:paraId="0D14F4B5">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38C97D1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4</w:t>
            </w:r>
          </w:p>
        </w:tc>
        <w:tc>
          <w:tcPr>
            <w:tcW w:w="867" w:type="dxa"/>
            <w:gridSpan w:val="2"/>
            <w:tcBorders>
              <w:top w:val="nil"/>
              <w:left w:val="nil"/>
              <w:bottom w:val="single" w:color="auto" w:sz="4" w:space="0"/>
              <w:right w:val="single" w:color="auto" w:sz="4" w:space="0"/>
            </w:tcBorders>
            <w:noWrap/>
            <w:vAlign w:val="center"/>
          </w:tcPr>
          <w:p w14:paraId="7F9090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2267" w:type="dxa"/>
            <w:gridSpan w:val="2"/>
            <w:tcBorders>
              <w:top w:val="nil"/>
              <w:left w:val="nil"/>
              <w:bottom w:val="single" w:color="auto" w:sz="4" w:space="0"/>
              <w:right w:val="single" w:color="auto" w:sz="4" w:space="0"/>
            </w:tcBorders>
            <w:noWrap/>
            <w:vAlign w:val="center"/>
          </w:tcPr>
          <w:p w14:paraId="034938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Cell[cell_cnt-1].CELL_ID</w:t>
            </w:r>
          </w:p>
        </w:tc>
        <w:tc>
          <w:tcPr>
            <w:tcW w:w="777" w:type="dxa"/>
            <w:gridSpan w:val="3"/>
            <w:tcBorders>
              <w:top w:val="nil"/>
              <w:left w:val="nil"/>
              <w:bottom w:val="single" w:color="auto" w:sz="4" w:space="0"/>
              <w:right w:val="single" w:color="auto" w:sz="4" w:space="0"/>
            </w:tcBorders>
            <w:noWrap/>
            <w:vAlign w:val="center"/>
          </w:tcPr>
          <w:p w14:paraId="7DA991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BC4FF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7B28167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id of cell[[cell_cnt-1]</w:t>
            </w:r>
          </w:p>
        </w:tc>
      </w:tr>
      <w:tr w14:paraId="3025DEFE">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0B76618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2</w:t>
            </w:r>
          </w:p>
        </w:tc>
        <w:tc>
          <w:tcPr>
            <w:tcW w:w="867" w:type="dxa"/>
            <w:gridSpan w:val="2"/>
            <w:tcBorders>
              <w:top w:val="single" w:color="auto" w:sz="4" w:space="0"/>
              <w:left w:val="nil"/>
              <w:bottom w:val="single" w:color="auto" w:sz="4" w:space="0"/>
              <w:right w:val="single" w:color="auto" w:sz="4" w:space="0"/>
            </w:tcBorders>
            <w:noWrap/>
            <w:vAlign w:val="center"/>
          </w:tcPr>
          <w:p w14:paraId="167A72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2267" w:type="dxa"/>
            <w:gridSpan w:val="2"/>
            <w:tcBorders>
              <w:top w:val="single" w:color="auto" w:sz="4" w:space="0"/>
              <w:left w:val="nil"/>
              <w:bottom w:val="single" w:color="auto" w:sz="4" w:space="0"/>
              <w:right w:val="single" w:color="auto" w:sz="4" w:space="0"/>
            </w:tcBorders>
            <w:noWrap/>
            <w:vAlign w:val="center"/>
          </w:tcPr>
          <w:p w14:paraId="127893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Cell[cell_cnt-1].RSSI</w:t>
            </w:r>
          </w:p>
        </w:tc>
        <w:tc>
          <w:tcPr>
            <w:tcW w:w="777" w:type="dxa"/>
            <w:gridSpan w:val="3"/>
            <w:tcBorders>
              <w:top w:val="single" w:color="auto" w:sz="4" w:space="0"/>
              <w:left w:val="nil"/>
              <w:bottom w:val="single" w:color="auto" w:sz="4" w:space="0"/>
              <w:right w:val="single" w:color="auto" w:sz="4" w:space="0"/>
            </w:tcBorders>
            <w:noWrap/>
            <w:vAlign w:val="center"/>
          </w:tcPr>
          <w:p w14:paraId="597B82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single" w:color="auto" w:sz="4" w:space="0"/>
              <w:left w:val="nil"/>
              <w:bottom w:val="single" w:color="auto" w:sz="4" w:space="0"/>
              <w:right w:val="single" w:color="auto" w:sz="4" w:space="0"/>
            </w:tcBorders>
            <w:noWrap/>
            <w:vAlign w:val="center"/>
          </w:tcPr>
          <w:p w14:paraId="05358C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dbm</w:t>
            </w:r>
          </w:p>
        </w:tc>
        <w:tc>
          <w:tcPr>
            <w:tcW w:w="2535" w:type="dxa"/>
            <w:tcBorders>
              <w:top w:val="single" w:color="auto" w:sz="4" w:space="0"/>
              <w:left w:val="nil"/>
              <w:bottom w:val="single" w:color="auto" w:sz="4" w:space="0"/>
              <w:right w:val="single" w:color="auto" w:sz="4" w:space="0"/>
            </w:tcBorders>
            <w:vAlign w:val="center"/>
          </w:tcPr>
          <w:p w14:paraId="4E0A87D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RSSI in dbm of cell[[cell_cnt-1]</w:t>
            </w:r>
          </w:p>
        </w:tc>
      </w:tr>
      <w:tr w14:paraId="0DECF43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4BA22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1D1DED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06ACD1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Wifi_cnt</w:t>
            </w:r>
          </w:p>
        </w:tc>
        <w:tc>
          <w:tcPr>
            <w:tcW w:w="777" w:type="dxa"/>
            <w:gridSpan w:val="3"/>
            <w:tcBorders>
              <w:top w:val="single" w:color="auto" w:sz="4" w:space="0"/>
              <w:left w:val="nil"/>
              <w:bottom w:val="single" w:color="auto" w:sz="4" w:space="0"/>
              <w:right w:val="single" w:color="auto" w:sz="4" w:space="0"/>
            </w:tcBorders>
            <w:noWrap/>
            <w:vAlign w:val="center"/>
          </w:tcPr>
          <w:p w14:paraId="588DDF07">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7BF3688">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EFDBF9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Number 0f wifi</w:t>
            </w:r>
          </w:p>
        </w:tc>
      </w:tr>
      <w:tr w14:paraId="5B7ADFB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020D9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3C9A58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C989F8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Wifi[0].bssid[0]</w:t>
            </w:r>
          </w:p>
        </w:tc>
        <w:tc>
          <w:tcPr>
            <w:tcW w:w="777" w:type="dxa"/>
            <w:gridSpan w:val="3"/>
            <w:tcBorders>
              <w:top w:val="single" w:color="auto" w:sz="4" w:space="0"/>
              <w:left w:val="nil"/>
              <w:bottom w:val="single" w:color="auto" w:sz="4" w:space="0"/>
              <w:right w:val="single" w:color="auto" w:sz="4" w:space="0"/>
            </w:tcBorders>
            <w:noWrap/>
            <w:vAlign w:val="center"/>
          </w:tcPr>
          <w:p w14:paraId="451E1F61">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594AD5F">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467718C">
            <w:pPr>
              <w:widowControl/>
              <w:spacing w:line="360" w:lineRule="auto"/>
              <w:jc w:val="left"/>
              <w:rPr>
                <w:rFonts w:ascii="微软雅黑" w:hAnsi="微软雅黑" w:cs="宋体"/>
                <w:kern w:val="0"/>
                <w:sz w:val="18"/>
                <w:szCs w:val="18"/>
              </w:rPr>
            </w:pPr>
          </w:p>
        </w:tc>
      </w:tr>
      <w:tr w14:paraId="11F6F7B5">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F1B85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7D81B9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95BC0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Wifi[0].bssid[1]</w:t>
            </w:r>
          </w:p>
        </w:tc>
        <w:tc>
          <w:tcPr>
            <w:tcW w:w="777" w:type="dxa"/>
            <w:gridSpan w:val="3"/>
            <w:tcBorders>
              <w:top w:val="single" w:color="auto" w:sz="4" w:space="0"/>
              <w:left w:val="nil"/>
              <w:bottom w:val="single" w:color="auto" w:sz="4" w:space="0"/>
              <w:right w:val="single" w:color="auto" w:sz="4" w:space="0"/>
            </w:tcBorders>
            <w:noWrap/>
            <w:vAlign w:val="center"/>
          </w:tcPr>
          <w:p w14:paraId="01B896C9">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697F4736">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BD2C504">
            <w:pPr>
              <w:widowControl/>
              <w:spacing w:line="360" w:lineRule="auto"/>
              <w:jc w:val="left"/>
              <w:rPr>
                <w:rFonts w:ascii="微软雅黑" w:hAnsi="微软雅黑" w:cs="宋体"/>
                <w:kern w:val="0"/>
                <w:sz w:val="18"/>
                <w:szCs w:val="18"/>
              </w:rPr>
            </w:pPr>
          </w:p>
        </w:tc>
      </w:tr>
      <w:tr w14:paraId="62E4AF6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8D03D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65053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87CD9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Wifi[0].bssid[2]</w:t>
            </w:r>
          </w:p>
        </w:tc>
        <w:tc>
          <w:tcPr>
            <w:tcW w:w="777" w:type="dxa"/>
            <w:gridSpan w:val="3"/>
            <w:tcBorders>
              <w:top w:val="single" w:color="auto" w:sz="4" w:space="0"/>
              <w:left w:val="nil"/>
              <w:bottom w:val="single" w:color="auto" w:sz="4" w:space="0"/>
              <w:right w:val="single" w:color="auto" w:sz="4" w:space="0"/>
            </w:tcBorders>
            <w:noWrap/>
            <w:vAlign w:val="center"/>
          </w:tcPr>
          <w:p w14:paraId="20D1CBC2">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F9E9743">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19B0EF7">
            <w:pPr>
              <w:widowControl/>
              <w:spacing w:line="360" w:lineRule="auto"/>
              <w:jc w:val="left"/>
              <w:rPr>
                <w:rFonts w:ascii="微软雅黑" w:hAnsi="微软雅黑" w:cs="宋体"/>
                <w:kern w:val="0"/>
                <w:sz w:val="18"/>
                <w:szCs w:val="18"/>
              </w:rPr>
            </w:pPr>
          </w:p>
        </w:tc>
      </w:tr>
      <w:tr w14:paraId="77757EC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2FC986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5E77D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9C770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Wifi[0].bssid[3]</w:t>
            </w:r>
          </w:p>
        </w:tc>
        <w:tc>
          <w:tcPr>
            <w:tcW w:w="777" w:type="dxa"/>
            <w:gridSpan w:val="3"/>
            <w:tcBorders>
              <w:top w:val="single" w:color="auto" w:sz="4" w:space="0"/>
              <w:left w:val="nil"/>
              <w:bottom w:val="single" w:color="auto" w:sz="4" w:space="0"/>
              <w:right w:val="single" w:color="auto" w:sz="4" w:space="0"/>
            </w:tcBorders>
            <w:noWrap/>
            <w:vAlign w:val="center"/>
          </w:tcPr>
          <w:p w14:paraId="3A3B61FC">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F7C5CA4">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2575060">
            <w:pPr>
              <w:widowControl/>
              <w:spacing w:line="360" w:lineRule="auto"/>
              <w:jc w:val="left"/>
              <w:rPr>
                <w:rFonts w:ascii="微软雅黑" w:hAnsi="微软雅黑" w:cs="宋体"/>
                <w:kern w:val="0"/>
                <w:sz w:val="18"/>
                <w:szCs w:val="18"/>
              </w:rPr>
            </w:pPr>
          </w:p>
        </w:tc>
      </w:tr>
      <w:tr w14:paraId="6390FAC7">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AD70D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4AEC212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42C9A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Wifi[0].bssid[4]</w:t>
            </w:r>
          </w:p>
        </w:tc>
        <w:tc>
          <w:tcPr>
            <w:tcW w:w="777" w:type="dxa"/>
            <w:gridSpan w:val="3"/>
            <w:tcBorders>
              <w:top w:val="single" w:color="auto" w:sz="4" w:space="0"/>
              <w:left w:val="nil"/>
              <w:bottom w:val="single" w:color="auto" w:sz="4" w:space="0"/>
              <w:right w:val="single" w:color="auto" w:sz="4" w:space="0"/>
            </w:tcBorders>
            <w:noWrap/>
            <w:vAlign w:val="center"/>
          </w:tcPr>
          <w:p w14:paraId="6FB5E553">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2D3C73B">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4916FB4D">
            <w:pPr>
              <w:widowControl/>
              <w:spacing w:line="360" w:lineRule="auto"/>
              <w:jc w:val="left"/>
              <w:rPr>
                <w:rFonts w:ascii="微软雅黑" w:hAnsi="微软雅黑" w:cs="宋体"/>
                <w:kern w:val="0"/>
                <w:sz w:val="18"/>
                <w:szCs w:val="18"/>
              </w:rPr>
            </w:pPr>
          </w:p>
        </w:tc>
      </w:tr>
      <w:tr w14:paraId="2BD6E3A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70EAA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6C88A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72E5FF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Wifi[0].bssid[5]</w:t>
            </w:r>
          </w:p>
        </w:tc>
        <w:tc>
          <w:tcPr>
            <w:tcW w:w="777" w:type="dxa"/>
            <w:gridSpan w:val="3"/>
            <w:tcBorders>
              <w:top w:val="single" w:color="auto" w:sz="4" w:space="0"/>
              <w:left w:val="nil"/>
              <w:bottom w:val="single" w:color="auto" w:sz="4" w:space="0"/>
              <w:right w:val="single" w:color="auto" w:sz="4" w:space="0"/>
            </w:tcBorders>
            <w:noWrap/>
            <w:vAlign w:val="center"/>
          </w:tcPr>
          <w:p w14:paraId="7C7B429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CA7F104">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E06F133">
            <w:pPr>
              <w:widowControl/>
              <w:spacing w:line="360" w:lineRule="auto"/>
              <w:jc w:val="left"/>
              <w:rPr>
                <w:rFonts w:ascii="微软雅黑" w:hAnsi="微软雅黑" w:cs="宋体"/>
                <w:kern w:val="0"/>
                <w:sz w:val="18"/>
                <w:szCs w:val="18"/>
              </w:rPr>
            </w:pPr>
          </w:p>
        </w:tc>
      </w:tr>
      <w:tr w14:paraId="635D1AD1">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CF3F8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867" w:type="dxa"/>
            <w:gridSpan w:val="2"/>
            <w:tcBorders>
              <w:top w:val="single" w:color="auto" w:sz="4" w:space="0"/>
              <w:left w:val="nil"/>
              <w:bottom w:val="single" w:color="auto" w:sz="4" w:space="0"/>
              <w:right w:val="single" w:color="auto" w:sz="4" w:space="0"/>
            </w:tcBorders>
            <w:noWrap/>
            <w:vAlign w:val="center"/>
          </w:tcPr>
          <w:p w14:paraId="5933DA8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2267" w:type="dxa"/>
            <w:gridSpan w:val="2"/>
            <w:tcBorders>
              <w:top w:val="single" w:color="auto" w:sz="4" w:space="0"/>
              <w:left w:val="nil"/>
              <w:bottom w:val="single" w:color="auto" w:sz="4" w:space="0"/>
              <w:right w:val="single" w:color="auto" w:sz="4" w:space="0"/>
            </w:tcBorders>
            <w:noWrap/>
            <w:vAlign w:val="center"/>
          </w:tcPr>
          <w:p w14:paraId="753CAB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Wifi[0].rssi</w:t>
            </w:r>
          </w:p>
        </w:tc>
        <w:tc>
          <w:tcPr>
            <w:tcW w:w="777" w:type="dxa"/>
            <w:gridSpan w:val="3"/>
            <w:tcBorders>
              <w:top w:val="single" w:color="auto" w:sz="4" w:space="0"/>
              <w:left w:val="nil"/>
              <w:bottom w:val="single" w:color="auto" w:sz="4" w:space="0"/>
              <w:right w:val="single" w:color="auto" w:sz="4" w:space="0"/>
            </w:tcBorders>
            <w:noWrap/>
            <w:vAlign w:val="center"/>
          </w:tcPr>
          <w:p w14:paraId="603C7B96">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D573E47">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4919E0E9">
            <w:pPr>
              <w:widowControl/>
              <w:spacing w:line="360" w:lineRule="auto"/>
              <w:jc w:val="left"/>
              <w:rPr>
                <w:rFonts w:ascii="微软雅黑" w:hAnsi="微软雅黑" w:cs="宋体"/>
                <w:kern w:val="0"/>
                <w:sz w:val="18"/>
                <w:szCs w:val="18"/>
              </w:rPr>
            </w:pPr>
          </w:p>
        </w:tc>
      </w:tr>
      <w:tr w14:paraId="771DFA3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A46BD1C">
            <w:pPr>
              <w:widowControl/>
              <w:spacing w:line="360" w:lineRule="auto"/>
              <w:jc w:val="center"/>
              <w:rPr>
                <w:rFonts w:ascii="微软雅黑" w:hAnsi="微软雅黑" w:cs="宋体"/>
                <w:kern w:val="0"/>
                <w:sz w:val="18"/>
                <w:szCs w:val="18"/>
              </w:rPr>
            </w:pPr>
          </w:p>
        </w:tc>
        <w:tc>
          <w:tcPr>
            <w:tcW w:w="867" w:type="dxa"/>
            <w:gridSpan w:val="2"/>
            <w:tcBorders>
              <w:top w:val="single" w:color="auto" w:sz="4" w:space="0"/>
              <w:left w:val="nil"/>
              <w:bottom w:val="single" w:color="auto" w:sz="4" w:space="0"/>
              <w:right w:val="single" w:color="auto" w:sz="4" w:space="0"/>
            </w:tcBorders>
            <w:noWrap/>
            <w:vAlign w:val="center"/>
          </w:tcPr>
          <w:p w14:paraId="7A3FD4FA">
            <w:pPr>
              <w:widowControl/>
              <w:spacing w:line="360" w:lineRule="auto"/>
              <w:jc w:val="center"/>
              <w:rPr>
                <w:rFonts w:ascii="微软雅黑" w:hAnsi="微软雅黑" w:cs="宋体"/>
                <w:kern w:val="0"/>
                <w:sz w:val="18"/>
                <w:szCs w:val="18"/>
              </w:rPr>
            </w:pPr>
          </w:p>
        </w:tc>
        <w:tc>
          <w:tcPr>
            <w:tcW w:w="2267" w:type="dxa"/>
            <w:gridSpan w:val="2"/>
            <w:tcBorders>
              <w:top w:val="single" w:color="auto" w:sz="4" w:space="0"/>
              <w:left w:val="nil"/>
              <w:bottom w:val="single" w:color="auto" w:sz="4" w:space="0"/>
              <w:right w:val="single" w:color="auto" w:sz="4" w:space="0"/>
            </w:tcBorders>
            <w:noWrap/>
            <w:vAlign w:val="center"/>
          </w:tcPr>
          <w:p w14:paraId="137342BC">
            <w:pPr>
              <w:widowControl/>
              <w:spacing w:line="360" w:lineRule="auto"/>
              <w:jc w:val="center"/>
              <w:rPr>
                <w:rFonts w:ascii="微软雅黑" w:hAnsi="微软雅黑" w:cs="宋体"/>
                <w:kern w:val="0"/>
                <w:sz w:val="18"/>
                <w:szCs w:val="18"/>
              </w:rPr>
            </w:pPr>
          </w:p>
        </w:tc>
        <w:tc>
          <w:tcPr>
            <w:tcW w:w="777" w:type="dxa"/>
            <w:gridSpan w:val="3"/>
            <w:tcBorders>
              <w:top w:val="single" w:color="auto" w:sz="4" w:space="0"/>
              <w:left w:val="nil"/>
              <w:bottom w:val="single" w:color="auto" w:sz="4" w:space="0"/>
              <w:right w:val="single" w:color="auto" w:sz="4" w:space="0"/>
            </w:tcBorders>
            <w:noWrap/>
            <w:vAlign w:val="center"/>
          </w:tcPr>
          <w:p w14:paraId="583CA26F">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C3A8D6A">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91E8C90">
            <w:pPr>
              <w:widowControl/>
              <w:spacing w:line="360" w:lineRule="auto"/>
              <w:jc w:val="left"/>
              <w:rPr>
                <w:rFonts w:ascii="微软雅黑" w:hAnsi="微软雅黑" w:cs="宋体"/>
                <w:kern w:val="0"/>
                <w:sz w:val="18"/>
                <w:szCs w:val="18"/>
              </w:rPr>
            </w:pPr>
          </w:p>
        </w:tc>
      </w:tr>
      <w:tr w14:paraId="03E8C4DC">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3D8F6E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D8BEA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E0DD84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Wifi[Wifi_cnt-1].bssid[0]</w:t>
            </w:r>
          </w:p>
        </w:tc>
        <w:tc>
          <w:tcPr>
            <w:tcW w:w="777" w:type="dxa"/>
            <w:gridSpan w:val="3"/>
            <w:tcBorders>
              <w:top w:val="single" w:color="auto" w:sz="4" w:space="0"/>
              <w:left w:val="nil"/>
              <w:bottom w:val="single" w:color="auto" w:sz="4" w:space="0"/>
              <w:right w:val="single" w:color="auto" w:sz="4" w:space="0"/>
            </w:tcBorders>
            <w:noWrap/>
            <w:vAlign w:val="center"/>
          </w:tcPr>
          <w:p w14:paraId="7B8F1172">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739B6BB">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CECD2A3">
            <w:pPr>
              <w:widowControl/>
              <w:spacing w:line="360" w:lineRule="auto"/>
              <w:jc w:val="left"/>
              <w:rPr>
                <w:rFonts w:ascii="微软雅黑" w:hAnsi="微软雅黑" w:cs="宋体"/>
                <w:kern w:val="0"/>
                <w:sz w:val="18"/>
                <w:szCs w:val="18"/>
              </w:rPr>
            </w:pPr>
          </w:p>
        </w:tc>
      </w:tr>
      <w:tr w14:paraId="519853A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EFE9C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4582C6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B26D4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Wifi[Wifi_cnt-1].bssid[1]</w:t>
            </w:r>
          </w:p>
        </w:tc>
        <w:tc>
          <w:tcPr>
            <w:tcW w:w="777" w:type="dxa"/>
            <w:gridSpan w:val="3"/>
            <w:tcBorders>
              <w:top w:val="single" w:color="auto" w:sz="4" w:space="0"/>
              <w:left w:val="nil"/>
              <w:bottom w:val="single" w:color="auto" w:sz="4" w:space="0"/>
              <w:right w:val="single" w:color="auto" w:sz="4" w:space="0"/>
            </w:tcBorders>
            <w:noWrap/>
            <w:vAlign w:val="center"/>
          </w:tcPr>
          <w:p w14:paraId="4971CEF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2856CF8">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FEFFFA8">
            <w:pPr>
              <w:widowControl/>
              <w:spacing w:line="360" w:lineRule="auto"/>
              <w:jc w:val="left"/>
              <w:rPr>
                <w:rFonts w:ascii="微软雅黑" w:hAnsi="微软雅黑" w:cs="宋体"/>
                <w:kern w:val="0"/>
                <w:sz w:val="18"/>
                <w:szCs w:val="18"/>
              </w:rPr>
            </w:pPr>
          </w:p>
        </w:tc>
      </w:tr>
      <w:tr w14:paraId="410FD80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47EBB8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0F9B6A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16A71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Wifi[Wifi_cnt-1].bssid[2]</w:t>
            </w:r>
          </w:p>
        </w:tc>
        <w:tc>
          <w:tcPr>
            <w:tcW w:w="777" w:type="dxa"/>
            <w:gridSpan w:val="3"/>
            <w:tcBorders>
              <w:top w:val="single" w:color="auto" w:sz="4" w:space="0"/>
              <w:left w:val="nil"/>
              <w:bottom w:val="single" w:color="auto" w:sz="4" w:space="0"/>
              <w:right w:val="single" w:color="auto" w:sz="4" w:space="0"/>
            </w:tcBorders>
            <w:noWrap/>
            <w:vAlign w:val="center"/>
          </w:tcPr>
          <w:p w14:paraId="114AC0C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7943FFA0">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08406CEF">
            <w:pPr>
              <w:widowControl/>
              <w:spacing w:line="360" w:lineRule="auto"/>
              <w:jc w:val="left"/>
              <w:rPr>
                <w:rFonts w:ascii="微软雅黑" w:hAnsi="微软雅黑" w:cs="宋体"/>
                <w:kern w:val="0"/>
                <w:sz w:val="18"/>
                <w:szCs w:val="18"/>
              </w:rPr>
            </w:pPr>
          </w:p>
        </w:tc>
      </w:tr>
      <w:tr w14:paraId="177EE45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6C86F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667A8A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36EBC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Wifi[Wifi_cnt-1].bssid[3]</w:t>
            </w:r>
          </w:p>
        </w:tc>
        <w:tc>
          <w:tcPr>
            <w:tcW w:w="777" w:type="dxa"/>
            <w:gridSpan w:val="3"/>
            <w:tcBorders>
              <w:top w:val="single" w:color="auto" w:sz="4" w:space="0"/>
              <w:left w:val="nil"/>
              <w:bottom w:val="single" w:color="auto" w:sz="4" w:space="0"/>
              <w:right w:val="single" w:color="auto" w:sz="4" w:space="0"/>
            </w:tcBorders>
            <w:noWrap/>
            <w:vAlign w:val="center"/>
          </w:tcPr>
          <w:p w14:paraId="1FAC90E9">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52CDAE3">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372057E9">
            <w:pPr>
              <w:widowControl/>
              <w:spacing w:line="360" w:lineRule="auto"/>
              <w:jc w:val="left"/>
              <w:rPr>
                <w:rFonts w:ascii="微软雅黑" w:hAnsi="微软雅黑" w:cs="宋体"/>
                <w:kern w:val="0"/>
                <w:sz w:val="18"/>
                <w:szCs w:val="18"/>
              </w:rPr>
            </w:pPr>
          </w:p>
        </w:tc>
      </w:tr>
      <w:tr w14:paraId="4D324456">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9EB94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A8A27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26F1B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Wifi[Wifi_cnt-1].bssid[4]</w:t>
            </w:r>
          </w:p>
        </w:tc>
        <w:tc>
          <w:tcPr>
            <w:tcW w:w="777" w:type="dxa"/>
            <w:gridSpan w:val="3"/>
            <w:tcBorders>
              <w:top w:val="single" w:color="auto" w:sz="4" w:space="0"/>
              <w:left w:val="nil"/>
              <w:bottom w:val="single" w:color="auto" w:sz="4" w:space="0"/>
              <w:right w:val="single" w:color="auto" w:sz="4" w:space="0"/>
            </w:tcBorders>
            <w:noWrap/>
            <w:vAlign w:val="center"/>
          </w:tcPr>
          <w:p w14:paraId="765F1F4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D7B2E8C">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F1F742E">
            <w:pPr>
              <w:widowControl/>
              <w:spacing w:line="360" w:lineRule="auto"/>
              <w:jc w:val="left"/>
              <w:rPr>
                <w:rFonts w:ascii="微软雅黑" w:hAnsi="微软雅黑" w:cs="宋体"/>
                <w:kern w:val="0"/>
                <w:sz w:val="18"/>
                <w:szCs w:val="18"/>
              </w:rPr>
            </w:pPr>
          </w:p>
        </w:tc>
      </w:tr>
      <w:tr w14:paraId="66D09700">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9BF00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B7192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147AC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Wifi[Wifi_cnt].bssid[5]</w:t>
            </w:r>
          </w:p>
        </w:tc>
        <w:tc>
          <w:tcPr>
            <w:tcW w:w="777" w:type="dxa"/>
            <w:gridSpan w:val="3"/>
            <w:tcBorders>
              <w:top w:val="single" w:color="auto" w:sz="4" w:space="0"/>
              <w:left w:val="nil"/>
              <w:bottom w:val="single" w:color="auto" w:sz="4" w:space="0"/>
              <w:right w:val="single" w:color="auto" w:sz="4" w:space="0"/>
            </w:tcBorders>
            <w:noWrap/>
            <w:vAlign w:val="center"/>
          </w:tcPr>
          <w:p w14:paraId="6CEA4592">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E9CB8E3">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1192C0E">
            <w:pPr>
              <w:widowControl/>
              <w:spacing w:line="360" w:lineRule="auto"/>
              <w:jc w:val="left"/>
              <w:rPr>
                <w:rFonts w:ascii="微软雅黑" w:hAnsi="微软雅黑" w:cs="宋体"/>
                <w:kern w:val="0"/>
                <w:sz w:val="18"/>
                <w:szCs w:val="18"/>
              </w:rPr>
            </w:pPr>
          </w:p>
        </w:tc>
      </w:tr>
      <w:tr w14:paraId="3A0EE78B">
        <w:tblPrEx>
          <w:tblCellMar>
            <w:top w:w="0" w:type="dxa"/>
            <w:left w:w="108" w:type="dxa"/>
            <w:bottom w:w="0" w:type="dxa"/>
            <w:right w:w="108" w:type="dxa"/>
          </w:tblCellMar>
        </w:tblPrEx>
        <w:trPr>
          <w:trHeight w:val="270" w:hRule="atLeast"/>
        </w:trPr>
        <w:tc>
          <w:tcPr>
            <w:tcW w:w="1381" w:type="dxa"/>
            <w:gridSpan w:val="2"/>
            <w:tcBorders>
              <w:top w:val="single" w:color="auto" w:sz="4" w:space="0"/>
              <w:left w:val="single" w:color="auto" w:sz="4" w:space="0"/>
              <w:bottom w:val="single" w:color="auto" w:sz="4" w:space="0"/>
              <w:right w:val="single" w:color="auto" w:sz="4" w:space="0"/>
            </w:tcBorders>
            <w:noWrap/>
            <w:vAlign w:val="center"/>
          </w:tcPr>
          <w:p w14:paraId="4F9567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869" w:type="dxa"/>
            <w:gridSpan w:val="2"/>
            <w:tcBorders>
              <w:top w:val="single" w:color="auto" w:sz="4" w:space="0"/>
              <w:left w:val="nil"/>
              <w:bottom w:val="single" w:color="auto" w:sz="4" w:space="0"/>
              <w:right w:val="single" w:color="auto" w:sz="4" w:space="0"/>
            </w:tcBorders>
            <w:noWrap/>
            <w:vAlign w:val="center"/>
          </w:tcPr>
          <w:p w14:paraId="0240DEA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2286" w:type="dxa"/>
            <w:gridSpan w:val="2"/>
            <w:tcBorders>
              <w:top w:val="single" w:color="auto" w:sz="4" w:space="0"/>
              <w:left w:val="nil"/>
              <w:bottom w:val="single" w:color="auto" w:sz="4" w:space="0"/>
              <w:right w:val="single" w:color="auto" w:sz="4" w:space="0"/>
            </w:tcBorders>
            <w:noWrap/>
            <w:vAlign w:val="center"/>
          </w:tcPr>
          <w:p w14:paraId="698C63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Wifi[wifi_cnt].rssi</w:t>
            </w:r>
          </w:p>
        </w:tc>
        <w:tc>
          <w:tcPr>
            <w:tcW w:w="713" w:type="dxa"/>
            <w:tcBorders>
              <w:top w:val="single" w:color="auto" w:sz="4" w:space="0"/>
              <w:left w:val="nil"/>
              <w:bottom w:val="single" w:color="auto" w:sz="4" w:space="0"/>
              <w:right w:val="single" w:color="auto" w:sz="4" w:space="0"/>
            </w:tcBorders>
            <w:noWrap/>
            <w:vAlign w:val="center"/>
          </w:tcPr>
          <w:p w14:paraId="4E45430D">
            <w:pPr>
              <w:widowControl/>
              <w:spacing w:line="360" w:lineRule="auto"/>
              <w:jc w:val="center"/>
              <w:rPr>
                <w:rFonts w:ascii="微软雅黑" w:hAnsi="微软雅黑" w:cs="宋体"/>
                <w:kern w:val="0"/>
                <w:sz w:val="18"/>
                <w:szCs w:val="18"/>
              </w:rPr>
            </w:pPr>
          </w:p>
        </w:tc>
        <w:tc>
          <w:tcPr>
            <w:tcW w:w="851" w:type="dxa"/>
            <w:gridSpan w:val="2"/>
            <w:tcBorders>
              <w:top w:val="single" w:color="auto" w:sz="4" w:space="0"/>
              <w:left w:val="nil"/>
              <w:bottom w:val="single" w:color="auto" w:sz="4" w:space="0"/>
              <w:right w:val="single" w:color="auto" w:sz="4" w:space="0"/>
            </w:tcBorders>
            <w:noWrap/>
            <w:vAlign w:val="center"/>
          </w:tcPr>
          <w:p w14:paraId="16642705">
            <w:pPr>
              <w:widowControl/>
              <w:spacing w:line="360" w:lineRule="auto"/>
              <w:jc w:val="center"/>
              <w:rPr>
                <w:rFonts w:ascii="微软雅黑" w:hAnsi="微软雅黑" w:cs="宋体"/>
                <w:kern w:val="0"/>
                <w:sz w:val="18"/>
                <w:szCs w:val="18"/>
              </w:rPr>
            </w:pPr>
          </w:p>
        </w:tc>
        <w:tc>
          <w:tcPr>
            <w:tcW w:w="2547" w:type="dxa"/>
            <w:gridSpan w:val="2"/>
            <w:tcBorders>
              <w:top w:val="single" w:color="auto" w:sz="4" w:space="0"/>
              <w:left w:val="nil"/>
              <w:bottom w:val="single" w:color="auto" w:sz="4" w:space="0"/>
              <w:right w:val="single" w:color="auto" w:sz="4" w:space="0"/>
            </w:tcBorders>
            <w:vAlign w:val="center"/>
          </w:tcPr>
          <w:p w14:paraId="2BFC6FBC">
            <w:pPr>
              <w:widowControl/>
              <w:spacing w:line="360" w:lineRule="auto"/>
              <w:jc w:val="left"/>
              <w:rPr>
                <w:rFonts w:ascii="微软雅黑" w:hAnsi="微软雅黑" w:cs="宋体"/>
                <w:kern w:val="0"/>
                <w:sz w:val="18"/>
                <w:szCs w:val="18"/>
              </w:rPr>
            </w:pPr>
          </w:p>
        </w:tc>
      </w:tr>
    </w:tbl>
    <w:p w14:paraId="2C456E80">
      <w:pPr>
        <w:spacing w:line="360" w:lineRule="auto"/>
        <w:ind w:firstLine="42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Note: A total of 7 base station information will be provided, including the serving cell and the adjacent 6 cells.</w:t>
      </w:r>
    </w:p>
    <w:p w14:paraId="4D567875">
      <w:pPr>
        <w:spacing w:line="360" w:lineRule="auto"/>
        <w:ind w:firstLine="42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Message ID</w:t>
      </w:r>
      <w:r>
        <w:rPr>
          <w:rFonts w:hint="eastAsia" w:ascii="微软雅黑" w:hAnsi="微软雅黑" w:cs="宋体"/>
          <w:bCs/>
          <w:color w:val="auto"/>
          <w:kern w:val="2"/>
          <w:sz w:val="21"/>
          <w:szCs w:val="21"/>
          <w:lang w:val="en-US" w:eastAsia="zh-CN" w:bidi="ar-SA"/>
        </w:rPr>
        <w:t>:A4</w:t>
      </w:r>
    </w:p>
    <w:p w14:paraId="3A677892">
      <w:pPr>
        <w:spacing w:line="360" w:lineRule="auto"/>
        <w:ind w:left="42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BDBDBDBDA</w:t>
      </w:r>
      <w:r>
        <w:rPr>
          <w:rFonts w:hint="eastAsia" w:ascii="微软雅黑" w:hAnsi="微软雅黑" w:eastAsia="微软雅黑" w:cs="宋体"/>
          <w:bCs/>
          <w:color w:val="auto"/>
          <w:kern w:val="2"/>
          <w:sz w:val="21"/>
          <w:szCs w:val="21"/>
          <w:lang w:val="en-US" w:eastAsia="zh-CN" w:bidi="ar-SA"/>
        </w:rPr>
        <w:t>4</w:t>
      </w:r>
      <w:r>
        <w:rPr>
          <w:rFonts w:hint="default" w:ascii="微软雅黑" w:hAnsi="微软雅黑" w:eastAsia="微软雅黑" w:cs="宋体"/>
          <w:bCs/>
          <w:color w:val="auto"/>
          <w:kern w:val="2"/>
          <w:sz w:val="21"/>
          <w:szCs w:val="21"/>
          <w:lang w:val="en-US" w:eastAsia="zh-CN" w:bidi="ar-SA"/>
        </w:rPr>
        <w:t>68984C5F0</w:t>
      </w:r>
      <w:r>
        <w:rPr>
          <w:rFonts w:hint="eastAsia" w:ascii="微软雅黑" w:hAnsi="微软雅黑" w:eastAsia="微软雅黑" w:cs="宋体"/>
          <w:bCs/>
          <w:color w:val="auto"/>
          <w:kern w:val="2"/>
          <w:sz w:val="21"/>
          <w:szCs w:val="21"/>
          <w:lang w:val="en-US" w:eastAsia="zh-CN" w:bidi="ar-SA"/>
        </w:rPr>
        <w:t>1</w:t>
      </w:r>
      <w:r>
        <w:rPr>
          <w:rFonts w:hint="default" w:ascii="微软雅黑" w:hAnsi="微软雅黑" w:eastAsia="微软雅黑" w:cs="宋体"/>
          <w:bCs/>
          <w:color w:val="auto"/>
          <w:kern w:val="2"/>
          <w:sz w:val="21"/>
          <w:szCs w:val="21"/>
          <w:lang w:val="en-US" w:eastAsia="zh-CN" w:bidi="ar-SA"/>
        </w:rPr>
        <w:t>CC010000C21871F543009E00078CBEBE1A8162C6FFFFFFC061180AF42AC1FFFFFF200BC726E000B6FFFFFFA8154DF6517EB2FFFFFFE005C5B1F824CCFFFFFFE8FCAFA02663AFFFFFFF6409805B2B9CAEFFFFFF94</w:t>
      </w:r>
    </w:p>
    <w:p w14:paraId="47A889D9">
      <w:pPr>
        <w:spacing w:line="360" w:lineRule="auto"/>
        <w:ind w:left="420"/>
        <w:rPr>
          <w:rFonts w:hint="eastAsia" w:ascii="微软雅黑" w:hAnsi="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To finally obtain the latitude and longitude data, please refer to the relevant explanation in Section 4.4 of the "Explanation of WiFi positioning regarding protocol parsing for A3, A2, and A4"</w:t>
      </w:r>
      <w:r>
        <w:rPr>
          <w:rFonts w:hint="eastAsia" w:ascii="微软雅黑" w:hAnsi="微软雅黑" w:cs="宋体"/>
          <w:bCs/>
          <w:color w:val="auto"/>
          <w:kern w:val="2"/>
          <w:sz w:val="21"/>
          <w:szCs w:val="21"/>
          <w:lang w:val="en-US" w:eastAsia="zh-CN" w:bidi="ar-SA"/>
        </w:rPr>
        <w:t>And amap wifi positioning protocol（It is currently only available in the Chinese version）</w:t>
      </w:r>
    </w:p>
    <w:p w14:paraId="17E90903">
      <w:pPr>
        <w:spacing w:line="360" w:lineRule="auto"/>
        <w:ind w:left="420"/>
        <w:rPr>
          <w:rFonts w:hint="default" w:ascii="微软雅黑" w:hAnsi="微软雅黑" w:cs="宋体"/>
          <w:bCs/>
          <w:color w:val="auto"/>
          <w:kern w:val="2"/>
          <w:sz w:val="21"/>
          <w:szCs w:val="21"/>
          <w:lang w:val="en-US" w:eastAsia="zh-CN" w:bidi="ar-SA"/>
        </w:rPr>
      </w:pPr>
      <w:r>
        <w:rPr>
          <w:rFonts w:hint="default" w:ascii="微软雅黑" w:hAnsi="微软雅黑" w:cs="宋体"/>
          <w:bCs/>
          <w:color w:val="auto"/>
          <w:kern w:val="2"/>
          <w:sz w:val="21"/>
          <w:szCs w:val="21"/>
          <w:lang w:val="en-US" w:eastAsia="zh-CN" w:bidi="ar-SA"/>
        </w:rPr>
        <w:object>
          <v:shape id="_x0000_i1025" o:spt="75" type="#_x0000_t75" style="height:66pt;width:72.75pt;" o:ole="t" filled="f" o:preferrelative="t" stroked="f" coordsize="21600,21600">
            <v:path/>
            <v:fill on="f" focussize="0,0"/>
            <v:stroke on="f"/>
            <v:imagedata r:id="rId11" o:title=""/>
            <o:lock v:ext="edit" aspectratio="t"/>
            <w10:wrap type="none"/>
            <w10:anchorlock/>
          </v:shape>
          <o:OLEObject Type="Embed" ProgID="Word.Document.12" ShapeID="_x0000_i1025" DrawAspect="Icon" ObjectID="_1468075725" r:id="rId10">
            <o:LockedField>false</o:LockedField>
          </o:OLEObject>
        </w:object>
      </w:r>
      <w:r>
        <w:rPr>
          <w:rFonts w:hint="default" w:ascii="微软雅黑" w:hAnsi="微软雅黑" w:cs="宋体"/>
          <w:bCs/>
          <w:color w:val="auto"/>
          <w:kern w:val="2"/>
          <w:sz w:val="21"/>
          <w:szCs w:val="21"/>
          <w:lang w:val="en-US" w:eastAsia="zh-CN" w:bidi="ar-SA"/>
        </w:rPr>
        <w:object>
          <v:shape id="_x0000_i1026" o:spt="75" type="#_x0000_t75" style="height:66pt;width:72.75pt;" o:ole="t" filled="f" o:preferrelative="t" stroked="f" coordsize="21600,21600">
            <v:path/>
            <v:fill on="f" focussize="0,0"/>
            <v:stroke on="f"/>
            <v:imagedata r:id="rId13" o:title=""/>
            <o:lock v:ext="edit" aspectratio="t"/>
            <w10:wrap type="none"/>
            <w10:anchorlock/>
          </v:shape>
          <o:OLEObject Type="Embed" ProgID="Package" ShapeID="_x0000_i1026" DrawAspect="Icon" ObjectID="_1468075726" r:id="rId12">
            <o:LockedField>false</o:LockedField>
          </o:OLEObject>
        </w:object>
      </w:r>
    </w:p>
    <w:p w14:paraId="4EE4F481">
      <w:pPr>
        <w:spacing w:line="360" w:lineRule="auto"/>
        <w:ind w:left="420"/>
        <w:rPr>
          <w:rFonts w:hint="eastAsia" w:ascii="微软雅黑" w:hAnsi="微软雅黑" w:eastAsia="微软雅黑"/>
          <w:szCs w:val="21"/>
          <w:lang w:eastAsia="zh-CN"/>
        </w:rPr>
      </w:pPr>
    </w:p>
    <w:p w14:paraId="7B4C6758">
      <w:pPr>
        <w:pStyle w:val="4"/>
        <w:keepNext/>
        <w:keepLines/>
        <w:pageBreakBefore w:val="0"/>
        <w:widowControl w:val="0"/>
        <w:kinsoku/>
        <w:wordWrap w:val="0"/>
        <w:overflowPunct/>
        <w:topLinePunct w:val="0"/>
        <w:autoSpaceDE/>
        <w:autoSpaceDN/>
        <w:bidi w:val="0"/>
        <w:adjustRightInd/>
        <w:snapToGrid/>
        <w:spacing w:line="416" w:lineRule="auto"/>
        <w:ind w:left="420" w:leftChars="0" w:firstLine="420" w:firstLineChars="0"/>
        <w:textAlignment w:val="auto"/>
        <w:rPr>
          <w:rFonts w:hint="eastAsia"/>
        </w:rPr>
      </w:pPr>
      <w:bookmarkStart w:id="40" w:name="_Toc11203"/>
      <w:r>
        <w:rPr>
          <w:rFonts w:hint="eastAsia"/>
          <w:lang w:val="en-US" w:eastAsia="zh-CN"/>
        </w:rPr>
        <w:t>3.2.3</w:t>
      </w:r>
      <w:r>
        <w:rPr>
          <w:rFonts w:hint="eastAsia"/>
        </w:rPr>
        <w:t xml:space="preserve"> Bluetooth positioning information</w:t>
      </w:r>
      <w:r>
        <w:rPr>
          <w:rFonts w:hint="eastAsia"/>
          <w:lang w:val="en-US" w:eastAsia="zh-CN"/>
        </w:rPr>
        <w:t>(</w:t>
      </w:r>
      <w:r>
        <w:rPr>
          <w:rFonts w:hint="eastAsia"/>
        </w:rPr>
        <w:t>LBE Location)（MsgId=0xD6）</w:t>
      </w:r>
      <w:bookmarkEnd w:id="40"/>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6E48DC62">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5B36AD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3161C8D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1CEC026A">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E8D94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6645AF2C">
            <w:pPr>
              <w:widowControl/>
              <w:spacing w:line="360" w:lineRule="auto"/>
              <w:jc w:val="left"/>
              <w:rPr>
                <w:rFonts w:ascii="微软雅黑" w:hAnsi="微软雅黑" w:cs="宋体"/>
                <w:b/>
                <w:bCs w:val="0"/>
                <w:kern w:val="0"/>
                <w:sz w:val="18"/>
                <w:szCs w:val="18"/>
              </w:rPr>
            </w:pPr>
            <w:r>
              <w:rPr>
                <w:rFonts w:hint="eastAsia"/>
              </w:rPr>
              <w:t>LBE Location</w:t>
            </w:r>
          </w:p>
        </w:tc>
      </w:tr>
      <w:tr w14:paraId="0411982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C4C760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41338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80D4E8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7797C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26B0073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1 bytes </w:t>
            </w:r>
            <w:r>
              <w:rPr>
                <w:rFonts w:hint="eastAsia" w:ascii="微软雅黑" w:hAnsi="微软雅黑" w:cs="宋体"/>
                <w:kern w:val="0"/>
                <w:sz w:val="18"/>
                <w:szCs w:val="18"/>
              </w:rPr>
              <w:t>+n</w:t>
            </w:r>
          </w:p>
        </w:tc>
      </w:tr>
      <w:tr w14:paraId="6CFCD789">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auto" w:sz="8" w:space="0"/>
              <w:right w:val="single" w:color="auto" w:sz="8" w:space="0"/>
            </w:tcBorders>
            <w:vAlign w:val="center"/>
          </w:tcPr>
          <w:p w14:paraId="5A64B9A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7E0195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1655A5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68E7ED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0C840A6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Checksum</w:t>
            </w:r>
            <w:r>
              <w:rPr>
                <w:rFonts w:hint="eastAsia" w:ascii="微软雅黑" w:hAnsi="微软雅黑" w:cs="宋体"/>
                <w:kern w:val="0"/>
                <w:sz w:val="18"/>
                <w:szCs w:val="18"/>
              </w:rPr>
              <w:t>　</w:t>
            </w:r>
          </w:p>
        </w:tc>
      </w:tr>
      <w:tr w14:paraId="25DAA6BA">
        <w:tblPrEx>
          <w:tblCellMar>
            <w:top w:w="0" w:type="dxa"/>
            <w:left w:w="108" w:type="dxa"/>
            <w:bottom w:w="0" w:type="dxa"/>
            <w:right w:w="108" w:type="dxa"/>
          </w:tblCellMar>
        </w:tblPrEx>
        <w:trPr>
          <w:trHeight w:val="285" w:hRule="atLeast"/>
        </w:trPr>
        <w:tc>
          <w:tcPr>
            <w:tcW w:w="1842" w:type="dxa"/>
            <w:vMerge w:val="continue"/>
            <w:tcBorders>
              <w:top w:val="single" w:color="auto" w:sz="8" w:space="0"/>
              <w:left w:val="single" w:color="auto" w:sz="8" w:space="0"/>
              <w:bottom w:val="single" w:color="auto" w:sz="8" w:space="0"/>
              <w:right w:val="single" w:color="auto" w:sz="8" w:space="0"/>
            </w:tcBorders>
            <w:vAlign w:val="center"/>
          </w:tcPr>
          <w:p w14:paraId="377B6CC9">
            <w:pPr>
              <w:widowControl/>
              <w:spacing w:line="360" w:lineRule="auto"/>
              <w:jc w:val="left"/>
              <w:rPr>
                <w:rFonts w:ascii="微软雅黑" w:hAnsi="微软雅黑" w:cs="宋体"/>
                <w:kern w:val="0"/>
                <w:sz w:val="18"/>
                <w:szCs w:val="18"/>
              </w:rPr>
            </w:pPr>
          </w:p>
        </w:tc>
        <w:tc>
          <w:tcPr>
            <w:tcW w:w="1330" w:type="dxa"/>
            <w:tcBorders>
              <w:top w:val="single" w:color="auto" w:sz="8" w:space="0"/>
              <w:left w:val="nil"/>
              <w:bottom w:val="single" w:color="auto" w:sz="8" w:space="0"/>
              <w:right w:val="single" w:color="auto" w:sz="8" w:space="0"/>
            </w:tcBorders>
            <w:vAlign w:val="center"/>
          </w:tcPr>
          <w:p w14:paraId="5F8630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single" w:color="auto" w:sz="8" w:space="0"/>
              <w:left w:val="nil"/>
              <w:bottom w:val="single" w:color="auto" w:sz="8" w:space="0"/>
              <w:right w:val="single" w:color="auto" w:sz="8" w:space="0"/>
            </w:tcBorders>
            <w:vAlign w:val="center"/>
          </w:tcPr>
          <w:p w14:paraId="5E3D847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D6</w:t>
            </w:r>
          </w:p>
        </w:tc>
        <w:tc>
          <w:tcPr>
            <w:tcW w:w="1853" w:type="dxa"/>
            <w:tcBorders>
              <w:top w:val="single" w:color="auto" w:sz="8" w:space="0"/>
              <w:left w:val="nil"/>
              <w:bottom w:val="single" w:color="auto" w:sz="8" w:space="0"/>
              <w:right w:val="single" w:color="auto" w:sz="8" w:space="0"/>
            </w:tcBorders>
            <w:vAlign w:val="center"/>
          </w:tcPr>
          <w:p w14:paraId="33DB662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See below</w:t>
            </w:r>
          </w:p>
        </w:tc>
        <w:tc>
          <w:tcPr>
            <w:tcW w:w="1628" w:type="dxa"/>
            <w:tcBorders>
              <w:top w:val="single" w:color="auto" w:sz="8" w:space="0"/>
              <w:left w:val="nil"/>
              <w:bottom w:val="single" w:color="auto" w:sz="8" w:space="0"/>
              <w:right w:val="single" w:color="auto" w:sz="8" w:space="0"/>
            </w:tcBorders>
            <w:vAlign w:val="center"/>
          </w:tcPr>
          <w:p w14:paraId="5C2DD609">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checksum</w:t>
            </w:r>
          </w:p>
        </w:tc>
      </w:tr>
    </w:tbl>
    <w:p w14:paraId="621E1BDD">
      <w:pPr>
        <w:rPr>
          <w:b/>
          <w:bCs w:val="0"/>
        </w:rPr>
      </w:pPr>
    </w:p>
    <w:p w14:paraId="71DA94D5">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ab/>
      </w:r>
      <w:r>
        <w:rPr>
          <w:rFonts w:ascii="微软雅黑" w:hAnsi="微软雅黑" w:cs="宋体"/>
          <w:color w:val="auto"/>
          <w:sz w:val="18"/>
          <w:szCs w:val="18"/>
        </w:rPr>
        <w:t>Payload:</w:t>
      </w:r>
    </w:p>
    <w:tbl>
      <w:tblPr>
        <w:tblStyle w:val="28"/>
        <w:tblW w:w="9464"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2275"/>
        <w:gridCol w:w="1067"/>
        <w:gridCol w:w="3940"/>
      </w:tblGrid>
      <w:tr w14:paraId="251F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50FE99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Format</w:t>
            </w:r>
          </w:p>
        </w:tc>
        <w:tc>
          <w:tcPr>
            <w:tcW w:w="2275" w:type="dxa"/>
          </w:tcPr>
          <w:p w14:paraId="4FC1683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Name</w:t>
            </w:r>
          </w:p>
        </w:tc>
        <w:tc>
          <w:tcPr>
            <w:tcW w:w="1067" w:type="dxa"/>
          </w:tcPr>
          <w:p w14:paraId="7BA2218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Scale</w:t>
            </w:r>
          </w:p>
        </w:tc>
        <w:tc>
          <w:tcPr>
            <w:tcW w:w="3940" w:type="dxa"/>
          </w:tcPr>
          <w:p w14:paraId="432F7A2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Description</w:t>
            </w:r>
          </w:p>
        </w:tc>
      </w:tr>
      <w:tr w14:paraId="2155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9BABA9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U8</w:t>
            </w:r>
          </w:p>
        </w:tc>
        <w:tc>
          <w:tcPr>
            <w:tcW w:w="2275" w:type="dxa"/>
          </w:tcPr>
          <w:p w14:paraId="5DB081A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w:t>
            </w:r>
            <w:r>
              <w:rPr>
                <w:rFonts w:hint="eastAsia" w:ascii="微软雅黑" w:hAnsi="微软雅黑" w:cs="宋体"/>
                <w:color w:val="auto"/>
                <w:sz w:val="18"/>
                <w:szCs w:val="18"/>
              </w:rPr>
              <w:t>ype</w:t>
            </w:r>
          </w:p>
        </w:tc>
        <w:tc>
          <w:tcPr>
            <w:tcW w:w="1067" w:type="dxa"/>
          </w:tcPr>
          <w:p w14:paraId="458DD80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65F8A1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Currently fixed to0 (Fix value 0)</w:t>
            </w:r>
          </w:p>
        </w:tc>
      </w:tr>
      <w:tr w14:paraId="1E03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7D0F415">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U8</w:t>
            </w:r>
          </w:p>
        </w:tc>
        <w:tc>
          <w:tcPr>
            <w:tcW w:w="2275" w:type="dxa"/>
          </w:tcPr>
          <w:p w14:paraId="04479C8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w:t>
            </w:r>
            <w:r>
              <w:rPr>
                <w:rFonts w:hint="eastAsia" w:ascii="微软雅黑" w:hAnsi="微软雅黑" w:cs="宋体"/>
                <w:color w:val="auto"/>
                <w:sz w:val="18"/>
                <w:szCs w:val="18"/>
              </w:rPr>
              <w:t>otal_groups</w:t>
            </w:r>
          </w:p>
        </w:tc>
        <w:tc>
          <w:tcPr>
            <w:tcW w:w="1067" w:type="dxa"/>
          </w:tcPr>
          <w:p w14:paraId="277D1A98">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160960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Total number of assemblies, there may be multiple sets of information, and each set may contain multiple items.</w:t>
            </w:r>
          </w:p>
          <w:p w14:paraId="6B959C0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ibeacon</w:t>
            </w:r>
            <w:r>
              <w:rPr>
                <w:rFonts w:hint="eastAsia" w:ascii="微软雅黑" w:hAnsi="微软雅黑" w:cs="宋体"/>
                <w:color w:val="auto"/>
                <w:sz w:val="18"/>
                <w:szCs w:val="18"/>
              </w:rPr>
              <w:t xml:space="preserve"> (The total number of groups, there may be multiple groups of information, and there may be multiple ibeacons in each group)</w:t>
            </w:r>
          </w:p>
        </w:tc>
      </w:tr>
      <w:tr w14:paraId="0B53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60D466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Int32</w:t>
            </w:r>
          </w:p>
        </w:tc>
        <w:tc>
          <w:tcPr>
            <w:tcW w:w="2275" w:type="dxa"/>
          </w:tcPr>
          <w:p w14:paraId="34845C79">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p>
        </w:tc>
        <w:tc>
          <w:tcPr>
            <w:tcW w:w="1067" w:type="dxa"/>
          </w:tcPr>
          <w:p w14:paraId="3842D1B7">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4</w:t>
            </w:r>
          </w:p>
        </w:tc>
        <w:tc>
          <w:tcPr>
            <w:tcW w:w="3940" w:type="dxa"/>
          </w:tcPr>
          <w:p w14:paraId="4162123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r>
              <w:rPr>
                <w:rFonts w:hint="eastAsia" w:ascii="微软雅黑" w:hAnsi="微软雅黑" w:cs="宋体"/>
                <w:color w:val="auto"/>
                <w:sz w:val="18"/>
                <w:szCs w:val="18"/>
                <w:lang w:val="en-US" w:eastAsia="zh-CN"/>
              </w:rPr>
              <w:t>timestamp</w:t>
            </w:r>
            <w:r>
              <w:rPr>
                <w:rFonts w:hint="eastAsia" w:ascii="微软雅黑" w:hAnsi="微软雅黑" w:cs="宋体"/>
                <w:color w:val="auto"/>
                <w:sz w:val="18"/>
                <w:szCs w:val="18"/>
              </w:rPr>
              <w:t xml:space="preserve"> (the UTC timestamp of the first group)</w:t>
            </w:r>
          </w:p>
        </w:tc>
      </w:tr>
      <w:tr w14:paraId="4143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10A2EA2">
            <w:pPr>
              <w:pStyle w:val="63"/>
              <w:adjustRightInd/>
              <w:spacing w:line="360" w:lineRule="auto"/>
              <w:rPr>
                <w:rFonts w:ascii="微软雅黑" w:hAnsi="微软雅黑" w:cs="宋体"/>
                <w:color w:val="auto"/>
                <w:sz w:val="18"/>
                <w:szCs w:val="18"/>
              </w:rPr>
            </w:pPr>
            <w:bookmarkStart w:id="41" w:name="OLE_LINK2"/>
            <w:r>
              <w:rPr>
                <w:rFonts w:hint="eastAsia" w:ascii="微软雅黑" w:hAnsi="微软雅黑" w:cs="宋体"/>
                <w:color w:val="auto"/>
                <w:sz w:val="18"/>
                <w:szCs w:val="18"/>
              </w:rPr>
              <w:t>U8</w:t>
            </w:r>
            <w:bookmarkEnd w:id="41"/>
          </w:p>
        </w:tc>
        <w:tc>
          <w:tcPr>
            <w:tcW w:w="2275" w:type="dxa"/>
          </w:tcPr>
          <w:p w14:paraId="1FEA83B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Total_PackCount</w:t>
            </w:r>
          </w:p>
        </w:tc>
        <w:tc>
          <w:tcPr>
            <w:tcW w:w="1067" w:type="dxa"/>
          </w:tcPr>
          <w:p w14:paraId="6269DF0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BD1B3B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 number of packages at the current time</w:t>
            </w:r>
            <w:r>
              <w:rPr>
                <w:rFonts w:hint="eastAsia" w:ascii="微软雅黑" w:hAnsi="微软雅黑" w:cs="宋体"/>
                <w:color w:val="auto"/>
                <w:sz w:val="18"/>
                <w:szCs w:val="18"/>
                <w:lang w:val="en-US" w:eastAsia="zh-CN"/>
              </w:rPr>
              <w:t>:</w:t>
            </w:r>
            <w:r>
              <w:rPr>
                <w:rFonts w:hint="eastAsia" w:ascii="微软雅黑" w:hAnsi="微软雅黑" w:cs="宋体"/>
                <w:color w:val="auto"/>
                <w:sz w:val="18"/>
                <w:szCs w:val="18"/>
              </w:rPr>
              <w:t xml:space="preserve"> (the ibeacon</w:t>
            </w:r>
            <w:r>
              <w:rPr>
                <w:rFonts w:ascii="微软雅黑" w:hAnsi="微软雅黑" w:cs="宋体"/>
                <w:color w:val="auto"/>
                <w:sz w:val="18"/>
                <w:szCs w:val="18"/>
              </w:rPr>
              <w:t>’</w:t>
            </w:r>
            <w:r>
              <w:rPr>
                <w:rFonts w:hint="eastAsia" w:ascii="微软雅黑" w:hAnsi="微软雅黑" w:cs="宋体"/>
                <w:color w:val="auto"/>
                <w:sz w:val="18"/>
                <w:szCs w:val="18"/>
              </w:rPr>
              <w:t>s count of the first group)</w:t>
            </w:r>
          </w:p>
        </w:tc>
      </w:tr>
      <w:tr w14:paraId="0B2F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2CD9E4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4CBB6B2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ajor0</w:t>
            </w:r>
          </w:p>
        </w:tc>
        <w:tc>
          <w:tcPr>
            <w:tcW w:w="1067" w:type="dxa"/>
          </w:tcPr>
          <w:p w14:paraId="15999C8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244552B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3927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86F7E2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350A75C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inor0</w:t>
            </w:r>
          </w:p>
        </w:tc>
        <w:tc>
          <w:tcPr>
            <w:tcW w:w="1067" w:type="dxa"/>
          </w:tcPr>
          <w:p w14:paraId="75DE93C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7BF98C2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5349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DA238F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2738B8BF">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ssi0</w:t>
            </w:r>
          </w:p>
        </w:tc>
        <w:tc>
          <w:tcPr>
            <w:tcW w:w="1067" w:type="dxa"/>
          </w:tcPr>
          <w:p w14:paraId="10F5F509">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62FF0540">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529A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C143A6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2883541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ajorN</w:t>
            </w:r>
          </w:p>
        </w:tc>
        <w:tc>
          <w:tcPr>
            <w:tcW w:w="1067" w:type="dxa"/>
          </w:tcPr>
          <w:p w14:paraId="6372342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019E261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2A0F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C031CF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76512B4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inorN</w:t>
            </w:r>
          </w:p>
        </w:tc>
        <w:tc>
          <w:tcPr>
            <w:tcW w:w="1067" w:type="dxa"/>
          </w:tcPr>
          <w:p w14:paraId="5F52641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3572063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7266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768BA4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48C1DA0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ssiN]</w:t>
            </w:r>
          </w:p>
        </w:tc>
        <w:tc>
          <w:tcPr>
            <w:tcW w:w="1067" w:type="dxa"/>
          </w:tcPr>
          <w:p w14:paraId="416FE81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0F39DE7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5CED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3862CB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Int32</w:t>
            </w:r>
          </w:p>
        </w:tc>
        <w:tc>
          <w:tcPr>
            <w:tcW w:w="2275" w:type="dxa"/>
          </w:tcPr>
          <w:p w14:paraId="0044654B">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p>
        </w:tc>
        <w:tc>
          <w:tcPr>
            <w:tcW w:w="1067" w:type="dxa"/>
          </w:tcPr>
          <w:p w14:paraId="7873BFE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4</w:t>
            </w:r>
          </w:p>
        </w:tc>
        <w:tc>
          <w:tcPr>
            <w:tcW w:w="3940" w:type="dxa"/>
          </w:tcPr>
          <w:p w14:paraId="13BEFB8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r>
              <w:rPr>
                <w:rFonts w:hint="eastAsia" w:ascii="微软雅黑" w:hAnsi="微软雅黑" w:cs="宋体"/>
                <w:color w:val="auto"/>
                <w:sz w:val="18"/>
                <w:szCs w:val="18"/>
                <w:lang w:val="en-US" w:eastAsia="zh-CN"/>
              </w:rPr>
              <w:t xml:space="preserve"> timestamp </w:t>
            </w:r>
            <w:r>
              <w:rPr>
                <w:rFonts w:hint="eastAsia" w:ascii="微软雅黑" w:hAnsi="微软雅黑" w:cs="宋体"/>
                <w:color w:val="auto"/>
                <w:sz w:val="18"/>
                <w:szCs w:val="18"/>
              </w:rPr>
              <w:t>(UTC timestamp of the second group)</w:t>
            </w:r>
          </w:p>
        </w:tc>
      </w:tr>
      <w:tr w14:paraId="28B2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D224F6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U8</w:t>
            </w:r>
          </w:p>
        </w:tc>
        <w:tc>
          <w:tcPr>
            <w:tcW w:w="2275" w:type="dxa"/>
          </w:tcPr>
          <w:p w14:paraId="52A8FB1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Total_PackCount</w:t>
            </w:r>
          </w:p>
        </w:tc>
        <w:tc>
          <w:tcPr>
            <w:tcW w:w="1067" w:type="dxa"/>
          </w:tcPr>
          <w:p w14:paraId="027160E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16F92DC6">
            <w:pPr>
              <w:pStyle w:val="63"/>
              <w:adjustRightInd/>
              <w:spacing w:line="360" w:lineRule="auto"/>
              <w:rPr>
                <w:rFonts w:hint="eastAsia" w:ascii="微软雅黑" w:hAnsi="微软雅黑" w:eastAsia="微软雅黑" w:cs="宋体"/>
                <w:color w:val="auto"/>
                <w:sz w:val="18"/>
                <w:szCs w:val="18"/>
                <w:lang w:eastAsia="zh-CN"/>
              </w:rPr>
            </w:pPr>
          </w:p>
          <w:p w14:paraId="7360A6E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 number of packages at the current time</w:t>
            </w:r>
            <w:r>
              <w:rPr>
                <w:rFonts w:hint="eastAsia" w:ascii="微软雅黑" w:hAnsi="微软雅黑" w:cs="宋体"/>
                <w:color w:val="auto"/>
                <w:sz w:val="18"/>
                <w:szCs w:val="18"/>
                <w:lang w:val="en-US" w:eastAsia="zh-CN"/>
              </w:rPr>
              <w:t xml:space="preserve"> </w:t>
            </w:r>
            <w:r>
              <w:rPr>
                <w:rFonts w:hint="eastAsia" w:ascii="微软雅黑" w:hAnsi="微软雅黑" w:cs="宋体"/>
                <w:color w:val="auto"/>
                <w:sz w:val="18"/>
                <w:szCs w:val="18"/>
              </w:rPr>
              <w:t>(the ibeacon</w:t>
            </w:r>
            <w:r>
              <w:rPr>
                <w:rFonts w:ascii="微软雅黑" w:hAnsi="微软雅黑" w:cs="宋体"/>
                <w:color w:val="auto"/>
                <w:sz w:val="18"/>
                <w:szCs w:val="18"/>
              </w:rPr>
              <w:t>’</w:t>
            </w:r>
            <w:r>
              <w:rPr>
                <w:rFonts w:hint="eastAsia" w:ascii="微软雅黑" w:hAnsi="微软雅黑" w:cs="宋体"/>
                <w:color w:val="auto"/>
                <w:sz w:val="18"/>
                <w:szCs w:val="18"/>
              </w:rPr>
              <w:t>s count of current group)</w:t>
            </w:r>
          </w:p>
        </w:tc>
      </w:tr>
      <w:tr w14:paraId="6744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1AE0FE67">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032345F3">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ajor0</w:t>
            </w:r>
          </w:p>
        </w:tc>
        <w:tc>
          <w:tcPr>
            <w:tcW w:w="1067" w:type="dxa"/>
          </w:tcPr>
          <w:p w14:paraId="748C22A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588EE9D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3968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5409545">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557715E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inor0</w:t>
            </w:r>
          </w:p>
        </w:tc>
        <w:tc>
          <w:tcPr>
            <w:tcW w:w="1067" w:type="dxa"/>
          </w:tcPr>
          <w:p w14:paraId="42AFE68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55DB86DF">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646C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DFFF80C">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1986C110">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ssi0</w:t>
            </w:r>
          </w:p>
        </w:tc>
        <w:tc>
          <w:tcPr>
            <w:tcW w:w="1067" w:type="dxa"/>
          </w:tcPr>
          <w:p w14:paraId="51ADF39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6AC7B008">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06779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2798DC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619A54C8">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ajorN</w:t>
            </w:r>
          </w:p>
        </w:tc>
        <w:tc>
          <w:tcPr>
            <w:tcW w:w="1067" w:type="dxa"/>
          </w:tcPr>
          <w:p w14:paraId="77F4444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2755C40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2117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414AD95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4798457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inorN</w:t>
            </w:r>
          </w:p>
        </w:tc>
        <w:tc>
          <w:tcPr>
            <w:tcW w:w="1067" w:type="dxa"/>
          </w:tcPr>
          <w:p w14:paraId="3BAAC81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0B69FAF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14DB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EE4946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15DDA08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ssiN]</w:t>
            </w:r>
          </w:p>
        </w:tc>
        <w:tc>
          <w:tcPr>
            <w:tcW w:w="1067" w:type="dxa"/>
          </w:tcPr>
          <w:p w14:paraId="1A04E810">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5EED6D7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bl>
    <w:p w14:paraId="5BE0C6C4">
      <w:pPr>
        <w:pStyle w:val="51"/>
        <w:ind w:left="360" w:firstLine="0" w:firstLineChars="0"/>
        <w:rPr>
          <w:rFonts w:ascii="微软雅黑" w:hAnsi="微软雅黑" w:cs="Segoe UI"/>
          <w:color w:val="666666"/>
          <w:sz w:val="18"/>
          <w:szCs w:val="18"/>
          <w:shd w:val="clear" w:color="auto" w:fill="F0FDFF"/>
        </w:rPr>
      </w:pPr>
    </w:p>
    <w:p w14:paraId="640C9074">
      <w:pPr>
        <w:pStyle w:val="51"/>
        <w:ind w:left="360" w:firstLine="0" w:firstLineChars="0"/>
        <w:rPr>
          <w:rFonts w:ascii="微软雅黑" w:hAnsi="微软雅黑" w:cs="Segoe UI"/>
          <w:color w:val="666666"/>
          <w:sz w:val="18"/>
          <w:szCs w:val="18"/>
          <w:shd w:val="clear" w:color="auto" w:fill="F0FDFF"/>
        </w:rPr>
      </w:pPr>
      <w:r>
        <w:rPr>
          <w:rFonts w:hint="eastAsia" w:ascii="微软雅黑" w:hAnsi="微软雅黑" w:cs="微软雅黑"/>
          <w:bCs w:val="0"/>
          <w:color w:val="auto"/>
          <w:sz w:val="18"/>
          <w:szCs w:val="18"/>
        </w:rPr>
        <w:t>Example</w:t>
      </w:r>
      <w:r>
        <w:rPr>
          <w:rFonts w:ascii="微软雅黑" w:hAnsi="微软雅黑" w:cs="Segoe UI"/>
          <w:color w:val="666666"/>
          <w:sz w:val="18"/>
          <w:szCs w:val="18"/>
          <w:shd w:val="clear" w:color="auto" w:fill="F0FDFF"/>
        </w:rPr>
        <w:t>：</w:t>
      </w:r>
    </w:p>
    <w:p w14:paraId="6129D47A">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bdbdbdbdd60001</w:t>
      </w:r>
      <w:r>
        <w:rPr>
          <w:rFonts w:ascii="微软雅黑" w:hAnsi="微软雅黑" w:cs="Segoe UI"/>
          <w:color w:val="FF0000"/>
          <w:sz w:val="18"/>
          <w:szCs w:val="18"/>
          <w:shd w:val="clear" w:color="auto" w:fill="F0FDFF"/>
        </w:rPr>
        <w:t>be20315f</w:t>
      </w:r>
      <w:r>
        <w:rPr>
          <w:rFonts w:ascii="微软雅黑" w:hAnsi="微软雅黑" w:cs="Segoe UI"/>
          <w:color w:val="666666"/>
          <w:sz w:val="18"/>
          <w:szCs w:val="18"/>
          <w:shd w:val="clear" w:color="auto" w:fill="F0FDFF"/>
        </w:rPr>
        <w:t>0443271794ac43273094aa4327b956a54327fe94a56a</w:t>
      </w:r>
    </w:p>
    <w:p w14:paraId="6B6640F6">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bdbdbdbd - header</w:t>
      </w:r>
    </w:p>
    <w:p w14:paraId="2C55787F">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d6 - msgID</w:t>
      </w:r>
    </w:p>
    <w:p w14:paraId="5A821A29">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00 - type</w:t>
      </w:r>
    </w:p>
    <w:p w14:paraId="69F584DB">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01 -- Only one set of iBeacon data（total groups of beacons data :1）</w:t>
      </w:r>
    </w:p>
    <w:p w14:paraId="7E6CD35A">
      <w:pPr>
        <w:pStyle w:val="51"/>
        <w:ind w:left="360" w:firstLine="0" w:firstLineChars="0"/>
        <w:rPr>
          <w:rFonts w:hint="eastAsia" w:ascii="微软雅黑" w:hAnsi="微软雅黑" w:eastAsia="微软雅黑" w:cs="Segoe UI"/>
          <w:color w:val="FF0000"/>
          <w:sz w:val="18"/>
          <w:szCs w:val="18"/>
          <w:shd w:val="clear" w:color="auto" w:fill="F0FDFF"/>
          <w:lang w:eastAsia="zh-CN"/>
        </w:rPr>
      </w:pPr>
      <w:r>
        <w:rPr>
          <w:rFonts w:ascii="微软雅黑" w:hAnsi="微软雅黑" w:cs="Segoe UI"/>
          <w:color w:val="FF0000"/>
          <w:sz w:val="18"/>
          <w:szCs w:val="18"/>
          <w:shd w:val="clear" w:color="auto" w:fill="F0FDFF"/>
        </w:rPr>
        <w:t>be20315f</w:t>
      </w:r>
      <w:r>
        <w:rPr>
          <w:rFonts w:hint="eastAsia" w:ascii="微软雅黑" w:hAnsi="微软雅黑" w:cs="Segoe UI"/>
          <w:color w:val="FF0000"/>
          <w:sz w:val="18"/>
          <w:szCs w:val="18"/>
          <w:shd w:val="clear" w:color="auto" w:fill="F0FDFF"/>
        </w:rPr>
        <w:t xml:space="preserve"> -- The first group’s timestamp: 0x5f3120be=1597055166</w:t>
      </w:r>
    </w:p>
    <w:p w14:paraId="15BD645B">
      <w:pPr>
        <w:pStyle w:val="51"/>
        <w:ind w:left="360" w:firstLine="0" w:firstLineChars="0"/>
        <w:rPr>
          <w:rFonts w:ascii="微软雅黑" w:hAnsi="微软雅黑" w:cs="Segoe UI"/>
          <w:color w:val="666666"/>
          <w:sz w:val="18"/>
          <w:szCs w:val="18"/>
          <w:shd w:val="clear" w:color="auto" w:fill="F0FDFF"/>
        </w:rPr>
      </w:pPr>
      <w:r>
        <w:rPr>
          <w:rFonts w:hint="eastAsia" w:ascii="微软雅黑" w:hAnsi="微软雅黑" w:cs="Segoe UI"/>
          <w:color w:val="FF0000"/>
          <w:sz w:val="18"/>
          <w:szCs w:val="18"/>
          <w:shd w:val="clear" w:color="auto" w:fill="F0FDFF"/>
        </w:rPr>
        <w:t>There are 4 beacon information in the first group.</w:t>
      </w: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 </w:t>
      </w:r>
      <w:bookmarkStart w:id="42" w:name="OLE_LINK1"/>
      <w:r>
        <w:rPr>
          <w:rFonts w:hint="eastAsia" w:ascii="微软雅黑" w:hAnsi="微软雅黑" w:cs="Segoe UI"/>
          <w:color w:val="666666"/>
          <w:sz w:val="18"/>
          <w:szCs w:val="18"/>
          <w:shd w:val="clear" w:color="auto" w:fill="F0FDFF"/>
        </w:rPr>
        <w:t>0x2743 = 10051</w:t>
      </w:r>
      <w:bookmarkEnd w:id="42"/>
    </w:p>
    <w:p w14:paraId="480FB64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1794</w:t>
      </w:r>
      <w:r>
        <w:rPr>
          <w:rFonts w:hint="eastAsia" w:ascii="微软雅黑" w:hAnsi="微软雅黑" w:cs="Segoe UI"/>
          <w:color w:val="666666"/>
          <w:sz w:val="18"/>
          <w:szCs w:val="18"/>
          <w:shd w:val="clear" w:color="auto" w:fill="F0FDFF"/>
        </w:rPr>
        <w:t>---  minor: 0x9417 = 37911</w:t>
      </w:r>
    </w:p>
    <w:p w14:paraId="45C9FCD7">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ac</w:t>
      </w:r>
      <w:r>
        <w:rPr>
          <w:rFonts w:hint="eastAsia" w:ascii="微软雅黑" w:hAnsi="微软雅黑" w:cs="Segoe UI"/>
          <w:color w:val="666666"/>
          <w:sz w:val="18"/>
          <w:szCs w:val="18"/>
          <w:shd w:val="clear" w:color="auto" w:fill="F0FDFF"/>
        </w:rPr>
        <w:t>---  rssi: 0xac = -84</w:t>
      </w:r>
    </w:p>
    <w:p w14:paraId="61EE0F6F">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23645069">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3094</w:t>
      </w:r>
      <w:r>
        <w:rPr>
          <w:rFonts w:hint="eastAsia" w:ascii="微软雅黑" w:hAnsi="微软雅黑" w:cs="Segoe UI"/>
          <w:color w:val="666666"/>
          <w:sz w:val="18"/>
          <w:szCs w:val="18"/>
          <w:shd w:val="clear" w:color="auto" w:fill="F0FDFF"/>
        </w:rPr>
        <w:t>---  minor:0x9430 = 37936</w:t>
      </w:r>
    </w:p>
    <w:p w14:paraId="54AC6B2A">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aa</w:t>
      </w:r>
      <w:r>
        <w:rPr>
          <w:rFonts w:hint="eastAsia" w:ascii="微软雅黑" w:hAnsi="微软雅黑" w:cs="Segoe UI"/>
          <w:color w:val="666666"/>
          <w:sz w:val="18"/>
          <w:szCs w:val="18"/>
          <w:shd w:val="clear" w:color="auto" w:fill="F0FDFF"/>
        </w:rPr>
        <w:t>---  rssi:-86</w:t>
      </w:r>
    </w:p>
    <w:p w14:paraId="048936A4">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395B711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b956</w:t>
      </w:r>
      <w:r>
        <w:rPr>
          <w:rFonts w:hint="eastAsia" w:ascii="微软雅黑" w:hAnsi="微软雅黑" w:cs="Segoe UI"/>
          <w:color w:val="666666"/>
          <w:sz w:val="18"/>
          <w:szCs w:val="18"/>
          <w:shd w:val="clear" w:color="auto" w:fill="F0FDFF"/>
        </w:rPr>
        <w:t>---  minor:0x56b9 = 22201</w:t>
      </w:r>
    </w:p>
    <w:p w14:paraId="4AEFB89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a5</w:t>
      </w:r>
      <w:r>
        <w:rPr>
          <w:rFonts w:hint="eastAsia" w:ascii="微软雅黑" w:hAnsi="微软雅黑" w:cs="Segoe UI"/>
          <w:color w:val="666666"/>
          <w:sz w:val="18"/>
          <w:szCs w:val="18"/>
          <w:shd w:val="clear" w:color="auto" w:fill="F0FDFF"/>
        </w:rPr>
        <w:t>---  rssi:-91</w:t>
      </w:r>
    </w:p>
    <w:p w14:paraId="0382E48B">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7D0488A3">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fe94</w:t>
      </w:r>
      <w:r>
        <w:rPr>
          <w:rFonts w:hint="eastAsia" w:ascii="微软雅黑" w:hAnsi="微软雅黑" w:cs="Segoe UI"/>
          <w:color w:val="666666"/>
          <w:sz w:val="18"/>
          <w:szCs w:val="18"/>
          <w:shd w:val="clear" w:color="auto" w:fill="F0FDFF"/>
        </w:rPr>
        <w:t>---  minor:0x94fe=38142</w:t>
      </w:r>
    </w:p>
    <w:p w14:paraId="411FDC12">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a5</w:t>
      </w:r>
      <w:r>
        <w:rPr>
          <w:rFonts w:hint="eastAsia" w:ascii="微软雅黑" w:hAnsi="微软雅黑" w:cs="Segoe UI"/>
          <w:color w:val="666666"/>
          <w:sz w:val="18"/>
          <w:szCs w:val="18"/>
          <w:shd w:val="clear" w:color="auto" w:fill="F0FDFF"/>
        </w:rPr>
        <w:t>---  rssi:-91</w:t>
      </w:r>
    </w:p>
    <w:p w14:paraId="469E3D68">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6a</w:t>
      </w:r>
      <w:r>
        <w:rPr>
          <w:rFonts w:hint="eastAsia" w:ascii="微软雅黑" w:hAnsi="微软雅黑" w:cs="Segoe UI"/>
          <w:color w:val="666666"/>
          <w:sz w:val="18"/>
          <w:szCs w:val="18"/>
          <w:shd w:val="clear" w:color="auto" w:fill="F0FDFF"/>
        </w:rPr>
        <w:t xml:space="preserve"> --checksum</w:t>
      </w:r>
    </w:p>
    <w:p w14:paraId="4D612DD2">
      <w:pPr>
        <w:spacing w:line="360" w:lineRule="auto"/>
        <w:rPr>
          <w:rFonts w:hint="eastAsia" w:ascii="微软雅黑" w:hAnsi="微软雅黑"/>
          <w:sz w:val="20"/>
          <w:szCs w:val="20"/>
        </w:rPr>
      </w:pPr>
    </w:p>
    <w:p w14:paraId="405195FE">
      <w:pPr>
        <w:spacing w:line="360" w:lineRule="auto"/>
        <w:outlineLvl w:val="1"/>
        <w:rPr>
          <w:rFonts w:hint="default" w:ascii="微软雅黑" w:hAnsi="微软雅黑" w:eastAsia="微软雅黑"/>
          <w:b/>
          <w:bCs w:val="0"/>
          <w:sz w:val="32"/>
          <w:szCs w:val="32"/>
          <w:lang w:val="en-US" w:eastAsia="zh-CN"/>
        </w:rPr>
      </w:pPr>
      <w:bookmarkStart w:id="43" w:name="_Toc12272"/>
      <w:r>
        <w:rPr>
          <w:rFonts w:hint="eastAsia" w:ascii="微软雅黑" w:hAnsi="微软雅黑"/>
          <w:b/>
          <w:bCs w:val="0"/>
          <w:sz w:val="32"/>
          <w:szCs w:val="32"/>
          <w:lang w:val="en-US" w:eastAsia="zh-CN"/>
        </w:rPr>
        <w:t>3.3 Alarm related reporting</w:t>
      </w:r>
      <w:bookmarkEnd w:id="43"/>
    </w:p>
    <w:p w14:paraId="00BD75F6">
      <w:pPr>
        <w:pStyle w:val="4"/>
        <w:numPr>
          <w:ilvl w:val="0"/>
          <w:numId w:val="0"/>
        </w:numPr>
        <w:ind w:left="420" w:leftChars="0" w:firstLine="420" w:firstLineChars="0"/>
      </w:pPr>
      <w:bookmarkStart w:id="44" w:name="_Toc496193132"/>
      <w:bookmarkStart w:id="45" w:name="_Toc440976931"/>
      <w:bookmarkStart w:id="46" w:name="_Toc9803"/>
      <w:r>
        <w:rPr>
          <w:rFonts w:hint="eastAsia"/>
          <w:lang w:val="en-US" w:eastAsia="zh-CN"/>
        </w:rPr>
        <w:t>3.3.1</w:t>
      </w:r>
      <w:bookmarkEnd w:id="44"/>
      <w:bookmarkEnd w:id="45"/>
      <w:bookmarkStart w:id="47" w:name="_Toc18224"/>
      <w:r>
        <w:rPr>
          <w:rFonts w:hint="eastAsia"/>
        </w:rPr>
        <w:t>Alarm data upload (0x02)</w:t>
      </w:r>
      <w:bookmarkEnd w:id="46"/>
      <w:bookmarkEnd w:id="47"/>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225CA9CB">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2CE4A02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947711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LNK-WRN</w:t>
            </w:r>
          </w:p>
        </w:tc>
      </w:tr>
      <w:tr w14:paraId="4C5061EA">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5C3723B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208817A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uploads its warnings to terminal server.</w:t>
            </w:r>
          </w:p>
        </w:tc>
      </w:tr>
      <w:tr w14:paraId="0FF33BC3">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01F0C1C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0A388A08">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1DBDB8BE">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A2537E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3A142A8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5825D7FD">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9C31CA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11C46227">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6</w:t>
            </w:r>
            <w:r>
              <w:rPr>
                <w:rFonts w:ascii="微软雅黑" w:hAnsi="微软雅黑" w:cs="宋体"/>
                <w:kern w:val="0"/>
                <w:sz w:val="18"/>
                <w:szCs w:val="18"/>
              </w:rPr>
              <w:t xml:space="preserve"> bytes</w:t>
            </w:r>
          </w:p>
        </w:tc>
      </w:tr>
      <w:tr w14:paraId="76EE9A54">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57ADEEB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013C86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445169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62B4DA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282" w:type="dxa"/>
            <w:tcBorders>
              <w:top w:val="nil"/>
              <w:left w:val="nil"/>
              <w:bottom w:val="single" w:color="auto" w:sz="4" w:space="0"/>
              <w:right w:val="single" w:color="auto" w:sz="4" w:space="0"/>
            </w:tcBorders>
            <w:noWrap/>
            <w:vAlign w:val="center"/>
          </w:tcPr>
          <w:p w14:paraId="081E92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F3E30EB">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66CFB3B">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056690D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318" w:type="dxa"/>
            <w:tcBorders>
              <w:top w:val="nil"/>
              <w:left w:val="nil"/>
              <w:bottom w:val="single" w:color="auto" w:sz="4" w:space="0"/>
              <w:right w:val="single" w:color="auto" w:sz="4" w:space="0"/>
            </w:tcBorders>
            <w:noWrap/>
            <w:vAlign w:val="center"/>
          </w:tcPr>
          <w:p w14:paraId="2CCBEB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0x02</w:t>
            </w:r>
          </w:p>
        </w:tc>
        <w:tc>
          <w:tcPr>
            <w:tcW w:w="1163" w:type="dxa"/>
            <w:tcBorders>
              <w:top w:val="nil"/>
              <w:left w:val="nil"/>
              <w:bottom w:val="single" w:color="auto" w:sz="4" w:space="0"/>
              <w:right w:val="single" w:color="auto" w:sz="4" w:space="0"/>
            </w:tcBorders>
            <w:noWrap/>
            <w:vAlign w:val="center"/>
          </w:tcPr>
          <w:p w14:paraId="7326F9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282" w:type="dxa"/>
            <w:tcBorders>
              <w:top w:val="nil"/>
              <w:left w:val="nil"/>
              <w:bottom w:val="single" w:color="auto" w:sz="4" w:space="0"/>
              <w:right w:val="single" w:color="auto" w:sz="4" w:space="0"/>
            </w:tcBorders>
            <w:noWrap/>
            <w:vAlign w:val="center"/>
          </w:tcPr>
          <w:p w14:paraId="00CBD2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497C6F2">
      <w:pPr>
        <w:spacing w:line="360" w:lineRule="auto"/>
        <w:ind w:firstLine="315" w:firstLineChars="150"/>
        <w:jc w:val="center"/>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121"/>
        <w:gridCol w:w="13"/>
        <w:gridCol w:w="1067"/>
        <w:gridCol w:w="1440"/>
        <w:gridCol w:w="1080"/>
        <w:gridCol w:w="1069"/>
        <w:gridCol w:w="2715"/>
      </w:tblGrid>
      <w:tr w14:paraId="6A95E8EC">
        <w:tblPrEx>
          <w:tblCellMar>
            <w:top w:w="0" w:type="dxa"/>
            <w:left w:w="108" w:type="dxa"/>
            <w:bottom w:w="0" w:type="dxa"/>
            <w:right w:w="108" w:type="dxa"/>
          </w:tblCellMar>
        </w:tblPrEx>
        <w:trPr>
          <w:trHeight w:val="330" w:hRule="atLeast"/>
          <w:jc w:val="center"/>
        </w:trPr>
        <w:tc>
          <w:tcPr>
            <w:tcW w:w="1121" w:type="dxa"/>
            <w:tcBorders>
              <w:top w:val="single" w:color="auto" w:sz="4" w:space="0"/>
              <w:left w:val="single" w:color="auto" w:sz="4" w:space="0"/>
              <w:bottom w:val="single" w:color="auto" w:sz="4" w:space="0"/>
              <w:right w:val="single" w:color="auto" w:sz="4" w:space="0"/>
            </w:tcBorders>
            <w:noWrap/>
            <w:vAlign w:val="center"/>
          </w:tcPr>
          <w:p w14:paraId="04D495F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gridSpan w:val="2"/>
            <w:tcBorders>
              <w:top w:val="single" w:color="auto" w:sz="4" w:space="0"/>
              <w:left w:val="nil"/>
              <w:bottom w:val="single" w:color="auto" w:sz="4" w:space="0"/>
              <w:right w:val="single" w:color="auto" w:sz="4" w:space="0"/>
            </w:tcBorders>
            <w:noWrap/>
            <w:vAlign w:val="center"/>
          </w:tcPr>
          <w:p w14:paraId="18E1A0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440" w:type="dxa"/>
            <w:tcBorders>
              <w:top w:val="single" w:color="auto" w:sz="4" w:space="0"/>
              <w:left w:val="nil"/>
              <w:bottom w:val="single" w:color="auto" w:sz="4" w:space="0"/>
              <w:right w:val="single" w:color="auto" w:sz="4" w:space="0"/>
            </w:tcBorders>
            <w:noWrap/>
            <w:vAlign w:val="center"/>
          </w:tcPr>
          <w:p w14:paraId="619B356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D72730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69" w:type="dxa"/>
            <w:tcBorders>
              <w:top w:val="single" w:color="auto" w:sz="4" w:space="0"/>
              <w:left w:val="nil"/>
              <w:bottom w:val="single" w:color="auto" w:sz="4" w:space="0"/>
              <w:right w:val="single" w:color="auto" w:sz="4" w:space="0"/>
            </w:tcBorders>
            <w:noWrap/>
            <w:vAlign w:val="center"/>
          </w:tcPr>
          <w:p w14:paraId="082B46D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715" w:type="dxa"/>
            <w:tcBorders>
              <w:top w:val="single" w:color="auto" w:sz="4" w:space="0"/>
              <w:left w:val="nil"/>
              <w:bottom w:val="single" w:color="auto" w:sz="4" w:space="0"/>
              <w:right w:val="single" w:color="auto" w:sz="4" w:space="0"/>
            </w:tcBorders>
            <w:noWrap/>
            <w:vAlign w:val="center"/>
          </w:tcPr>
          <w:p w14:paraId="32AC0C0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777F7B48">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nil"/>
              <w:right w:val="single" w:color="auto" w:sz="4" w:space="0"/>
            </w:tcBorders>
            <w:noWrap/>
            <w:vAlign w:val="bottom"/>
          </w:tcPr>
          <w:p w14:paraId="58A0BF5A">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2</w:t>
            </w:r>
          </w:p>
        </w:tc>
        <w:tc>
          <w:tcPr>
            <w:tcW w:w="1080" w:type="dxa"/>
            <w:gridSpan w:val="2"/>
            <w:tcBorders>
              <w:top w:val="nil"/>
              <w:left w:val="nil"/>
              <w:bottom w:val="nil"/>
              <w:right w:val="single" w:color="auto" w:sz="4" w:space="0"/>
            </w:tcBorders>
            <w:noWrap/>
            <w:vAlign w:val="bottom"/>
          </w:tcPr>
          <w:p w14:paraId="043C6FA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x16</w:t>
            </w:r>
          </w:p>
        </w:tc>
        <w:tc>
          <w:tcPr>
            <w:tcW w:w="1440" w:type="dxa"/>
            <w:tcBorders>
              <w:top w:val="nil"/>
              <w:left w:val="nil"/>
              <w:bottom w:val="nil"/>
              <w:right w:val="single" w:color="auto" w:sz="4" w:space="0"/>
            </w:tcBorders>
            <w:noWrap/>
            <w:vAlign w:val="bottom"/>
          </w:tcPr>
          <w:p w14:paraId="30ED509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Upl_warn</w:t>
            </w:r>
          </w:p>
        </w:tc>
        <w:tc>
          <w:tcPr>
            <w:tcW w:w="1080" w:type="dxa"/>
            <w:tcBorders>
              <w:top w:val="nil"/>
              <w:left w:val="nil"/>
              <w:bottom w:val="nil"/>
              <w:right w:val="single" w:color="auto" w:sz="4" w:space="0"/>
            </w:tcBorders>
            <w:noWrap/>
            <w:vAlign w:val="bottom"/>
          </w:tcPr>
          <w:p w14:paraId="50DACAC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1069" w:type="dxa"/>
            <w:tcBorders>
              <w:top w:val="nil"/>
              <w:left w:val="nil"/>
              <w:bottom w:val="nil"/>
              <w:right w:val="single" w:color="auto" w:sz="4" w:space="0"/>
            </w:tcBorders>
            <w:noWrap/>
            <w:vAlign w:val="bottom"/>
          </w:tcPr>
          <w:p w14:paraId="79F8371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715" w:type="dxa"/>
            <w:tcBorders>
              <w:top w:val="nil"/>
              <w:left w:val="nil"/>
              <w:bottom w:val="nil"/>
              <w:right w:val="single" w:color="auto" w:sz="4" w:space="0"/>
            </w:tcBorders>
            <w:vAlign w:val="bottom"/>
          </w:tcPr>
          <w:p w14:paraId="7A108FC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r>
              <w:rPr>
                <w:rFonts w:hint="eastAsia" w:ascii="微软雅黑" w:hAnsi="微软雅黑" w:cs="宋体"/>
                <w:kern w:val="0"/>
                <w:sz w:val="18"/>
                <w:szCs w:val="18"/>
              </w:rPr>
              <w:t>(Little-endian)</w:t>
            </w:r>
          </w:p>
        </w:tc>
      </w:tr>
      <w:tr w14:paraId="4CDE69A9">
        <w:tblPrEx>
          <w:tblCellMar>
            <w:top w:w="0" w:type="dxa"/>
            <w:left w:w="108" w:type="dxa"/>
            <w:bottom w:w="0" w:type="dxa"/>
            <w:right w:w="108" w:type="dxa"/>
          </w:tblCellMar>
        </w:tblPrEx>
        <w:trPr>
          <w:trHeight w:val="285" w:hRule="atLeast"/>
          <w:jc w:val="center"/>
        </w:trPr>
        <w:tc>
          <w:tcPr>
            <w:tcW w:w="1134" w:type="dxa"/>
            <w:gridSpan w:val="2"/>
            <w:tcBorders>
              <w:top w:val="single" w:color="auto" w:sz="4" w:space="0"/>
              <w:left w:val="single" w:color="auto" w:sz="4" w:space="0"/>
              <w:bottom w:val="single" w:color="auto" w:sz="4" w:space="0"/>
              <w:right w:val="single" w:color="auto" w:sz="4" w:space="0"/>
            </w:tcBorders>
            <w:vAlign w:val="center"/>
          </w:tcPr>
          <w:p w14:paraId="55966546">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4</w:t>
            </w:r>
          </w:p>
        </w:tc>
        <w:tc>
          <w:tcPr>
            <w:tcW w:w="1067" w:type="dxa"/>
            <w:tcBorders>
              <w:top w:val="single" w:color="auto" w:sz="4" w:space="0"/>
              <w:left w:val="single" w:color="auto" w:sz="4" w:space="0"/>
              <w:bottom w:val="single" w:color="auto" w:sz="4" w:space="0"/>
              <w:right w:val="single" w:color="auto" w:sz="4" w:space="0"/>
            </w:tcBorders>
            <w:vAlign w:val="center"/>
          </w:tcPr>
          <w:p w14:paraId="4BB86299">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U32</w:t>
            </w:r>
          </w:p>
        </w:tc>
        <w:tc>
          <w:tcPr>
            <w:tcW w:w="1440" w:type="dxa"/>
            <w:tcBorders>
              <w:top w:val="single" w:color="auto" w:sz="4" w:space="0"/>
              <w:left w:val="single" w:color="auto" w:sz="4" w:space="0"/>
              <w:bottom w:val="single" w:color="auto" w:sz="4" w:space="0"/>
              <w:right w:val="single" w:color="auto" w:sz="4" w:space="0"/>
            </w:tcBorders>
            <w:vAlign w:val="center"/>
          </w:tcPr>
          <w:p w14:paraId="683CE4E0">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Timestamp</w:t>
            </w:r>
          </w:p>
        </w:tc>
        <w:tc>
          <w:tcPr>
            <w:tcW w:w="1080" w:type="dxa"/>
            <w:tcBorders>
              <w:top w:val="single" w:color="auto" w:sz="4" w:space="0"/>
              <w:left w:val="single" w:color="auto" w:sz="4" w:space="0"/>
              <w:bottom w:val="single" w:color="auto" w:sz="4" w:space="0"/>
              <w:right w:val="single" w:color="auto" w:sz="4" w:space="0"/>
            </w:tcBorders>
            <w:vAlign w:val="center"/>
          </w:tcPr>
          <w:p w14:paraId="2307E0FF">
            <w:pPr>
              <w:widowControl/>
              <w:spacing w:line="360" w:lineRule="auto"/>
              <w:jc w:val="center"/>
              <w:rPr>
                <w:rFonts w:ascii="微软雅黑" w:hAnsi="微软雅黑" w:cs="宋体"/>
                <w:color w:val="FF0000"/>
                <w:kern w:val="0"/>
                <w:sz w:val="18"/>
                <w:szCs w:val="18"/>
              </w:rPr>
            </w:pPr>
          </w:p>
        </w:tc>
        <w:tc>
          <w:tcPr>
            <w:tcW w:w="1069" w:type="dxa"/>
            <w:tcBorders>
              <w:top w:val="single" w:color="auto" w:sz="4" w:space="0"/>
              <w:left w:val="single" w:color="auto" w:sz="4" w:space="0"/>
              <w:bottom w:val="single" w:color="auto" w:sz="4" w:space="0"/>
              <w:right w:val="single" w:color="auto" w:sz="4" w:space="0"/>
            </w:tcBorders>
            <w:vAlign w:val="center"/>
          </w:tcPr>
          <w:p w14:paraId="49BAA2CF">
            <w:pPr>
              <w:widowControl/>
              <w:spacing w:line="360" w:lineRule="auto"/>
              <w:jc w:val="center"/>
              <w:rPr>
                <w:rFonts w:ascii="微软雅黑" w:hAnsi="微软雅黑" w:cs="宋体"/>
                <w:color w:val="FF0000"/>
                <w:kern w:val="0"/>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14:paraId="1A8FDEE4">
            <w:pPr>
              <w:widowControl/>
              <w:spacing w:line="360" w:lineRule="auto"/>
              <w:jc w:val="center"/>
              <w:rPr>
                <w:color w:val="FF0000"/>
              </w:rPr>
            </w:pPr>
            <w:r>
              <w:rPr>
                <w:color w:val="FF0000"/>
              </w:rPr>
              <w:t>Timestamp (timestamp will be added afterwards for supplementary upload)</w:t>
            </w:r>
          </w:p>
        </w:tc>
      </w:tr>
      <w:tr w14:paraId="2777D64E">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single" w:color="auto" w:sz="4" w:space="0"/>
              <w:right w:val="single" w:color="auto" w:sz="4" w:space="0"/>
            </w:tcBorders>
            <w:noWrap/>
            <w:vAlign w:val="bottom"/>
          </w:tcPr>
          <w:p w14:paraId="00190491">
            <w:pPr>
              <w:widowControl/>
              <w:spacing w:line="360" w:lineRule="auto"/>
              <w:jc w:val="left"/>
              <w:rPr>
                <w:rFonts w:ascii="微软雅黑" w:hAnsi="微软雅黑" w:cs="宋体"/>
                <w:kern w:val="0"/>
                <w:sz w:val="18"/>
                <w:szCs w:val="18"/>
              </w:rPr>
            </w:pPr>
          </w:p>
        </w:tc>
        <w:tc>
          <w:tcPr>
            <w:tcW w:w="1080" w:type="dxa"/>
            <w:gridSpan w:val="2"/>
            <w:tcBorders>
              <w:top w:val="nil"/>
              <w:left w:val="nil"/>
              <w:bottom w:val="single" w:color="auto" w:sz="4" w:space="0"/>
              <w:right w:val="single" w:color="auto" w:sz="4" w:space="0"/>
            </w:tcBorders>
            <w:noWrap/>
            <w:vAlign w:val="bottom"/>
          </w:tcPr>
          <w:p w14:paraId="3C18AFB5">
            <w:pPr>
              <w:widowControl/>
              <w:spacing w:line="360" w:lineRule="auto"/>
              <w:jc w:val="left"/>
              <w:rPr>
                <w:rFonts w:ascii="微软雅黑" w:hAnsi="微软雅黑" w:cs="宋体"/>
                <w:kern w:val="0"/>
                <w:sz w:val="18"/>
                <w:szCs w:val="18"/>
              </w:rPr>
            </w:pPr>
          </w:p>
        </w:tc>
        <w:tc>
          <w:tcPr>
            <w:tcW w:w="1440" w:type="dxa"/>
            <w:tcBorders>
              <w:top w:val="nil"/>
              <w:left w:val="nil"/>
              <w:bottom w:val="single" w:color="auto" w:sz="4" w:space="0"/>
              <w:right w:val="single" w:color="auto" w:sz="4" w:space="0"/>
            </w:tcBorders>
            <w:noWrap/>
            <w:vAlign w:val="bottom"/>
          </w:tcPr>
          <w:p w14:paraId="04EA66FF">
            <w:pPr>
              <w:widowControl/>
              <w:spacing w:line="360" w:lineRule="auto"/>
              <w:jc w:val="left"/>
              <w:rPr>
                <w:rFonts w:ascii="微软雅黑" w:hAnsi="微软雅黑" w:cs="宋体"/>
                <w:kern w:val="0"/>
                <w:sz w:val="18"/>
                <w:szCs w:val="18"/>
              </w:rPr>
            </w:pPr>
          </w:p>
        </w:tc>
        <w:tc>
          <w:tcPr>
            <w:tcW w:w="1080" w:type="dxa"/>
            <w:tcBorders>
              <w:top w:val="nil"/>
              <w:left w:val="nil"/>
              <w:bottom w:val="single" w:color="auto" w:sz="4" w:space="0"/>
              <w:right w:val="single" w:color="auto" w:sz="4" w:space="0"/>
            </w:tcBorders>
            <w:noWrap/>
            <w:vAlign w:val="bottom"/>
          </w:tcPr>
          <w:p w14:paraId="1C0177C5">
            <w:pPr>
              <w:widowControl/>
              <w:spacing w:line="360" w:lineRule="auto"/>
              <w:jc w:val="left"/>
              <w:rPr>
                <w:rFonts w:ascii="微软雅黑" w:hAnsi="微软雅黑" w:cs="宋体"/>
                <w:kern w:val="0"/>
                <w:sz w:val="18"/>
                <w:szCs w:val="18"/>
              </w:rPr>
            </w:pPr>
          </w:p>
        </w:tc>
        <w:tc>
          <w:tcPr>
            <w:tcW w:w="1069" w:type="dxa"/>
            <w:tcBorders>
              <w:top w:val="nil"/>
              <w:left w:val="nil"/>
              <w:bottom w:val="single" w:color="auto" w:sz="4" w:space="0"/>
              <w:right w:val="single" w:color="auto" w:sz="4" w:space="0"/>
            </w:tcBorders>
            <w:noWrap/>
            <w:vAlign w:val="bottom"/>
          </w:tcPr>
          <w:p w14:paraId="32D759B3">
            <w:pPr>
              <w:widowControl/>
              <w:spacing w:line="360" w:lineRule="auto"/>
              <w:jc w:val="left"/>
              <w:rPr>
                <w:rFonts w:ascii="微软雅黑" w:hAnsi="微软雅黑" w:cs="宋体"/>
                <w:kern w:val="0"/>
                <w:sz w:val="18"/>
                <w:szCs w:val="18"/>
              </w:rPr>
            </w:pPr>
          </w:p>
        </w:tc>
        <w:tc>
          <w:tcPr>
            <w:tcW w:w="2715" w:type="dxa"/>
            <w:tcBorders>
              <w:top w:val="nil"/>
              <w:left w:val="nil"/>
              <w:bottom w:val="single" w:color="auto" w:sz="4" w:space="0"/>
              <w:right w:val="single" w:color="auto" w:sz="4" w:space="0"/>
            </w:tcBorders>
            <w:vAlign w:val="bottom"/>
          </w:tcPr>
          <w:p w14:paraId="5E1CC001">
            <w:pPr>
              <w:widowControl/>
              <w:spacing w:line="360" w:lineRule="auto"/>
              <w:jc w:val="left"/>
              <w:rPr>
                <w:rFonts w:ascii="微软雅黑" w:hAnsi="微软雅黑" w:cs="宋体"/>
                <w:kern w:val="0"/>
                <w:sz w:val="18"/>
                <w:szCs w:val="18"/>
              </w:rPr>
            </w:pPr>
          </w:p>
        </w:tc>
      </w:tr>
    </w:tbl>
    <w:p w14:paraId="1CB60A93">
      <w:pPr>
        <w:spacing w:line="360" w:lineRule="auto"/>
      </w:pPr>
    </w:p>
    <w:p w14:paraId="5801E720">
      <w:pPr>
        <w:spacing w:line="360" w:lineRule="auto"/>
        <w:jc w:val="center"/>
      </w:pPr>
      <w:r>
        <w:rPr>
          <w:rFonts w:ascii="微软雅黑" w:hAnsi="微软雅黑" w:cs="宋体"/>
          <w:kern w:val="0"/>
          <w:sz w:val="18"/>
          <w:szCs w:val="18"/>
        </w:rPr>
        <w:t>Bitfield WRN:</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579"/>
        <w:gridCol w:w="579"/>
        <w:gridCol w:w="579"/>
        <w:gridCol w:w="579"/>
        <w:gridCol w:w="579"/>
        <w:gridCol w:w="579"/>
        <w:gridCol w:w="579"/>
        <w:gridCol w:w="579"/>
        <w:gridCol w:w="579"/>
        <w:gridCol w:w="579"/>
        <w:gridCol w:w="579"/>
        <w:gridCol w:w="580"/>
        <w:gridCol w:w="580"/>
        <w:gridCol w:w="580"/>
        <w:gridCol w:w="580"/>
      </w:tblGrid>
      <w:tr w14:paraId="122A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shd w:val="clear" w:color="auto" w:fill="auto"/>
          </w:tcPr>
          <w:p w14:paraId="288E8B52">
            <w:pPr>
              <w:spacing w:line="360" w:lineRule="auto"/>
              <w:jc w:val="left"/>
            </w:pPr>
            <w:r>
              <w:rPr>
                <w:rFonts w:hint="eastAsia"/>
              </w:rPr>
              <w:t>15</w:t>
            </w:r>
          </w:p>
        </w:tc>
        <w:tc>
          <w:tcPr>
            <w:tcW w:w="579" w:type="dxa"/>
            <w:shd w:val="clear" w:color="auto" w:fill="auto"/>
          </w:tcPr>
          <w:p w14:paraId="615C24E5">
            <w:pPr>
              <w:spacing w:line="360" w:lineRule="auto"/>
              <w:jc w:val="left"/>
            </w:pPr>
          </w:p>
        </w:tc>
        <w:tc>
          <w:tcPr>
            <w:tcW w:w="579" w:type="dxa"/>
            <w:shd w:val="clear" w:color="auto" w:fill="auto"/>
          </w:tcPr>
          <w:p w14:paraId="2E97B5D9">
            <w:pPr>
              <w:spacing w:line="360" w:lineRule="auto"/>
              <w:jc w:val="left"/>
            </w:pPr>
          </w:p>
        </w:tc>
        <w:tc>
          <w:tcPr>
            <w:tcW w:w="579" w:type="dxa"/>
            <w:shd w:val="clear" w:color="auto" w:fill="auto"/>
          </w:tcPr>
          <w:p w14:paraId="5E2BEE18">
            <w:pPr>
              <w:spacing w:line="360" w:lineRule="auto"/>
              <w:jc w:val="left"/>
            </w:pPr>
          </w:p>
        </w:tc>
        <w:tc>
          <w:tcPr>
            <w:tcW w:w="579" w:type="dxa"/>
            <w:shd w:val="clear" w:color="auto" w:fill="auto"/>
          </w:tcPr>
          <w:p w14:paraId="56AED0A9">
            <w:pPr>
              <w:spacing w:line="360" w:lineRule="auto"/>
              <w:jc w:val="left"/>
            </w:pPr>
          </w:p>
        </w:tc>
        <w:tc>
          <w:tcPr>
            <w:tcW w:w="579" w:type="dxa"/>
            <w:shd w:val="clear" w:color="auto" w:fill="auto"/>
          </w:tcPr>
          <w:p w14:paraId="60626E6C">
            <w:pPr>
              <w:spacing w:line="360" w:lineRule="auto"/>
              <w:jc w:val="left"/>
            </w:pPr>
          </w:p>
        </w:tc>
        <w:tc>
          <w:tcPr>
            <w:tcW w:w="579" w:type="dxa"/>
            <w:shd w:val="clear" w:color="auto" w:fill="auto"/>
          </w:tcPr>
          <w:p w14:paraId="0AC5898B">
            <w:pPr>
              <w:spacing w:line="360" w:lineRule="auto"/>
              <w:jc w:val="left"/>
            </w:pPr>
          </w:p>
        </w:tc>
        <w:tc>
          <w:tcPr>
            <w:tcW w:w="579" w:type="dxa"/>
            <w:shd w:val="clear" w:color="auto" w:fill="auto"/>
          </w:tcPr>
          <w:p w14:paraId="6A57D814">
            <w:pPr>
              <w:spacing w:line="360" w:lineRule="auto"/>
              <w:jc w:val="left"/>
            </w:pPr>
          </w:p>
        </w:tc>
        <w:tc>
          <w:tcPr>
            <w:tcW w:w="579" w:type="dxa"/>
            <w:shd w:val="clear" w:color="auto" w:fill="auto"/>
          </w:tcPr>
          <w:p w14:paraId="566371A4">
            <w:pPr>
              <w:spacing w:line="360" w:lineRule="auto"/>
              <w:jc w:val="left"/>
            </w:pPr>
          </w:p>
        </w:tc>
        <w:tc>
          <w:tcPr>
            <w:tcW w:w="579" w:type="dxa"/>
            <w:shd w:val="clear" w:color="auto" w:fill="auto"/>
          </w:tcPr>
          <w:p w14:paraId="594E8E98">
            <w:pPr>
              <w:spacing w:line="360" w:lineRule="auto"/>
              <w:jc w:val="left"/>
            </w:pPr>
          </w:p>
        </w:tc>
        <w:tc>
          <w:tcPr>
            <w:tcW w:w="579" w:type="dxa"/>
            <w:shd w:val="clear" w:color="auto" w:fill="auto"/>
          </w:tcPr>
          <w:p w14:paraId="4D479E72">
            <w:pPr>
              <w:spacing w:line="360" w:lineRule="auto"/>
              <w:jc w:val="left"/>
            </w:pPr>
          </w:p>
        </w:tc>
        <w:tc>
          <w:tcPr>
            <w:tcW w:w="579" w:type="dxa"/>
            <w:shd w:val="clear" w:color="auto" w:fill="D9D9D9"/>
          </w:tcPr>
          <w:p w14:paraId="03237AB9">
            <w:pPr>
              <w:spacing w:line="360" w:lineRule="auto"/>
              <w:jc w:val="left"/>
            </w:pPr>
            <w:r>
              <w:t>4</w:t>
            </w:r>
          </w:p>
        </w:tc>
        <w:tc>
          <w:tcPr>
            <w:tcW w:w="580" w:type="dxa"/>
            <w:shd w:val="clear" w:color="auto" w:fill="auto"/>
          </w:tcPr>
          <w:p w14:paraId="2B3149F7">
            <w:pPr>
              <w:spacing w:line="360" w:lineRule="auto"/>
              <w:jc w:val="left"/>
            </w:pPr>
          </w:p>
        </w:tc>
        <w:tc>
          <w:tcPr>
            <w:tcW w:w="580" w:type="dxa"/>
            <w:shd w:val="clear" w:color="auto" w:fill="auto"/>
          </w:tcPr>
          <w:p w14:paraId="0BAE32EE">
            <w:pPr>
              <w:spacing w:line="360" w:lineRule="auto"/>
              <w:jc w:val="left"/>
            </w:pPr>
          </w:p>
        </w:tc>
        <w:tc>
          <w:tcPr>
            <w:tcW w:w="580" w:type="dxa"/>
            <w:shd w:val="clear" w:color="auto" w:fill="CCCCCC"/>
          </w:tcPr>
          <w:p w14:paraId="02C43050">
            <w:pPr>
              <w:spacing w:line="360" w:lineRule="auto"/>
              <w:jc w:val="left"/>
            </w:pPr>
            <w:r>
              <w:t>1</w:t>
            </w:r>
          </w:p>
        </w:tc>
        <w:tc>
          <w:tcPr>
            <w:tcW w:w="580" w:type="dxa"/>
            <w:shd w:val="clear" w:color="auto" w:fill="CCCCCC"/>
          </w:tcPr>
          <w:p w14:paraId="23CF6237">
            <w:pPr>
              <w:spacing w:line="360" w:lineRule="auto"/>
              <w:jc w:val="left"/>
            </w:pPr>
            <w:r>
              <w:t>0</w:t>
            </w:r>
          </w:p>
        </w:tc>
      </w:tr>
    </w:tbl>
    <w:p w14:paraId="6ECE3F59">
      <w:pPr>
        <w:spacing w:line="360" w:lineRule="auto"/>
      </w:pPr>
    </w:p>
    <w:p w14:paraId="058F8E8E">
      <w:pPr>
        <w:tabs>
          <w:tab w:val="left" w:pos="563"/>
        </w:tabs>
        <w:spacing w:line="360" w:lineRule="auto"/>
        <w:rPr>
          <w:rFonts w:ascii="微软雅黑" w:hAnsi="微软雅黑"/>
        </w:rPr>
      </w:pPr>
      <w:r>
        <w:rPr>
          <w:rFonts w:ascii="微软雅黑" w:hAnsi="微软雅黑"/>
        </w:rPr>
        <w:tab/>
      </w:r>
      <w:r>
        <w:rPr>
          <w:rFonts w:hint="default" w:ascii="微软雅黑" w:hAnsi="微软雅黑" w:eastAsia="微软雅黑" w:cs="宋体"/>
          <w:bCs/>
          <w:color w:val="auto"/>
          <w:kern w:val="2"/>
          <w:sz w:val="21"/>
          <w:szCs w:val="21"/>
          <w:lang w:val="en-US" w:eastAsia="zh-CN" w:bidi="ar-SA"/>
        </w:rPr>
        <w:t>Below is the corresponding definition table for when the bit is 1 and the current alarm. Multiple alarms may also be present simultaneously.</w:t>
      </w:r>
    </w:p>
    <w:tbl>
      <w:tblPr>
        <w:tblStyle w:val="28"/>
        <w:tblW w:w="4940" w:type="pct"/>
        <w:jc w:val="center"/>
        <w:tblLayout w:type="fixed"/>
        <w:tblCellMar>
          <w:top w:w="0" w:type="dxa"/>
          <w:left w:w="108" w:type="dxa"/>
          <w:bottom w:w="0" w:type="dxa"/>
          <w:right w:w="108" w:type="dxa"/>
        </w:tblCellMar>
      </w:tblPr>
      <w:tblGrid>
        <w:gridCol w:w="684"/>
        <w:gridCol w:w="2957"/>
        <w:gridCol w:w="2856"/>
        <w:gridCol w:w="772"/>
        <w:gridCol w:w="1280"/>
        <w:gridCol w:w="1746"/>
      </w:tblGrid>
      <w:tr w14:paraId="67FB962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F41D306">
            <w:pPr>
              <w:widowControl/>
              <w:spacing w:line="360" w:lineRule="auto"/>
              <w:jc w:val="left"/>
              <w:rPr>
                <w:rFonts w:ascii="微软雅黑" w:hAnsi="微软雅黑" w:cs="宋体"/>
                <w:color w:val="FF0000"/>
                <w:kern w:val="0"/>
                <w:sz w:val="20"/>
                <w:szCs w:val="20"/>
              </w:rPr>
            </w:pPr>
            <w:r>
              <w:rPr>
                <w:rFonts w:hint="eastAsia" w:ascii="微软雅黑" w:hAnsi="微软雅黑" w:cs="宋体"/>
                <w:color w:val="FF0000"/>
                <w:kern w:val="0"/>
                <w:sz w:val="20"/>
                <w:szCs w:val="20"/>
              </w:rPr>
              <w:t>b</w:t>
            </w:r>
            <w:r>
              <w:rPr>
                <w:rFonts w:ascii="微软雅黑" w:hAnsi="微软雅黑" w:cs="宋体"/>
                <w:color w:val="FF0000"/>
                <w:kern w:val="0"/>
                <w:sz w:val="20"/>
                <w:szCs w:val="20"/>
              </w:rPr>
              <w:t>it</w:t>
            </w:r>
          </w:p>
        </w:tc>
        <w:tc>
          <w:tcPr>
            <w:tcW w:w="1436" w:type="pct"/>
            <w:tcBorders>
              <w:top w:val="single" w:color="auto" w:sz="4" w:space="0"/>
              <w:left w:val="nil"/>
              <w:bottom w:val="single" w:color="auto" w:sz="4" w:space="0"/>
              <w:right w:val="single" w:color="auto" w:sz="4" w:space="0"/>
            </w:tcBorders>
            <w:noWrap/>
            <w:vAlign w:val="center"/>
          </w:tcPr>
          <w:p w14:paraId="02E6A260">
            <w:pPr>
              <w:widowControl/>
              <w:spacing w:line="360" w:lineRule="auto"/>
              <w:jc w:val="left"/>
              <w:rPr>
                <w:rFonts w:ascii="微软雅黑" w:hAnsi="微软雅黑" w:cs="宋体"/>
                <w:kern w:val="0"/>
                <w:sz w:val="20"/>
                <w:szCs w:val="20"/>
              </w:rPr>
            </w:pPr>
            <w:r>
              <w:rPr>
                <w:rFonts w:ascii="微软雅黑" w:hAnsi="微软雅黑" w:cs="宋体"/>
                <w:kern w:val="0"/>
                <w:sz w:val="20"/>
                <w:szCs w:val="20"/>
              </w:rPr>
              <w:t>Name</w:t>
            </w:r>
          </w:p>
        </w:tc>
        <w:tc>
          <w:tcPr>
            <w:tcW w:w="1387" w:type="pct"/>
            <w:tcBorders>
              <w:top w:val="single" w:color="auto" w:sz="4" w:space="0"/>
              <w:left w:val="nil"/>
              <w:bottom w:val="single" w:color="auto" w:sz="4" w:space="0"/>
              <w:right w:val="single" w:color="auto" w:sz="4" w:space="0"/>
            </w:tcBorders>
            <w:noWrap/>
            <w:vAlign w:val="center"/>
          </w:tcPr>
          <w:p w14:paraId="0846D65D">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Description</w:t>
            </w:r>
          </w:p>
        </w:tc>
        <w:tc>
          <w:tcPr>
            <w:tcW w:w="374" w:type="pct"/>
            <w:tcBorders>
              <w:top w:val="single" w:color="auto" w:sz="4" w:space="0"/>
              <w:left w:val="nil"/>
              <w:bottom w:val="single" w:color="auto" w:sz="4" w:space="0"/>
              <w:right w:val="single" w:color="auto" w:sz="4" w:space="0"/>
            </w:tcBorders>
            <w:vAlign w:val="center"/>
          </w:tcPr>
          <w:p w14:paraId="686E8BD5">
            <w:pPr>
              <w:widowControl/>
              <w:spacing w:line="360" w:lineRule="auto"/>
              <w:jc w:val="left"/>
              <w:rPr>
                <w:rFonts w:ascii="微软雅黑" w:hAnsi="微软雅黑" w:cs="宋体"/>
                <w:kern w:val="0"/>
                <w:sz w:val="20"/>
                <w:szCs w:val="20"/>
              </w:rPr>
            </w:pPr>
            <w:r>
              <w:rPr>
                <w:rFonts w:ascii="微软雅黑" w:hAnsi="微软雅黑" w:cs="宋体"/>
                <w:kern w:val="0"/>
                <w:sz w:val="20"/>
                <w:szCs w:val="20"/>
              </w:rPr>
              <w:t>C</w:t>
            </w:r>
            <w:r>
              <w:rPr>
                <w:rFonts w:hint="eastAsia" w:ascii="微软雅黑" w:hAnsi="微软雅黑" w:cs="宋体"/>
                <w:kern w:val="0"/>
                <w:sz w:val="20"/>
                <w:szCs w:val="20"/>
              </w:rPr>
              <w:t>ode</w:t>
            </w:r>
          </w:p>
        </w:tc>
        <w:tc>
          <w:tcPr>
            <w:tcW w:w="621" w:type="pct"/>
            <w:tcBorders>
              <w:top w:val="single" w:color="auto" w:sz="4" w:space="0"/>
              <w:left w:val="nil"/>
              <w:bottom w:val="single" w:color="auto" w:sz="4" w:space="0"/>
              <w:right w:val="single" w:color="auto" w:sz="4" w:space="0"/>
            </w:tcBorders>
          </w:tcPr>
          <w:p w14:paraId="0505DB6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调整后的16进制</w:t>
            </w:r>
          </w:p>
        </w:tc>
        <w:tc>
          <w:tcPr>
            <w:tcW w:w="847" w:type="pct"/>
            <w:tcBorders>
              <w:top w:val="single" w:color="auto" w:sz="4" w:space="0"/>
              <w:left w:val="nil"/>
              <w:bottom w:val="single" w:color="auto" w:sz="4" w:space="0"/>
              <w:right w:val="single" w:color="auto" w:sz="4" w:space="0"/>
            </w:tcBorders>
          </w:tcPr>
          <w:p w14:paraId="162155B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十进制</w:t>
            </w:r>
          </w:p>
        </w:tc>
      </w:tr>
      <w:tr w14:paraId="6B187D4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24CD71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5</w:t>
            </w:r>
          </w:p>
        </w:tc>
        <w:tc>
          <w:tcPr>
            <w:tcW w:w="1436" w:type="pct"/>
            <w:tcBorders>
              <w:top w:val="single" w:color="auto" w:sz="4" w:space="0"/>
              <w:left w:val="nil"/>
              <w:bottom w:val="single" w:color="auto" w:sz="4" w:space="0"/>
              <w:right w:val="single" w:color="auto" w:sz="4" w:space="0"/>
            </w:tcBorders>
            <w:noWrap/>
            <w:vAlign w:val="center"/>
          </w:tcPr>
          <w:p w14:paraId="1ABC4F3C">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Gas alarm（</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6FDFE390">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Gas alarm（</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A8AF7D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w:t>
            </w:r>
          </w:p>
        </w:tc>
        <w:tc>
          <w:tcPr>
            <w:tcW w:w="621" w:type="pct"/>
            <w:tcBorders>
              <w:top w:val="single" w:color="auto" w:sz="4" w:space="0"/>
              <w:left w:val="nil"/>
              <w:bottom w:val="single" w:color="auto" w:sz="4" w:space="0"/>
              <w:right w:val="single" w:color="auto" w:sz="4" w:space="0"/>
            </w:tcBorders>
          </w:tcPr>
          <w:p w14:paraId="0D44DFE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r>
              <w:rPr>
                <w:rFonts w:ascii="微软雅黑" w:hAnsi="微软雅黑" w:cs="宋体"/>
                <w:kern w:val="0"/>
                <w:sz w:val="20"/>
                <w:szCs w:val="20"/>
              </w:rPr>
              <w:t>000</w:t>
            </w:r>
          </w:p>
        </w:tc>
        <w:tc>
          <w:tcPr>
            <w:tcW w:w="847" w:type="pct"/>
            <w:tcBorders>
              <w:top w:val="single" w:color="auto" w:sz="4" w:space="0"/>
              <w:left w:val="nil"/>
              <w:bottom w:val="single" w:color="auto" w:sz="4" w:space="0"/>
              <w:right w:val="single" w:color="auto" w:sz="4" w:space="0"/>
            </w:tcBorders>
          </w:tcPr>
          <w:p w14:paraId="595FED75">
            <w:pPr>
              <w:widowControl/>
              <w:spacing w:line="360" w:lineRule="auto"/>
              <w:jc w:val="left"/>
              <w:rPr>
                <w:rFonts w:ascii="微软雅黑" w:hAnsi="微软雅黑" w:cs="宋体"/>
                <w:kern w:val="0"/>
                <w:sz w:val="20"/>
                <w:szCs w:val="20"/>
              </w:rPr>
            </w:pPr>
          </w:p>
        </w:tc>
      </w:tr>
      <w:tr w14:paraId="375CDEA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D2442C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4</w:t>
            </w:r>
          </w:p>
        </w:tc>
        <w:tc>
          <w:tcPr>
            <w:tcW w:w="1436" w:type="pct"/>
            <w:tcBorders>
              <w:top w:val="single" w:color="auto" w:sz="4" w:space="0"/>
              <w:left w:val="nil"/>
              <w:bottom w:val="single" w:color="auto" w:sz="4" w:space="0"/>
              <w:right w:val="single" w:color="auto" w:sz="4" w:space="0"/>
            </w:tcBorders>
            <w:noWrap/>
            <w:vAlign w:val="center"/>
          </w:tcPr>
          <w:p w14:paraId="4EE317D4">
            <w:pPr>
              <w:widowControl/>
              <w:spacing w:line="360" w:lineRule="auto"/>
              <w:jc w:val="left"/>
              <w:rPr>
                <w:rFonts w:ascii="微软雅黑" w:hAnsi="微软雅黑" w:cs="宋体"/>
                <w:kern w:val="0"/>
                <w:sz w:val="20"/>
                <w:szCs w:val="20"/>
              </w:rPr>
            </w:pPr>
            <w:r>
              <w:rPr>
                <w:rFonts w:hint="eastAsia"/>
              </w:rPr>
              <w:t>Drop the alarm</w:t>
            </w:r>
          </w:p>
        </w:tc>
        <w:tc>
          <w:tcPr>
            <w:tcW w:w="1387" w:type="pct"/>
            <w:tcBorders>
              <w:top w:val="single" w:color="auto" w:sz="4" w:space="0"/>
              <w:left w:val="nil"/>
              <w:bottom w:val="single" w:color="auto" w:sz="4" w:space="0"/>
              <w:right w:val="single" w:color="auto" w:sz="4" w:space="0"/>
            </w:tcBorders>
            <w:noWrap/>
            <w:vAlign w:val="center"/>
          </w:tcPr>
          <w:p w14:paraId="0F32B9FD">
            <w:pPr>
              <w:widowControl/>
              <w:spacing w:line="360" w:lineRule="auto"/>
              <w:jc w:val="left"/>
              <w:rPr>
                <w:rFonts w:ascii="微软雅黑" w:hAnsi="微软雅黑" w:cs="宋体"/>
                <w:kern w:val="0"/>
                <w:sz w:val="20"/>
                <w:szCs w:val="20"/>
              </w:rPr>
            </w:pPr>
            <w:r>
              <w:rPr>
                <w:rFonts w:hint="eastAsia"/>
              </w:rPr>
              <w:t>Drop the alarm</w:t>
            </w:r>
          </w:p>
        </w:tc>
        <w:tc>
          <w:tcPr>
            <w:tcW w:w="374" w:type="pct"/>
            <w:tcBorders>
              <w:top w:val="single" w:color="auto" w:sz="4" w:space="0"/>
              <w:left w:val="nil"/>
              <w:bottom w:val="single" w:color="auto" w:sz="4" w:space="0"/>
              <w:right w:val="single" w:color="auto" w:sz="4" w:space="0"/>
            </w:tcBorders>
            <w:vAlign w:val="center"/>
          </w:tcPr>
          <w:p w14:paraId="76F8D43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c>
          <w:tcPr>
            <w:tcW w:w="621" w:type="pct"/>
            <w:tcBorders>
              <w:top w:val="single" w:color="auto" w:sz="4" w:space="0"/>
              <w:left w:val="nil"/>
              <w:bottom w:val="single" w:color="auto" w:sz="4" w:space="0"/>
              <w:right w:val="single" w:color="auto" w:sz="4" w:space="0"/>
            </w:tcBorders>
          </w:tcPr>
          <w:p w14:paraId="2317B8F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r>
              <w:rPr>
                <w:rFonts w:ascii="微软雅黑" w:hAnsi="微软雅黑" w:cs="宋体"/>
                <w:kern w:val="0"/>
                <w:sz w:val="20"/>
                <w:szCs w:val="20"/>
              </w:rPr>
              <w:t>000</w:t>
            </w:r>
          </w:p>
        </w:tc>
        <w:tc>
          <w:tcPr>
            <w:tcW w:w="847" w:type="pct"/>
            <w:tcBorders>
              <w:top w:val="single" w:color="auto" w:sz="4" w:space="0"/>
              <w:left w:val="nil"/>
              <w:bottom w:val="single" w:color="auto" w:sz="4" w:space="0"/>
              <w:right w:val="single" w:color="auto" w:sz="4" w:space="0"/>
            </w:tcBorders>
          </w:tcPr>
          <w:p w14:paraId="0B159C6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r>
              <w:rPr>
                <w:rFonts w:ascii="微软雅黑" w:hAnsi="微软雅黑" w:cs="宋体"/>
                <w:kern w:val="0"/>
                <w:sz w:val="20"/>
                <w:szCs w:val="20"/>
              </w:rPr>
              <w:t>*4096=16384</w:t>
            </w:r>
          </w:p>
        </w:tc>
      </w:tr>
      <w:tr w14:paraId="4F6413C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0A78BC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3</w:t>
            </w:r>
          </w:p>
        </w:tc>
        <w:tc>
          <w:tcPr>
            <w:tcW w:w="1436" w:type="pct"/>
            <w:tcBorders>
              <w:top w:val="single" w:color="auto" w:sz="4" w:space="0"/>
              <w:left w:val="nil"/>
              <w:bottom w:val="single" w:color="auto" w:sz="4" w:space="0"/>
              <w:right w:val="single" w:color="auto" w:sz="4" w:space="0"/>
            </w:tcBorders>
            <w:noWrap/>
            <w:vAlign w:val="center"/>
          </w:tcPr>
          <w:p w14:paraId="1048828E">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Fence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4D853C9C">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Fence alarm (away from the beacon)</w:t>
            </w:r>
            <w:r>
              <w:rPr>
                <w:rFonts w:hint="eastAsia" w:ascii="微软雅黑" w:hAnsi="微软雅黑" w:cs="宋体"/>
                <w:kern w:val="0"/>
                <w:sz w:val="20"/>
                <w:szCs w:val="20"/>
                <w:lang w:val="en-US" w:eastAsia="zh-CN"/>
              </w:rPr>
              <w:t xml:space="preserve"> （</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4619DA6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c>
          <w:tcPr>
            <w:tcW w:w="621" w:type="pct"/>
            <w:tcBorders>
              <w:top w:val="single" w:color="auto" w:sz="4" w:space="0"/>
              <w:left w:val="nil"/>
              <w:bottom w:val="single" w:color="auto" w:sz="4" w:space="0"/>
              <w:right w:val="single" w:color="auto" w:sz="4" w:space="0"/>
            </w:tcBorders>
          </w:tcPr>
          <w:p w14:paraId="75BC296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r>
              <w:rPr>
                <w:rFonts w:ascii="微软雅黑" w:hAnsi="微软雅黑" w:cs="宋体"/>
                <w:kern w:val="0"/>
                <w:sz w:val="20"/>
                <w:szCs w:val="20"/>
              </w:rPr>
              <w:t>000</w:t>
            </w:r>
          </w:p>
        </w:tc>
        <w:tc>
          <w:tcPr>
            <w:tcW w:w="847" w:type="pct"/>
            <w:tcBorders>
              <w:top w:val="single" w:color="auto" w:sz="4" w:space="0"/>
              <w:left w:val="nil"/>
              <w:bottom w:val="single" w:color="auto" w:sz="4" w:space="0"/>
              <w:right w:val="single" w:color="auto" w:sz="4" w:space="0"/>
            </w:tcBorders>
          </w:tcPr>
          <w:p w14:paraId="50310EC8">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r>
              <w:rPr>
                <w:rFonts w:hint="eastAsia" w:ascii="微软雅黑" w:hAnsi="微软雅黑" w:cs="宋体"/>
                <w:kern w:val="0"/>
                <w:sz w:val="20"/>
                <w:szCs w:val="20"/>
              </w:rPr>
              <w:t>*4096=</w:t>
            </w:r>
            <w:r>
              <w:rPr>
                <w:rFonts w:ascii="微软雅黑" w:hAnsi="微软雅黑" w:cs="宋体"/>
                <w:kern w:val="0"/>
                <w:sz w:val="20"/>
                <w:szCs w:val="20"/>
              </w:rPr>
              <w:t>8192</w:t>
            </w:r>
          </w:p>
        </w:tc>
      </w:tr>
      <w:tr w14:paraId="2C98860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8170C2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 xml:space="preserve">12 </w:t>
            </w:r>
          </w:p>
        </w:tc>
        <w:tc>
          <w:tcPr>
            <w:tcW w:w="1436" w:type="pct"/>
            <w:tcBorders>
              <w:top w:val="single" w:color="auto" w:sz="4" w:space="0"/>
              <w:left w:val="nil"/>
              <w:bottom w:val="single" w:color="auto" w:sz="4" w:space="0"/>
              <w:right w:val="single" w:color="auto" w:sz="4" w:space="0"/>
            </w:tcBorders>
            <w:noWrap/>
            <w:vAlign w:val="center"/>
          </w:tcPr>
          <w:p w14:paraId="05090322">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Strap damage</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FA92D6">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Strap damage</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5FEFCB0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w:t>
            </w:r>
          </w:p>
        </w:tc>
        <w:tc>
          <w:tcPr>
            <w:tcW w:w="621" w:type="pct"/>
            <w:tcBorders>
              <w:top w:val="single" w:color="auto" w:sz="4" w:space="0"/>
              <w:left w:val="nil"/>
              <w:bottom w:val="single" w:color="auto" w:sz="4" w:space="0"/>
              <w:right w:val="single" w:color="auto" w:sz="4" w:space="0"/>
            </w:tcBorders>
          </w:tcPr>
          <w:p w14:paraId="399575B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1000</w:t>
            </w:r>
          </w:p>
        </w:tc>
        <w:tc>
          <w:tcPr>
            <w:tcW w:w="847" w:type="pct"/>
            <w:tcBorders>
              <w:top w:val="single" w:color="auto" w:sz="4" w:space="0"/>
              <w:left w:val="nil"/>
              <w:bottom w:val="single" w:color="auto" w:sz="4" w:space="0"/>
              <w:right w:val="single" w:color="auto" w:sz="4" w:space="0"/>
            </w:tcBorders>
          </w:tcPr>
          <w:p w14:paraId="154B778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1*4096=4096</w:t>
            </w:r>
          </w:p>
        </w:tc>
      </w:tr>
      <w:tr w14:paraId="420D3BB9">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D609F1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w:t>
            </w:r>
          </w:p>
        </w:tc>
        <w:tc>
          <w:tcPr>
            <w:tcW w:w="1436" w:type="pct"/>
            <w:tcBorders>
              <w:top w:val="single" w:color="auto" w:sz="4" w:space="0"/>
              <w:left w:val="nil"/>
              <w:bottom w:val="single" w:color="auto" w:sz="4" w:space="0"/>
              <w:right w:val="single" w:color="auto" w:sz="4" w:space="0"/>
            </w:tcBorders>
            <w:noWrap/>
            <w:vAlign w:val="center"/>
          </w:tcPr>
          <w:p w14:paraId="40CAAB0B">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Lock open</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FCD1826">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Lock open</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E58CAD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c>
          <w:tcPr>
            <w:tcW w:w="621" w:type="pct"/>
            <w:tcBorders>
              <w:top w:val="single" w:color="auto" w:sz="4" w:space="0"/>
              <w:left w:val="nil"/>
              <w:bottom w:val="single" w:color="auto" w:sz="4" w:space="0"/>
              <w:right w:val="single" w:color="auto" w:sz="4" w:space="0"/>
            </w:tcBorders>
          </w:tcPr>
          <w:p w14:paraId="539A4DA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0800</w:t>
            </w:r>
          </w:p>
        </w:tc>
        <w:tc>
          <w:tcPr>
            <w:tcW w:w="847" w:type="pct"/>
            <w:tcBorders>
              <w:top w:val="single" w:color="auto" w:sz="4" w:space="0"/>
              <w:left w:val="nil"/>
              <w:bottom w:val="single" w:color="auto" w:sz="4" w:space="0"/>
              <w:right w:val="single" w:color="auto" w:sz="4" w:space="0"/>
            </w:tcBorders>
          </w:tcPr>
          <w:p w14:paraId="3ABC30F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8*256=2048</w:t>
            </w:r>
          </w:p>
        </w:tc>
      </w:tr>
      <w:tr w14:paraId="023BA97C">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2A8844E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 xml:space="preserve">10 </w:t>
            </w:r>
          </w:p>
        </w:tc>
        <w:tc>
          <w:tcPr>
            <w:tcW w:w="1436" w:type="pct"/>
            <w:tcBorders>
              <w:top w:val="single" w:color="auto" w:sz="4" w:space="0"/>
              <w:left w:val="nil"/>
              <w:bottom w:val="single" w:color="auto" w:sz="4" w:space="0"/>
              <w:right w:val="single" w:color="auto" w:sz="4" w:space="0"/>
            </w:tcBorders>
            <w:noWrap/>
            <w:vAlign w:val="center"/>
          </w:tcPr>
          <w:p w14:paraId="7ABB3305">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Approaching beacon point (125K)</w:t>
            </w:r>
            <w:r>
              <w:rPr>
                <w:rFonts w:hint="eastAsia" w:ascii="微软雅黑" w:hAnsi="微软雅黑" w:cs="宋体"/>
                <w:kern w:val="0"/>
                <w:sz w:val="20"/>
                <w:szCs w:val="20"/>
                <w:lang w:val="en-US" w:eastAsia="zh-CN"/>
              </w:rPr>
              <w:t xml:space="preserve"> （</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DC54C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Approaching beacon point (125K)</w:t>
            </w:r>
            <w:r>
              <w:rPr>
                <w:rFonts w:hint="eastAsia" w:ascii="微软雅黑" w:hAnsi="微软雅黑" w:cs="宋体"/>
                <w:kern w:val="0"/>
                <w:sz w:val="20"/>
                <w:szCs w:val="20"/>
                <w:lang w:val="en-US" w:eastAsia="zh-CN"/>
              </w:rPr>
              <w:t xml:space="preserve"> （</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3A0035A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5</w:t>
            </w:r>
          </w:p>
        </w:tc>
        <w:tc>
          <w:tcPr>
            <w:tcW w:w="621" w:type="pct"/>
            <w:tcBorders>
              <w:top w:val="single" w:color="auto" w:sz="4" w:space="0"/>
              <w:left w:val="nil"/>
              <w:bottom w:val="single" w:color="auto" w:sz="4" w:space="0"/>
              <w:right w:val="single" w:color="auto" w:sz="4" w:space="0"/>
            </w:tcBorders>
          </w:tcPr>
          <w:p w14:paraId="14663C8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0400</w:t>
            </w:r>
          </w:p>
        </w:tc>
        <w:tc>
          <w:tcPr>
            <w:tcW w:w="847" w:type="pct"/>
            <w:tcBorders>
              <w:top w:val="single" w:color="auto" w:sz="4" w:space="0"/>
              <w:left w:val="nil"/>
              <w:bottom w:val="single" w:color="auto" w:sz="4" w:space="0"/>
              <w:right w:val="single" w:color="auto" w:sz="4" w:space="0"/>
            </w:tcBorders>
          </w:tcPr>
          <w:p w14:paraId="047109B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4*256=1024</w:t>
            </w:r>
          </w:p>
        </w:tc>
      </w:tr>
      <w:tr w14:paraId="2933386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C8A0CB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9</w:t>
            </w:r>
          </w:p>
        </w:tc>
        <w:tc>
          <w:tcPr>
            <w:tcW w:w="1436" w:type="pct"/>
            <w:tcBorders>
              <w:top w:val="single" w:color="auto" w:sz="4" w:space="0"/>
              <w:left w:val="nil"/>
              <w:bottom w:val="single" w:color="auto" w:sz="4" w:space="0"/>
              <w:right w:val="single" w:color="auto" w:sz="4" w:space="0"/>
            </w:tcBorders>
            <w:noWrap/>
            <w:vAlign w:val="center"/>
          </w:tcPr>
          <w:p w14:paraId="58468BD8">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Release key</w:t>
            </w:r>
          </w:p>
          <w:p w14:paraId="2E3DB462">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7A0C0D4">
            <w:pPr>
              <w:widowControl/>
              <w:spacing w:line="360" w:lineRule="auto"/>
              <w:jc w:val="left"/>
              <w:rPr>
                <w:rFonts w:ascii="微软雅黑" w:hAnsi="微软雅黑" w:cs="宋体"/>
                <w:kern w:val="0"/>
                <w:sz w:val="20"/>
                <w:szCs w:val="20"/>
              </w:rPr>
            </w:pPr>
          </w:p>
        </w:tc>
        <w:tc>
          <w:tcPr>
            <w:tcW w:w="374" w:type="pct"/>
            <w:tcBorders>
              <w:top w:val="single" w:color="auto" w:sz="4" w:space="0"/>
              <w:left w:val="nil"/>
              <w:bottom w:val="single" w:color="auto" w:sz="4" w:space="0"/>
              <w:right w:val="single" w:color="auto" w:sz="4" w:space="0"/>
            </w:tcBorders>
            <w:vAlign w:val="center"/>
          </w:tcPr>
          <w:p w14:paraId="65FF46F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6</w:t>
            </w:r>
          </w:p>
        </w:tc>
        <w:tc>
          <w:tcPr>
            <w:tcW w:w="621" w:type="pct"/>
            <w:tcBorders>
              <w:top w:val="single" w:color="auto" w:sz="4" w:space="0"/>
              <w:left w:val="nil"/>
              <w:bottom w:val="single" w:color="auto" w:sz="4" w:space="0"/>
              <w:right w:val="single" w:color="auto" w:sz="4" w:space="0"/>
            </w:tcBorders>
          </w:tcPr>
          <w:p w14:paraId="62FE107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0200</w:t>
            </w:r>
          </w:p>
        </w:tc>
        <w:tc>
          <w:tcPr>
            <w:tcW w:w="847" w:type="pct"/>
            <w:tcBorders>
              <w:top w:val="single" w:color="auto" w:sz="4" w:space="0"/>
              <w:left w:val="nil"/>
              <w:bottom w:val="single" w:color="auto" w:sz="4" w:space="0"/>
              <w:right w:val="single" w:color="auto" w:sz="4" w:space="0"/>
            </w:tcBorders>
          </w:tcPr>
          <w:p w14:paraId="3FD3CB2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2*256=512</w:t>
            </w:r>
          </w:p>
        </w:tc>
      </w:tr>
      <w:tr w14:paraId="082EA82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4D2E341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c>
          <w:tcPr>
            <w:tcW w:w="1436" w:type="pct"/>
            <w:tcBorders>
              <w:top w:val="single" w:color="auto" w:sz="4" w:space="0"/>
              <w:left w:val="nil"/>
              <w:bottom w:val="single" w:color="auto" w:sz="4" w:space="0"/>
              <w:right w:val="single" w:color="auto" w:sz="4" w:space="0"/>
            </w:tcBorders>
            <w:noWrap/>
            <w:vAlign w:val="center"/>
          </w:tcPr>
          <w:p w14:paraId="24255BC5">
            <w:pPr>
              <w:widowControl/>
              <w:spacing w:line="360" w:lineRule="auto"/>
              <w:jc w:val="left"/>
              <w:rPr>
                <w:rFonts w:hint="eastAsia" w:ascii="微软雅黑" w:hAnsi="微软雅黑" w:eastAsia="微软雅黑" w:cs="宋体"/>
                <w:kern w:val="0"/>
                <w:sz w:val="20"/>
                <w:szCs w:val="20"/>
                <w:lang w:eastAsia="zh-CN"/>
              </w:rPr>
            </w:pPr>
            <w:r>
              <w:rPr>
                <w:rFonts w:ascii="微软雅黑" w:hAnsi="微软雅黑" w:cs="宋体"/>
                <w:kern w:val="0"/>
                <w:sz w:val="20"/>
                <w:szCs w:val="20"/>
              </w:rPr>
              <w:t>Wearing device</w:t>
            </w:r>
          </w:p>
        </w:tc>
        <w:tc>
          <w:tcPr>
            <w:tcW w:w="1387" w:type="pct"/>
            <w:tcBorders>
              <w:top w:val="single" w:color="auto" w:sz="4" w:space="0"/>
              <w:left w:val="nil"/>
              <w:bottom w:val="single" w:color="auto" w:sz="4" w:space="0"/>
              <w:right w:val="single" w:color="auto" w:sz="4" w:space="0"/>
            </w:tcBorders>
            <w:noWrap/>
            <w:vAlign w:val="center"/>
          </w:tcPr>
          <w:p w14:paraId="6753AAF7">
            <w:pPr>
              <w:widowControl/>
              <w:spacing w:line="360" w:lineRule="auto"/>
              <w:jc w:val="left"/>
              <w:rPr>
                <w:rFonts w:ascii="微软雅黑" w:hAnsi="微软雅黑" w:cs="宋体"/>
                <w:kern w:val="0"/>
                <w:sz w:val="20"/>
                <w:szCs w:val="20"/>
              </w:rPr>
            </w:pPr>
            <w:r>
              <w:rPr>
                <w:rFonts w:ascii="微软雅黑" w:hAnsi="微软雅黑" w:cs="宋体"/>
                <w:kern w:val="0"/>
                <w:sz w:val="20"/>
                <w:szCs w:val="20"/>
              </w:rPr>
              <w:t>Wearing device</w:t>
            </w:r>
          </w:p>
        </w:tc>
        <w:tc>
          <w:tcPr>
            <w:tcW w:w="374" w:type="pct"/>
            <w:tcBorders>
              <w:top w:val="single" w:color="auto" w:sz="4" w:space="0"/>
              <w:left w:val="nil"/>
              <w:bottom w:val="single" w:color="auto" w:sz="4" w:space="0"/>
              <w:right w:val="single" w:color="auto" w:sz="4" w:space="0"/>
            </w:tcBorders>
            <w:vAlign w:val="center"/>
          </w:tcPr>
          <w:p w14:paraId="0E4B529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621" w:type="pct"/>
            <w:tcBorders>
              <w:top w:val="single" w:color="auto" w:sz="4" w:space="0"/>
              <w:left w:val="nil"/>
              <w:bottom w:val="single" w:color="auto" w:sz="4" w:space="0"/>
              <w:right w:val="single" w:color="auto" w:sz="4" w:space="0"/>
            </w:tcBorders>
          </w:tcPr>
          <w:p w14:paraId="0DACF60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0100</w:t>
            </w:r>
          </w:p>
        </w:tc>
        <w:tc>
          <w:tcPr>
            <w:tcW w:w="847" w:type="pct"/>
            <w:tcBorders>
              <w:top w:val="single" w:color="auto" w:sz="4" w:space="0"/>
              <w:left w:val="nil"/>
              <w:bottom w:val="single" w:color="auto" w:sz="4" w:space="0"/>
              <w:right w:val="single" w:color="auto" w:sz="4" w:space="0"/>
            </w:tcBorders>
          </w:tcPr>
          <w:p w14:paraId="01ECA12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1*256=256</w:t>
            </w:r>
          </w:p>
        </w:tc>
      </w:tr>
      <w:tr w14:paraId="0FE4980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FCC7B3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1436" w:type="pct"/>
            <w:tcBorders>
              <w:top w:val="nil"/>
              <w:left w:val="nil"/>
              <w:bottom w:val="single" w:color="auto" w:sz="4" w:space="0"/>
              <w:right w:val="single" w:color="auto" w:sz="4" w:space="0"/>
            </w:tcBorders>
            <w:noWrap/>
            <w:vAlign w:val="center"/>
          </w:tcPr>
          <w:p w14:paraId="074B7FB4">
            <w:pPr>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Cancel SOS</w:t>
            </w:r>
          </w:p>
        </w:tc>
        <w:tc>
          <w:tcPr>
            <w:tcW w:w="1387" w:type="pct"/>
            <w:tcBorders>
              <w:top w:val="nil"/>
              <w:left w:val="nil"/>
              <w:bottom w:val="single" w:color="auto" w:sz="4" w:space="0"/>
              <w:right w:val="single" w:color="auto" w:sz="4" w:space="0"/>
            </w:tcBorders>
            <w:vAlign w:val="center"/>
          </w:tcPr>
          <w:p w14:paraId="5BF5E77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Cancel SOS</w:t>
            </w:r>
          </w:p>
        </w:tc>
        <w:tc>
          <w:tcPr>
            <w:tcW w:w="374" w:type="pct"/>
            <w:tcBorders>
              <w:top w:val="nil"/>
              <w:left w:val="nil"/>
              <w:bottom w:val="single" w:color="auto" w:sz="4" w:space="0"/>
              <w:right w:val="single" w:color="auto" w:sz="4" w:space="0"/>
            </w:tcBorders>
            <w:vAlign w:val="center"/>
          </w:tcPr>
          <w:p w14:paraId="3FF94E3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c>
          <w:tcPr>
            <w:tcW w:w="621" w:type="pct"/>
            <w:tcBorders>
              <w:top w:val="nil"/>
              <w:left w:val="nil"/>
              <w:bottom w:val="single" w:color="auto" w:sz="4" w:space="0"/>
              <w:right w:val="single" w:color="auto" w:sz="4" w:space="0"/>
            </w:tcBorders>
          </w:tcPr>
          <w:p w14:paraId="7982FA5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0080</w:t>
            </w:r>
          </w:p>
        </w:tc>
        <w:tc>
          <w:tcPr>
            <w:tcW w:w="847" w:type="pct"/>
            <w:tcBorders>
              <w:top w:val="nil"/>
              <w:left w:val="nil"/>
              <w:bottom w:val="single" w:color="auto" w:sz="4" w:space="0"/>
              <w:right w:val="single" w:color="auto" w:sz="4" w:space="0"/>
            </w:tcBorders>
          </w:tcPr>
          <w:p w14:paraId="1AE2C23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8*16=128</w:t>
            </w:r>
          </w:p>
        </w:tc>
      </w:tr>
      <w:tr w14:paraId="58D6FAB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73B02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6</w:t>
            </w:r>
          </w:p>
        </w:tc>
        <w:tc>
          <w:tcPr>
            <w:tcW w:w="1436" w:type="pct"/>
            <w:tcBorders>
              <w:top w:val="nil"/>
              <w:left w:val="nil"/>
              <w:bottom w:val="single" w:color="auto" w:sz="4" w:space="0"/>
              <w:right w:val="single" w:color="auto" w:sz="4" w:space="0"/>
            </w:tcBorders>
            <w:noWrap/>
            <w:vAlign w:val="center"/>
          </w:tcPr>
          <w:p w14:paraId="13F6CC11">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Vibration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nil"/>
              <w:left w:val="nil"/>
              <w:bottom w:val="single" w:color="auto" w:sz="4" w:space="0"/>
              <w:right w:val="single" w:color="auto" w:sz="4" w:space="0"/>
            </w:tcBorders>
            <w:vAlign w:val="center"/>
          </w:tcPr>
          <w:p w14:paraId="426877C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Vibration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nil"/>
              <w:left w:val="nil"/>
              <w:bottom w:val="single" w:color="auto" w:sz="4" w:space="0"/>
              <w:right w:val="single" w:color="auto" w:sz="4" w:space="0"/>
            </w:tcBorders>
            <w:vAlign w:val="center"/>
          </w:tcPr>
          <w:p w14:paraId="31A8ECF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9</w:t>
            </w:r>
          </w:p>
        </w:tc>
        <w:tc>
          <w:tcPr>
            <w:tcW w:w="621" w:type="pct"/>
            <w:tcBorders>
              <w:top w:val="nil"/>
              <w:left w:val="nil"/>
              <w:bottom w:val="single" w:color="auto" w:sz="4" w:space="0"/>
              <w:right w:val="single" w:color="auto" w:sz="4" w:space="0"/>
            </w:tcBorders>
          </w:tcPr>
          <w:p w14:paraId="7B5B991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0040</w:t>
            </w:r>
          </w:p>
        </w:tc>
        <w:tc>
          <w:tcPr>
            <w:tcW w:w="847" w:type="pct"/>
            <w:tcBorders>
              <w:top w:val="nil"/>
              <w:left w:val="nil"/>
              <w:bottom w:val="single" w:color="auto" w:sz="4" w:space="0"/>
              <w:right w:val="single" w:color="auto" w:sz="4" w:space="0"/>
            </w:tcBorders>
          </w:tcPr>
          <w:p w14:paraId="6CD8160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4*16=64</w:t>
            </w:r>
          </w:p>
        </w:tc>
      </w:tr>
      <w:tr w14:paraId="796EF226">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4C0215F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5</w:t>
            </w:r>
          </w:p>
        </w:tc>
        <w:tc>
          <w:tcPr>
            <w:tcW w:w="1436" w:type="pct"/>
            <w:tcBorders>
              <w:top w:val="nil"/>
              <w:left w:val="nil"/>
              <w:bottom w:val="single" w:color="auto" w:sz="4" w:space="0"/>
              <w:right w:val="single" w:color="auto" w:sz="4" w:space="0"/>
            </w:tcBorders>
            <w:noWrap/>
            <w:vAlign w:val="center"/>
          </w:tcPr>
          <w:p w14:paraId="2582748F">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Sedentary alarm</w:t>
            </w:r>
          </w:p>
        </w:tc>
        <w:tc>
          <w:tcPr>
            <w:tcW w:w="1387" w:type="pct"/>
            <w:tcBorders>
              <w:top w:val="nil"/>
              <w:left w:val="nil"/>
              <w:bottom w:val="single" w:color="auto" w:sz="4" w:space="0"/>
              <w:right w:val="single" w:color="auto" w:sz="4" w:space="0"/>
            </w:tcBorders>
            <w:vAlign w:val="center"/>
          </w:tcPr>
          <w:p w14:paraId="77F0039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Sedentary alarm</w:t>
            </w:r>
          </w:p>
        </w:tc>
        <w:tc>
          <w:tcPr>
            <w:tcW w:w="374" w:type="pct"/>
            <w:tcBorders>
              <w:top w:val="nil"/>
              <w:left w:val="nil"/>
              <w:bottom w:val="single" w:color="auto" w:sz="4" w:space="0"/>
              <w:right w:val="single" w:color="auto" w:sz="4" w:space="0"/>
            </w:tcBorders>
            <w:vAlign w:val="center"/>
          </w:tcPr>
          <w:p w14:paraId="553DB09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10</w:t>
            </w:r>
          </w:p>
        </w:tc>
        <w:tc>
          <w:tcPr>
            <w:tcW w:w="621" w:type="pct"/>
            <w:tcBorders>
              <w:top w:val="nil"/>
              <w:left w:val="nil"/>
              <w:bottom w:val="single" w:color="auto" w:sz="4" w:space="0"/>
              <w:right w:val="single" w:color="auto" w:sz="4" w:space="0"/>
            </w:tcBorders>
          </w:tcPr>
          <w:p w14:paraId="30D3721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0020</w:t>
            </w:r>
          </w:p>
        </w:tc>
        <w:tc>
          <w:tcPr>
            <w:tcW w:w="847" w:type="pct"/>
            <w:tcBorders>
              <w:top w:val="nil"/>
              <w:left w:val="nil"/>
              <w:bottom w:val="single" w:color="auto" w:sz="4" w:space="0"/>
              <w:right w:val="single" w:color="auto" w:sz="4" w:space="0"/>
            </w:tcBorders>
          </w:tcPr>
          <w:p w14:paraId="191E628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2*16=32</w:t>
            </w:r>
          </w:p>
        </w:tc>
      </w:tr>
      <w:tr w14:paraId="48360160">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5B699B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4</w:t>
            </w:r>
          </w:p>
        </w:tc>
        <w:tc>
          <w:tcPr>
            <w:tcW w:w="1436" w:type="pct"/>
            <w:tcBorders>
              <w:top w:val="nil"/>
              <w:left w:val="nil"/>
              <w:bottom w:val="single" w:color="auto" w:sz="4" w:space="0"/>
              <w:right w:val="single" w:color="auto" w:sz="4" w:space="0"/>
            </w:tcBorders>
            <w:noWrap/>
            <w:vAlign w:val="center"/>
          </w:tcPr>
          <w:p w14:paraId="00384522">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Remove device</w:t>
            </w:r>
          </w:p>
        </w:tc>
        <w:tc>
          <w:tcPr>
            <w:tcW w:w="1387" w:type="pct"/>
            <w:tcBorders>
              <w:top w:val="nil"/>
              <w:left w:val="nil"/>
              <w:bottom w:val="single" w:color="auto" w:sz="4" w:space="0"/>
              <w:right w:val="single" w:color="auto" w:sz="4" w:space="0"/>
            </w:tcBorders>
            <w:vAlign w:val="center"/>
          </w:tcPr>
          <w:p w14:paraId="454ED3B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lang w:eastAsia="zh-CN"/>
              </w:rPr>
              <w:t>Remove device</w:t>
            </w:r>
          </w:p>
        </w:tc>
        <w:tc>
          <w:tcPr>
            <w:tcW w:w="374" w:type="pct"/>
            <w:tcBorders>
              <w:top w:val="nil"/>
              <w:left w:val="nil"/>
              <w:bottom w:val="single" w:color="auto" w:sz="4" w:space="0"/>
              <w:right w:val="single" w:color="auto" w:sz="4" w:space="0"/>
            </w:tcBorders>
            <w:vAlign w:val="center"/>
          </w:tcPr>
          <w:p w14:paraId="418D702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w:t>
            </w:r>
          </w:p>
        </w:tc>
        <w:tc>
          <w:tcPr>
            <w:tcW w:w="621" w:type="pct"/>
            <w:tcBorders>
              <w:top w:val="nil"/>
              <w:left w:val="nil"/>
              <w:bottom w:val="single" w:color="auto" w:sz="4" w:space="0"/>
              <w:right w:val="single" w:color="auto" w:sz="4" w:space="0"/>
            </w:tcBorders>
          </w:tcPr>
          <w:p w14:paraId="1C982CC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0010</w:t>
            </w:r>
          </w:p>
        </w:tc>
        <w:tc>
          <w:tcPr>
            <w:tcW w:w="847" w:type="pct"/>
            <w:tcBorders>
              <w:top w:val="nil"/>
              <w:left w:val="nil"/>
              <w:bottom w:val="single" w:color="auto" w:sz="4" w:space="0"/>
              <w:right w:val="single" w:color="auto" w:sz="4" w:space="0"/>
            </w:tcBorders>
          </w:tcPr>
          <w:p w14:paraId="56769FD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1*16=16</w:t>
            </w:r>
          </w:p>
        </w:tc>
      </w:tr>
      <w:tr w14:paraId="3298CAE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52899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w:t>
            </w:r>
          </w:p>
        </w:tc>
        <w:tc>
          <w:tcPr>
            <w:tcW w:w="1436" w:type="pct"/>
            <w:tcBorders>
              <w:top w:val="nil"/>
              <w:left w:val="nil"/>
              <w:bottom w:val="single" w:color="auto" w:sz="4" w:space="0"/>
              <w:right w:val="single" w:color="auto" w:sz="4" w:space="0"/>
            </w:tcBorders>
            <w:noWrap/>
            <w:vAlign w:val="center"/>
          </w:tcPr>
          <w:p w14:paraId="2F44440A">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Open box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nil"/>
              <w:left w:val="nil"/>
              <w:bottom w:val="single" w:color="auto" w:sz="4" w:space="0"/>
              <w:right w:val="single" w:color="auto" w:sz="4" w:space="0"/>
            </w:tcBorders>
            <w:vAlign w:val="center"/>
          </w:tcPr>
          <w:p w14:paraId="65CF39C1">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Open box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nil"/>
              <w:left w:val="nil"/>
              <w:bottom w:val="single" w:color="auto" w:sz="4" w:space="0"/>
              <w:right w:val="single" w:color="auto" w:sz="4" w:space="0"/>
            </w:tcBorders>
            <w:vAlign w:val="center"/>
          </w:tcPr>
          <w:p w14:paraId="2591FA7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12</w:t>
            </w:r>
          </w:p>
        </w:tc>
        <w:tc>
          <w:tcPr>
            <w:tcW w:w="621" w:type="pct"/>
            <w:tcBorders>
              <w:top w:val="nil"/>
              <w:left w:val="nil"/>
              <w:bottom w:val="single" w:color="auto" w:sz="4" w:space="0"/>
              <w:right w:val="single" w:color="auto" w:sz="4" w:space="0"/>
            </w:tcBorders>
          </w:tcPr>
          <w:p w14:paraId="39CA1A4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0008</w:t>
            </w:r>
          </w:p>
        </w:tc>
        <w:tc>
          <w:tcPr>
            <w:tcW w:w="847" w:type="pct"/>
            <w:tcBorders>
              <w:top w:val="nil"/>
              <w:left w:val="nil"/>
              <w:bottom w:val="single" w:color="auto" w:sz="4" w:space="0"/>
              <w:right w:val="single" w:color="auto" w:sz="4" w:space="0"/>
            </w:tcBorders>
          </w:tcPr>
          <w:p w14:paraId="665A726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r>
      <w:tr w14:paraId="000B9ACF">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F043479">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1436" w:type="pct"/>
            <w:tcBorders>
              <w:top w:val="nil"/>
              <w:left w:val="nil"/>
              <w:bottom w:val="single" w:color="auto" w:sz="4" w:space="0"/>
              <w:right w:val="single" w:color="auto" w:sz="4" w:space="0"/>
            </w:tcBorders>
            <w:noWrap/>
            <w:vAlign w:val="center"/>
          </w:tcPr>
          <w:p w14:paraId="7DF096B7">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Shutdown</w:t>
            </w:r>
          </w:p>
        </w:tc>
        <w:tc>
          <w:tcPr>
            <w:tcW w:w="1387" w:type="pct"/>
            <w:tcBorders>
              <w:top w:val="nil"/>
              <w:left w:val="nil"/>
              <w:bottom w:val="single" w:color="auto" w:sz="4" w:space="0"/>
              <w:right w:val="single" w:color="auto" w:sz="4" w:space="0"/>
            </w:tcBorders>
            <w:vAlign w:val="center"/>
          </w:tcPr>
          <w:p w14:paraId="5D0241E7">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Shutdown</w:t>
            </w:r>
          </w:p>
        </w:tc>
        <w:tc>
          <w:tcPr>
            <w:tcW w:w="374" w:type="pct"/>
            <w:tcBorders>
              <w:top w:val="nil"/>
              <w:left w:val="nil"/>
              <w:bottom w:val="single" w:color="auto" w:sz="4" w:space="0"/>
              <w:right w:val="single" w:color="auto" w:sz="4" w:space="0"/>
            </w:tcBorders>
            <w:vAlign w:val="center"/>
          </w:tcPr>
          <w:p w14:paraId="0FC9234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13</w:t>
            </w:r>
          </w:p>
        </w:tc>
        <w:tc>
          <w:tcPr>
            <w:tcW w:w="621" w:type="pct"/>
            <w:tcBorders>
              <w:top w:val="nil"/>
              <w:left w:val="nil"/>
              <w:bottom w:val="single" w:color="auto" w:sz="4" w:space="0"/>
              <w:right w:val="single" w:color="auto" w:sz="4" w:space="0"/>
            </w:tcBorders>
          </w:tcPr>
          <w:p w14:paraId="4D350AD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0004</w:t>
            </w:r>
          </w:p>
        </w:tc>
        <w:tc>
          <w:tcPr>
            <w:tcW w:w="847" w:type="pct"/>
            <w:tcBorders>
              <w:top w:val="nil"/>
              <w:left w:val="nil"/>
              <w:bottom w:val="single" w:color="auto" w:sz="4" w:space="0"/>
              <w:right w:val="single" w:color="auto" w:sz="4" w:space="0"/>
            </w:tcBorders>
          </w:tcPr>
          <w:p w14:paraId="7AEEA5B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r>
      <w:tr w14:paraId="50A390DD">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91B807B">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1436" w:type="pct"/>
            <w:tcBorders>
              <w:top w:val="nil"/>
              <w:left w:val="nil"/>
              <w:bottom w:val="single" w:color="auto" w:sz="4" w:space="0"/>
              <w:right w:val="single" w:color="auto" w:sz="4" w:space="0"/>
            </w:tcBorders>
            <w:noWrap/>
            <w:vAlign w:val="center"/>
          </w:tcPr>
          <w:p w14:paraId="1E5F90B9">
            <w:pPr>
              <w:widowControl/>
              <w:spacing w:line="360" w:lineRule="auto"/>
              <w:jc w:val="left"/>
              <w:rPr>
                <w:rFonts w:ascii="微软雅黑" w:hAnsi="微软雅黑" w:cs="宋体"/>
                <w:kern w:val="0"/>
                <w:sz w:val="20"/>
                <w:szCs w:val="20"/>
              </w:rPr>
            </w:pPr>
            <w:r>
              <w:rPr>
                <w:rFonts w:ascii="微软雅黑" w:hAnsi="微软雅黑" w:cs="宋体"/>
                <w:kern w:val="0"/>
                <w:sz w:val="20"/>
                <w:szCs w:val="20"/>
              </w:rPr>
              <w:t>S</w:t>
            </w:r>
            <w:r>
              <w:rPr>
                <w:rFonts w:hint="eastAsia" w:ascii="微软雅黑" w:hAnsi="微软雅黑" w:cs="宋体"/>
                <w:kern w:val="0"/>
                <w:sz w:val="20"/>
                <w:szCs w:val="20"/>
              </w:rPr>
              <w:t>O</w:t>
            </w:r>
            <w:r>
              <w:rPr>
                <w:rFonts w:ascii="微软雅黑" w:hAnsi="微软雅黑" w:cs="宋体"/>
                <w:kern w:val="0"/>
                <w:sz w:val="20"/>
                <w:szCs w:val="20"/>
              </w:rPr>
              <w:t>S</w:t>
            </w:r>
          </w:p>
        </w:tc>
        <w:tc>
          <w:tcPr>
            <w:tcW w:w="1387" w:type="pct"/>
            <w:tcBorders>
              <w:top w:val="nil"/>
              <w:left w:val="nil"/>
              <w:bottom w:val="single" w:color="auto" w:sz="4" w:space="0"/>
              <w:right w:val="single" w:color="auto" w:sz="4" w:space="0"/>
            </w:tcBorders>
            <w:vAlign w:val="center"/>
          </w:tcPr>
          <w:p w14:paraId="6627E454">
            <w:pPr>
              <w:widowControl/>
              <w:spacing w:line="360" w:lineRule="auto"/>
              <w:jc w:val="left"/>
              <w:rPr>
                <w:rFonts w:ascii="微软雅黑" w:hAnsi="微软雅黑" w:cs="宋体"/>
                <w:kern w:val="0"/>
                <w:sz w:val="20"/>
                <w:szCs w:val="20"/>
              </w:rPr>
            </w:pPr>
          </w:p>
        </w:tc>
        <w:tc>
          <w:tcPr>
            <w:tcW w:w="374" w:type="pct"/>
            <w:tcBorders>
              <w:top w:val="nil"/>
              <w:left w:val="nil"/>
              <w:bottom w:val="single" w:color="auto" w:sz="4" w:space="0"/>
              <w:right w:val="single" w:color="auto" w:sz="4" w:space="0"/>
            </w:tcBorders>
            <w:vAlign w:val="center"/>
          </w:tcPr>
          <w:p w14:paraId="2AF280F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14</w:t>
            </w:r>
          </w:p>
        </w:tc>
        <w:tc>
          <w:tcPr>
            <w:tcW w:w="621" w:type="pct"/>
            <w:tcBorders>
              <w:top w:val="nil"/>
              <w:left w:val="nil"/>
              <w:bottom w:val="single" w:color="auto" w:sz="4" w:space="0"/>
              <w:right w:val="single" w:color="auto" w:sz="4" w:space="0"/>
            </w:tcBorders>
          </w:tcPr>
          <w:p w14:paraId="55442CE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0002</w:t>
            </w:r>
          </w:p>
        </w:tc>
        <w:tc>
          <w:tcPr>
            <w:tcW w:w="847" w:type="pct"/>
            <w:tcBorders>
              <w:top w:val="nil"/>
              <w:left w:val="nil"/>
              <w:bottom w:val="single" w:color="auto" w:sz="4" w:space="0"/>
              <w:right w:val="single" w:color="auto" w:sz="4" w:space="0"/>
            </w:tcBorders>
          </w:tcPr>
          <w:p w14:paraId="149BBC5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r>
      <w:tr w14:paraId="454783B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8BDE362">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1436" w:type="pct"/>
            <w:tcBorders>
              <w:top w:val="single" w:color="auto" w:sz="4" w:space="0"/>
              <w:left w:val="nil"/>
              <w:bottom w:val="single" w:color="auto" w:sz="4" w:space="0"/>
              <w:right w:val="single" w:color="auto" w:sz="4" w:space="0"/>
            </w:tcBorders>
            <w:noWrap/>
            <w:vAlign w:val="center"/>
          </w:tcPr>
          <w:p w14:paraId="52A069D6">
            <w:pPr>
              <w:widowControl/>
              <w:spacing w:line="360" w:lineRule="auto"/>
              <w:jc w:val="left"/>
              <w:rPr>
                <w:rFonts w:hint="default" w:ascii="微软雅黑" w:hAnsi="微软雅黑" w:eastAsia="微软雅黑" w:cs="宋体"/>
                <w:kern w:val="0"/>
                <w:sz w:val="20"/>
                <w:szCs w:val="20"/>
                <w:lang w:val="en-US" w:eastAsia="zh-CN"/>
              </w:rPr>
            </w:pPr>
            <w:r>
              <w:rPr>
                <w:rFonts w:ascii="微软雅黑" w:hAnsi="微软雅黑" w:cs="宋体"/>
                <w:kern w:val="0"/>
                <w:sz w:val="20"/>
                <w:szCs w:val="20"/>
              </w:rPr>
              <w:t>Low Battery</w:t>
            </w:r>
          </w:p>
        </w:tc>
        <w:tc>
          <w:tcPr>
            <w:tcW w:w="1387" w:type="pct"/>
            <w:tcBorders>
              <w:top w:val="single" w:color="auto" w:sz="4" w:space="0"/>
              <w:left w:val="nil"/>
              <w:bottom w:val="single" w:color="auto" w:sz="4" w:space="0"/>
              <w:right w:val="single" w:color="auto" w:sz="4" w:space="0"/>
            </w:tcBorders>
            <w:vAlign w:val="center"/>
          </w:tcPr>
          <w:p w14:paraId="0EDA96D3">
            <w:pPr>
              <w:widowControl/>
              <w:spacing w:line="360" w:lineRule="auto"/>
              <w:jc w:val="left"/>
              <w:rPr>
                <w:rFonts w:ascii="微软雅黑" w:hAnsi="微软雅黑" w:cs="宋体"/>
                <w:kern w:val="0"/>
                <w:sz w:val="20"/>
                <w:szCs w:val="20"/>
              </w:rPr>
            </w:pPr>
            <w:r>
              <w:rPr>
                <w:rFonts w:ascii="微软雅黑" w:hAnsi="微软雅黑" w:cs="宋体"/>
                <w:kern w:val="0"/>
                <w:sz w:val="20"/>
                <w:szCs w:val="20"/>
              </w:rPr>
              <w:t>Low Battery</w:t>
            </w:r>
          </w:p>
        </w:tc>
        <w:tc>
          <w:tcPr>
            <w:tcW w:w="374" w:type="pct"/>
            <w:tcBorders>
              <w:top w:val="single" w:color="auto" w:sz="4" w:space="0"/>
              <w:left w:val="nil"/>
              <w:bottom w:val="single" w:color="auto" w:sz="4" w:space="0"/>
              <w:right w:val="single" w:color="auto" w:sz="4" w:space="0"/>
            </w:tcBorders>
            <w:vAlign w:val="center"/>
          </w:tcPr>
          <w:p w14:paraId="708439E8">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15</w:t>
            </w:r>
          </w:p>
        </w:tc>
        <w:tc>
          <w:tcPr>
            <w:tcW w:w="621" w:type="pct"/>
            <w:tcBorders>
              <w:top w:val="single" w:color="auto" w:sz="4" w:space="0"/>
              <w:left w:val="nil"/>
              <w:bottom w:val="single" w:color="auto" w:sz="4" w:space="0"/>
              <w:right w:val="single" w:color="auto" w:sz="4" w:space="0"/>
            </w:tcBorders>
          </w:tcPr>
          <w:p w14:paraId="190A45D7">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0001</w:t>
            </w:r>
          </w:p>
        </w:tc>
        <w:tc>
          <w:tcPr>
            <w:tcW w:w="847" w:type="pct"/>
            <w:tcBorders>
              <w:top w:val="single" w:color="auto" w:sz="4" w:space="0"/>
              <w:left w:val="nil"/>
              <w:bottom w:val="single" w:color="auto" w:sz="4" w:space="0"/>
              <w:right w:val="single" w:color="auto" w:sz="4" w:space="0"/>
            </w:tcBorders>
          </w:tcPr>
          <w:p w14:paraId="366F99F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r>
    </w:tbl>
    <w:p w14:paraId="7A917342">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BDBDBDBD02</w:t>
      </w:r>
      <w:r>
        <w:rPr>
          <w:rFonts w:hint="eastAsia" w:ascii="微软雅黑" w:hAnsi="微软雅黑" w:cs="宋体"/>
          <w:color w:val="auto"/>
          <w:sz w:val="21"/>
          <w:szCs w:val="21"/>
          <w:lang w:val="en-US" w:eastAsia="zh-CN"/>
        </w:rPr>
        <w:t>02</w:t>
      </w:r>
      <w:r>
        <w:rPr>
          <w:rFonts w:hint="default" w:ascii="微软雅黑" w:hAnsi="微软雅黑" w:cs="宋体"/>
          <w:color w:val="auto"/>
          <w:sz w:val="21"/>
          <w:szCs w:val="21"/>
          <w:lang w:val="en-US" w:eastAsia="zh-CN"/>
        </w:rPr>
        <w:t>0007FD8860</w:t>
      </w:r>
      <w:r>
        <w:rPr>
          <w:rFonts w:hint="eastAsia" w:ascii="微软雅黑" w:hAnsi="微软雅黑" w:cs="宋体"/>
          <w:color w:val="auto"/>
          <w:sz w:val="21"/>
          <w:szCs w:val="21"/>
          <w:lang w:val="en-US" w:eastAsia="zh-CN"/>
        </w:rPr>
        <w:t>E7 true value   0002</w:t>
      </w:r>
      <w:r>
        <w:rPr>
          <w:rFonts w:hint="default" w:ascii="微软雅黑" w:hAnsi="微软雅黑" w:cs="宋体"/>
          <w:color w:val="auto"/>
          <w:sz w:val="21"/>
          <w:szCs w:val="21"/>
          <w:lang w:val="en-US" w:eastAsia="zh-CN"/>
        </w:rPr>
        <w:t>—</w:t>
      </w:r>
      <w:r>
        <w:rPr>
          <w:rFonts w:hint="eastAsia" w:ascii="微软雅黑" w:hAnsi="微软雅黑" w:cs="宋体"/>
          <w:color w:val="auto"/>
          <w:sz w:val="21"/>
          <w:szCs w:val="21"/>
          <w:lang w:val="en-US" w:eastAsia="zh-CN"/>
        </w:rPr>
        <w:t>0000 0000 0000 0010   SOS alarm</w:t>
      </w:r>
    </w:p>
    <w:p w14:paraId="176A7712">
      <w:pPr>
        <w:pStyle w:val="63"/>
        <w:adjustRightInd/>
        <w:spacing w:line="360" w:lineRule="auto"/>
        <w:rPr>
          <w:rFonts w:hint="eastAsia"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Timestamp = 07FD8860 is equal to 6088FD07 = 1619590407. This represents the time when 1619590407 seconds have elapsed since 1970-01-01 00:00:00. This corresponds to the device reporting the time as 2021/4/28 6:13:27.</w:t>
      </w:r>
    </w:p>
    <w:p w14:paraId="71C1F02D">
      <w:pPr>
        <w:pStyle w:val="63"/>
        <w:adjustRightInd/>
        <w:spacing w:line="360" w:lineRule="auto"/>
        <w:ind w:firstLine="420" w:firstLineChars="0"/>
        <w:rPr>
          <w:rFonts w:hint="eastAsia" w:ascii="微软雅黑" w:hAnsi="微软雅黑" w:cs="宋体"/>
          <w:color w:val="FF0000"/>
          <w:sz w:val="21"/>
          <w:szCs w:val="21"/>
        </w:rPr>
      </w:pPr>
      <w:r>
        <w:rPr>
          <w:rFonts w:hint="eastAsia" w:ascii="微软雅黑" w:hAnsi="微软雅黑" w:cs="宋体"/>
          <w:color w:val="FF0000"/>
          <w:sz w:val="21"/>
          <w:szCs w:val="21"/>
        </w:rPr>
        <w:t>Alarm 02 and each independent, the status of the corresponding bit is not associated in the context of non-related alarms, only the current bit alarm with a value of 1 is processed, and the corresponding processing is performed.</w:t>
      </w:r>
    </w:p>
    <w:p w14:paraId="7F7DB96D">
      <w:pPr>
        <w:pStyle w:val="4"/>
        <w:numPr>
          <w:ilvl w:val="0"/>
          <w:numId w:val="0"/>
        </w:numPr>
        <w:tabs>
          <w:tab w:val="left" w:pos="851"/>
          <w:tab w:val="left" w:pos="2880"/>
        </w:tabs>
        <w:outlineLvl w:val="2"/>
      </w:pPr>
      <w:r>
        <w:rPr>
          <w:rFonts w:hint="eastAsia"/>
          <w:lang w:val="en-US" w:eastAsia="zh-CN"/>
        </w:rPr>
        <w:tab/>
      </w:r>
      <w:bookmarkStart w:id="48" w:name="_Toc25033"/>
      <w:r>
        <w:rPr>
          <w:rFonts w:hint="eastAsia"/>
          <w:lang w:val="en-US" w:eastAsia="zh-CN"/>
        </w:rPr>
        <w:t>3.3.2</w:t>
      </w:r>
      <w:r>
        <w:rPr>
          <w:rFonts w:hint="eastAsia"/>
        </w:rPr>
        <w:t>Alarm data upload(0x21) (supplement to 0x02)</w:t>
      </w:r>
      <w:bookmarkEnd w:id="48"/>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48008A40">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3AD523E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8CC446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LNK-WRN</w:t>
            </w:r>
          </w:p>
        </w:tc>
      </w:tr>
      <w:tr w14:paraId="282C4142">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036333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38E0761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uploads its warnings to terminal server.</w:t>
            </w:r>
          </w:p>
        </w:tc>
      </w:tr>
      <w:tr w14:paraId="645E0BDF">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884041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657D4F3C">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38574E9C">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93BAA8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193F80A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40EEB7F0">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6DB63AC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257ACB6D">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8</w:t>
            </w:r>
            <w:r>
              <w:rPr>
                <w:rFonts w:ascii="微软雅黑" w:hAnsi="微软雅黑" w:cs="宋体"/>
                <w:kern w:val="0"/>
                <w:sz w:val="18"/>
                <w:szCs w:val="18"/>
              </w:rPr>
              <w:t xml:space="preserve"> bytes</w:t>
            </w:r>
          </w:p>
        </w:tc>
      </w:tr>
      <w:tr w14:paraId="0D4F8636">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44C49CF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58B0DC1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257CDE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0152AE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282" w:type="dxa"/>
            <w:tcBorders>
              <w:top w:val="nil"/>
              <w:left w:val="nil"/>
              <w:bottom w:val="single" w:color="auto" w:sz="4" w:space="0"/>
              <w:right w:val="single" w:color="auto" w:sz="4" w:space="0"/>
            </w:tcBorders>
            <w:noWrap/>
            <w:vAlign w:val="center"/>
          </w:tcPr>
          <w:p w14:paraId="130F5E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BD1C328">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5F8C3AD">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56FB7AE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318" w:type="dxa"/>
            <w:tcBorders>
              <w:top w:val="nil"/>
              <w:left w:val="nil"/>
              <w:bottom w:val="single" w:color="auto" w:sz="4" w:space="0"/>
              <w:right w:val="single" w:color="auto" w:sz="4" w:space="0"/>
            </w:tcBorders>
            <w:noWrap/>
            <w:vAlign w:val="center"/>
          </w:tcPr>
          <w:p w14:paraId="759FBA62">
            <w:pPr>
              <w:widowControl/>
              <w:spacing w:line="360" w:lineRule="auto"/>
              <w:jc w:val="center"/>
              <w:rPr>
                <w:rFonts w:ascii="微软雅黑" w:hAnsi="微软雅黑" w:cs="宋体"/>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21</w:t>
            </w:r>
          </w:p>
        </w:tc>
        <w:tc>
          <w:tcPr>
            <w:tcW w:w="1163" w:type="dxa"/>
            <w:tcBorders>
              <w:top w:val="nil"/>
              <w:left w:val="nil"/>
              <w:bottom w:val="single" w:color="auto" w:sz="4" w:space="0"/>
              <w:right w:val="single" w:color="auto" w:sz="4" w:space="0"/>
            </w:tcBorders>
            <w:noWrap/>
            <w:vAlign w:val="center"/>
          </w:tcPr>
          <w:p w14:paraId="6BB45F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282" w:type="dxa"/>
            <w:tcBorders>
              <w:top w:val="nil"/>
              <w:left w:val="nil"/>
              <w:bottom w:val="single" w:color="auto" w:sz="4" w:space="0"/>
              <w:right w:val="single" w:color="auto" w:sz="4" w:space="0"/>
            </w:tcBorders>
            <w:noWrap/>
            <w:vAlign w:val="center"/>
          </w:tcPr>
          <w:p w14:paraId="03DF3E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3595A69">
      <w:pPr>
        <w:tabs>
          <w:tab w:val="left" w:pos="3869"/>
        </w:tabs>
        <w:spacing w:line="360" w:lineRule="auto"/>
        <w:ind w:firstLine="315" w:firstLineChars="150"/>
        <w:rPr>
          <w:rFonts w:ascii="微软雅黑" w:hAnsi="微软雅黑"/>
          <w:szCs w:val="21"/>
        </w:rPr>
      </w:pPr>
      <w:r>
        <w:rPr>
          <w:rFonts w:ascii="微软雅黑" w:hAnsi="微软雅黑"/>
          <w:szCs w:val="21"/>
        </w:rPr>
        <w:t>Payload contents</w:t>
      </w:r>
      <w:r>
        <w:rPr>
          <w:rFonts w:ascii="微软雅黑" w:hAnsi="微软雅黑"/>
          <w:szCs w:val="21"/>
        </w:rPr>
        <w:tab/>
      </w:r>
    </w:p>
    <w:tbl>
      <w:tblPr>
        <w:tblStyle w:val="28"/>
        <w:tblW w:w="0" w:type="auto"/>
        <w:tblInd w:w="392" w:type="dxa"/>
        <w:tblLayout w:type="fixed"/>
        <w:tblCellMar>
          <w:top w:w="0" w:type="dxa"/>
          <w:left w:w="108" w:type="dxa"/>
          <w:bottom w:w="0" w:type="dxa"/>
          <w:right w:w="108" w:type="dxa"/>
        </w:tblCellMar>
      </w:tblPr>
      <w:tblGrid>
        <w:gridCol w:w="1276"/>
        <w:gridCol w:w="850"/>
        <w:gridCol w:w="6"/>
        <w:gridCol w:w="1412"/>
        <w:gridCol w:w="28"/>
        <w:gridCol w:w="1247"/>
        <w:gridCol w:w="913"/>
        <w:gridCol w:w="11"/>
        <w:gridCol w:w="2693"/>
      </w:tblGrid>
      <w:tr w14:paraId="480C35DD">
        <w:tblPrEx>
          <w:tblCellMar>
            <w:top w:w="0" w:type="dxa"/>
            <w:left w:w="108" w:type="dxa"/>
            <w:bottom w:w="0" w:type="dxa"/>
            <w:right w:w="108" w:type="dxa"/>
          </w:tblCellMar>
        </w:tblPrEx>
        <w:trPr>
          <w:trHeight w:val="330" w:hRule="atLeast"/>
        </w:trPr>
        <w:tc>
          <w:tcPr>
            <w:tcW w:w="1276" w:type="dxa"/>
            <w:tcBorders>
              <w:top w:val="single" w:color="auto" w:sz="4" w:space="0"/>
              <w:left w:val="single" w:color="auto" w:sz="4" w:space="0"/>
              <w:bottom w:val="single" w:color="auto" w:sz="4" w:space="0"/>
              <w:right w:val="single" w:color="auto" w:sz="4" w:space="0"/>
            </w:tcBorders>
            <w:noWrap/>
            <w:vAlign w:val="center"/>
          </w:tcPr>
          <w:p w14:paraId="079760B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856" w:type="dxa"/>
            <w:gridSpan w:val="2"/>
            <w:tcBorders>
              <w:top w:val="single" w:color="auto" w:sz="4" w:space="0"/>
              <w:left w:val="nil"/>
              <w:bottom w:val="single" w:color="auto" w:sz="4" w:space="0"/>
              <w:right w:val="single" w:color="auto" w:sz="4" w:space="0"/>
            </w:tcBorders>
            <w:noWrap/>
            <w:vAlign w:val="center"/>
          </w:tcPr>
          <w:p w14:paraId="0B1989C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440" w:type="dxa"/>
            <w:gridSpan w:val="2"/>
            <w:tcBorders>
              <w:top w:val="single" w:color="auto" w:sz="4" w:space="0"/>
              <w:left w:val="nil"/>
              <w:bottom w:val="single" w:color="auto" w:sz="4" w:space="0"/>
              <w:right w:val="single" w:color="auto" w:sz="4" w:space="0"/>
            </w:tcBorders>
            <w:noWrap/>
            <w:vAlign w:val="center"/>
          </w:tcPr>
          <w:p w14:paraId="6BC71B4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247" w:type="dxa"/>
            <w:tcBorders>
              <w:top w:val="single" w:color="auto" w:sz="4" w:space="0"/>
              <w:left w:val="nil"/>
              <w:bottom w:val="single" w:color="auto" w:sz="4" w:space="0"/>
              <w:right w:val="single" w:color="auto" w:sz="4" w:space="0"/>
            </w:tcBorders>
            <w:noWrap/>
            <w:vAlign w:val="center"/>
          </w:tcPr>
          <w:p w14:paraId="54180FA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913" w:type="dxa"/>
            <w:tcBorders>
              <w:top w:val="single" w:color="auto" w:sz="4" w:space="0"/>
              <w:left w:val="nil"/>
              <w:bottom w:val="single" w:color="auto" w:sz="4" w:space="0"/>
              <w:right w:val="single" w:color="auto" w:sz="4" w:space="0"/>
            </w:tcBorders>
            <w:noWrap/>
            <w:vAlign w:val="center"/>
          </w:tcPr>
          <w:p w14:paraId="5416404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704" w:type="dxa"/>
            <w:gridSpan w:val="2"/>
            <w:tcBorders>
              <w:top w:val="single" w:color="auto" w:sz="4" w:space="0"/>
              <w:left w:val="nil"/>
              <w:bottom w:val="single" w:color="auto" w:sz="4" w:space="0"/>
              <w:right w:val="single" w:color="auto" w:sz="4" w:space="0"/>
            </w:tcBorders>
            <w:noWrap/>
            <w:vAlign w:val="center"/>
          </w:tcPr>
          <w:p w14:paraId="3793DFB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4504D7BB">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59B913CF">
            <w:pPr>
              <w:widowControl/>
              <w:spacing w:line="360" w:lineRule="auto"/>
              <w:ind w:firstLine="450" w:firstLineChars="250"/>
              <w:jc w:val="left"/>
              <w:rPr>
                <w:rFonts w:ascii="微软雅黑" w:hAnsi="微软雅黑" w:cs="宋体"/>
                <w:kern w:val="0"/>
                <w:sz w:val="18"/>
                <w:szCs w:val="18"/>
              </w:rPr>
            </w:pPr>
            <w:r>
              <w:rPr>
                <w:rFonts w:ascii="微软雅黑" w:hAnsi="微软雅黑" w:cs="宋体"/>
                <w:kern w:val="0"/>
                <w:sz w:val="18"/>
                <w:szCs w:val="18"/>
              </w:rPr>
              <w:t>2</w:t>
            </w:r>
          </w:p>
        </w:tc>
        <w:tc>
          <w:tcPr>
            <w:tcW w:w="856" w:type="dxa"/>
            <w:gridSpan w:val="2"/>
            <w:tcBorders>
              <w:top w:val="nil"/>
              <w:left w:val="nil"/>
              <w:bottom w:val="nil"/>
              <w:right w:val="single" w:color="auto" w:sz="4" w:space="0"/>
            </w:tcBorders>
            <w:noWrap/>
            <w:vAlign w:val="bottom"/>
          </w:tcPr>
          <w:p w14:paraId="3DBE3578">
            <w:pPr>
              <w:widowControl/>
              <w:spacing w:line="360" w:lineRule="auto"/>
              <w:ind w:firstLine="90" w:firstLineChars="50"/>
              <w:jc w:val="left"/>
              <w:rPr>
                <w:rFonts w:ascii="微软雅黑" w:hAnsi="微软雅黑" w:cs="宋体"/>
                <w:kern w:val="0"/>
                <w:sz w:val="18"/>
                <w:szCs w:val="18"/>
              </w:rPr>
            </w:pPr>
            <w:r>
              <w:rPr>
                <w:rFonts w:ascii="微软雅黑" w:hAnsi="微软雅黑" w:cs="宋体"/>
                <w:kern w:val="0"/>
                <w:sz w:val="18"/>
                <w:szCs w:val="18"/>
              </w:rPr>
              <w:t>U16</w:t>
            </w:r>
          </w:p>
        </w:tc>
        <w:tc>
          <w:tcPr>
            <w:tcW w:w="1440" w:type="dxa"/>
            <w:gridSpan w:val="2"/>
            <w:tcBorders>
              <w:top w:val="nil"/>
              <w:left w:val="nil"/>
              <w:bottom w:val="nil"/>
              <w:right w:val="single" w:color="auto" w:sz="4" w:space="0"/>
            </w:tcBorders>
            <w:noWrap/>
            <w:vAlign w:val="bottom"/>
          </w:tcPr>
          <w:p w14:paraId="2AD8121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type</w:t>
            </w:r>
          </w:p>
        </w:tc>
        <w:tc>
          <w:tcPr>
            <w:tcW w:w="1247" w:type="dxa"/>
            <w:tcBorders>
              <w:top w:val="nil"/>
              <w:left w:val="nil"/>
              <w:bottom w:val="nil"/>
              <w:right w:val="single" w:color="auto" w:sz="4" w:space="0"/>
            </w:tcBorders>
            <w:noWrap/>
            <w:vAlign w:val="bottom"/>
          </w:tcPr>
          <w:p w14:paraId="1C630726">
            <w:pPr>
              <w:widowControl/>
              <w:spacing w:line="360" w:lineRule="auto"/>
              <w:jc w:val="left"/>
              <w:rPr>
                <w:rFonts w:ascii="微软雅黑" w:hAnsi="微软雅黑" w:cs="宋体"/>
                <w:kern w:val="0"/>
                <w:sz w:val="18"/>
                <w:szCs w:val="18"/>
              </w:rPr>
            </w:pPr>
          </w:p>
        </w:tc>
        <w:tc>
          <w:tcPr>
            <w:tcW w:w="913" w:type="dxa"/>
            <w:tcBorders>
              <w:top w:val="nil"/>
              <w:left w:val="nil"/>
              <w:bottom w:val="nil"/>
              <w:right w:val="single" w:color="auto" w:sz="4" w:space="0"/>
            </w:tcBorders>
            <w:noWrap/>
            <w:vAlign w:val="bottom"/>
          </w:tcPr>
          <w:p w14:paraId="34418268">
            <w:pPr>
              <w:widowControl/>
              <w:spacing w:line="360" w:lineRule="auto"/>
              <w:jc w:val="left"/>
              <w:rPr>
                <w:rFonts w:ascii="微软雅黑" w:hAnsi="微软雅黑" w:cs="宋体"/>
                <w:kern w:val="0"/>
                <w:sz w:val="18"/>
                <w:szCs w:val="18"/>
              </w:rPr>
            </w:pPr>
          </w:p>
        </w:tc>
        <w:tc>
          <w:tcPr>
            <w:tcW w:w="2704" w:type="dxa"/>
            <w:gridSpan w:val="2"/>
            <w:tcBorders>
              <w:top w:val="nil"/>
              <w:left w:val="nil"/>
              <w:bottom w:val="nil"/>
              <w:right w:val="single" w:color="auto" w:sz="4" w:space="0"/>
            </w:tcBorders>
            <w:vAlign w:val="bottom"/>
          </w:tcPr>
          <w:p w14:paraId="7DBC328F">
            <w:pPr>
              <w:widowControl/>
              <w:spacing w:line="360" w:lineRule="auto"/>
              <w:jc w:val="left"/>
              <w:rPr>
                <w:rFonts w:ascii="微软雅黑" w:hAnsi="微软雅黑" w:cs="宋体"/>
                <w:kern w:val="0"/>
                <w:sz w:val="18"/>
                <w:szCs w:val="18"/>
              </w:rPr>
            </w:pPr>
            <w:r>
              <w:rPr>
                <w:rFonts w:hint="eastAsia"/>
              </w:rPr>
              <w:t>Type of alarm</w:t>
            </w:r>
          </w:p>
        </w:tc>
      </w:tr>
      <w:tr w14:paraId="503F56F2">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3506C07A">
            <w:pPr>
              <w:widowControl/>
              <w:spacing w:line="360" w:lineRule="auto"/>
              <w:ind w:firstLine="450" w:firstLineChars="250"/>
              <w:jc w:val="left"/>
              <w:rPr>
                <w:rFonts w:ascii="微软雅黑" w:hAnsi="微软雅黑" w:cs="宋体"/>
                <w:kern w:val="0"/>
                <w:sz w:val="18"/>
                <w:szCs w:val="18"/>
              </w:rPr>
            </w:pPr>
            <w:r>
              <w:rPr>
                <w:rFonts w:ascii="微软雅黑" w:hAnsi="微软雅黑" w:cs="宋体"/>
                <w:kern w:val="0"/>
                <w:sz w:val="18"/>
                <w:szCs w:val="18"/>
              </w:rPr>
              <w:t>4</w:t>
            </w:r>
          </w:p>
        </w:tc>
        <w:tc>
          <w:tcPr>
            <w:tcW w:w="856" w:type="dxa"/>
            <w:gridSpan w:val="2"/>
            <w:tcBorders>
              <w:top w:val="nil"/>
              <w:left w:val="nil"/>
              <w:bottom w:val="nil"/>
              <w:right w:val="single" w:color="auto" w:sz="4" w:space="0"/>
            </w:tcBorders>
            <w:noWrap/>
            <w:vAlign w:val="bottom"/>
          </w:tcPr>
          <w:p w14:paraId="1AA58764">
            <w:pPr>
              <w:widowControl/>
              <w:spacing w:line="360" w:lineRule="auto"/>
              <w:ind w:firstLine="90" w:firstLineChars="50"/>
              <w:jc w:val="left"/>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440" w:type="dxa"/>
            <w:gridSpan w:val="2"/>
            <w:tcBorders>
              <w:top w:val="nil"/>
              <w:left w:val="nil"/>
              <w:bottom w:val="nil"/>
              <w:right w:val="single" w:color="auto" w:sz="4" w:space="0"/>
            </w:tcBorders>
            <w:noWrap/>
            <w:vAlign w:val="bottom"/>
          </w:tcPr>
          <w:p w14:paraId="595F23D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Upl_warn</w:t>
            </w:r>
          </w:p>
        </w:tc>
        <w:tc>
          <w:tcPr>
            <w:tcW w:w="1247" w:type="dxa"/>
            <w:tcBorders>
              <w:top w:val="nil"/>
              <w:left w:val="nil"/>
              <w:bottom w:val="nil"/>
              <w:right w:val="single" w:color="auto" w:sz="4" w:space="0"/>
            </w:tcBorders>
            <w:noWrap/>
            <w:vAlign w:val="bottom"/>
          </w:tcPr>
          <w:p w14:paraId="44C964D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913" w:type="dxa"/>
            <w:tcBorders>
              <w:top w:val="nil"/>
              <w:left w:val="nil"/>
              <w:bottom w:val="nil"/>
              <w:right w:val="single" w:color="auto" w:sz="4" w:space="0"/>
            </w:tcBorders>
            <w:noWrap/>
            <w:vAlign w:val="bottom"/>
          </w:tcPr>
          <w:p w14:paraId="2C4FFCE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704" w:type="dxa"/>
            <w:gridSpan w:val="2"/>
            <w:tcBorders>
              <w:top w:val="nil"/>
              <w:left w:val="nil"/>
              <w:bottom w:val="nil"/>
              <w:right w:val="single" w:color="auto" w:sz="4" w:space="0"/>
            </w:tcBorders>
            <w:vAlign w:val="bottom"/>
          </w:tcPr>
          <w:p w14:paraId="36D1EF4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r>
              <w:rPr>
                <w:rFonts w:hint="eastAsia" w:ascii="微软雅黑" w:hAnsi="微软雅黑" w:cs="宋体"/>
                <w:kern w:val="0"/>
                <w:sz w:val="18"/>
                <w:szCs w:val="18"/>
              </w:rPr>
              <w:t>(Small end priority)</w:t>
            </w:r>
          </w:p>
        </w:tc>
      </w:tr>
      <w:tr w14:paraId="5C2F2E09">
        <w:tblPrEx>
          <w:tblCellMar>
            <w:top w:w="0" w:type="dxa"/>
            <w:left w:w="108" w:type="dxa"/>
            <w:bottom w:w="0" w:type="dxa"/>
            <w:right w:w="108" w:type="dxa"/>
          </w:tblCellMar>
        </w:tblPrEx>
        <w:trPr>
          <w:trHeight w:val="285" w:hRule="atLeast"/>
        </w:trPr>
        <w:tc>
          <w:tcPr>
            <w:tcW w:w="1276" w:type="dxa"/>
            <w:tcBorders>
              <w:top w:val="single" w:color="auto" w:sz="4" w:space="0"/>
              <w:left w:val="single" w:color="auto" w:sz="4" w:space="0"/>
              <w:bottom w:val="single" w:color="auto" w:sz="4" w:space="0"/>
              <w:right w:val="single" w:color="auto" w:sz="4" w:space="0"/>
            </w:tcBorders>
            <w:vAlign w:val="center"/>
          </w:tcPr>
          <w:p w14:paraId="2A2C89C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850" w:type="dxa"/>
            <w:tcBorders>
              <w:top w:val="single" w:color="auto" w:sz="4" w:space="0"/>
              <w:left w:val="single" w:color="auto" w:sz="4" w:space="0"/>
              <w:bottom w:val="single" w:color="auto" w:sz="4" w:space="0"/>
              <w:right w:val="single" w:color="auto" w:sz="4" w:space="0"/>
            </w:tcBorders>
            <w:vAlign w:val="center"/>
          </w:tcPr>
          <w:p w14:paraId="0DC6930D">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1A3ADC4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606ABB6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14:paraId="378DBD4C">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14:paraId="2A92D813">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(timestamp will be added afterwards for supplementary upload)</w:t>
            </w:r>
          </w:p>
        </w:tc>
      </w:tr>
      <w:tr w14:paraId="0C4741AF">
        <w:tblPrEx>
          <w:tblCellMar>
            <w:top w:w="0" w:type="dxa"/>
            <w:left w:w="108" w:type="dxa"/>
            <w:bottom w:w="0" w:type="dxa"/>
            <w:right w:w="108" w:type="dxa"/>
          </w:tblCellMar>
        </w:tblPrEx>
        <w:trPr>
          <w:trHeight w:val="330" w:hRule="atLeast"/>
        </w:trPr>
        <w:tc>
          <w:tcPr>
            <w:tcW w:w="1276" w:type="dxa"/>
            <w:tcBorders>
              <w:top w:val="nil"/>
              <w:left w:val="single" w:color="auto" w:sz="4" w:space="0"/>
              <w:bottom w:val="single" w:color="auto" w:sz="4" w:space="0"/>
              <w:right w:val="single" w:color="auto" w:sz="4" w:space="0"/>
            </w:tcBorders>
            <w:noWrap/>
            <w:vAlign w:val="bottom"/>
          </w:tcPr>
          <w:p w14:paraId="6B4024DE">
            <w:pPr>
              <w:widowControl/>
              <w:spacing w:line="360" w:lineRule="auto"/>
              <w:jc w:val="left"/>
              <w:rPr>
                <w:rFonts w:ascii="微软雅黑" w:hAnsi="微软雅黑" w:cs="宋体"/>
                <w:kern w:val="0"/>
                <w:sz w:val="18"/>
                <w:szCs w:val="18"/>
              </w:rPr>
            </w:pPr>
          </w:p>
        </w:tc>
        <w:tc>
          <w:tcPr>
            <w:tcW w:w="856" w:type="dxa"/>
            <w:gridSpan w:val="2"/>
            <w:tcBorders>
              <w:top w:val="nil"/>
              <w:left w:val="nil"/>
              <w:bottom w:val="single" w:color="auto" w:sz="4" w:space="0"/>
              <w:right w:val="single" w:color="auto" w:sz="4" w:space="0"/>
            </w:tcBorders>
            <w:noWrap/>
            <w:vAlign w:val="bottom"/>
          </w:tcPr>
          <w:p w14:paraId="6DA7245A">
            <w:pPr>
              <w:widowControl/>
              <w:spacing w:line="360" w:lineRule="auto"/>
              <w:jc w:val="left"/>
              <w:rPr>
                <w:rFonts w:ascii="微软雅黑" w:hAnsi="微软雅黑" w:cs="宋体"/>
                <w:kern w:val="0"/>
                <w:sz w:val="18"/>
                <w:szCs w:val="18"/>
              </w:rPr>
            </w:pPr>
          </w:p>
        </w:tc>
        <w:tc>
          <w:tcPr>
            <w:tcW w:w="1440" w:type="dxa"/>
            <w:gridSpan w:val="2"/>
            <w:tcBorders>
              <w:top w:val="nil"/>
              <w:left w:val="nil"/>
              <w:bottom w:val="single" w:color="auto" w:sz="4" w:space="0"/>
              <w:right w:val="single" w:color="auto" w:sz="4" w:space="0"/>
            </w:tcBorders>
            <w:noWrap/>
            <w:vAlign w:val="bottom"/>
          </w:tcPr>
          <w:p w14:paraId="02F14BAF">
            <w:pPr>
              <w:widowControl/>
              <w:spacing w:line="360" w:lineRule="auto"/>
              <w:jc w:val="left"/>
              <w:rPr>
                <w:rFonts w:ascii="微软雅黑" w:hAnsi="微软雅黑" w:cs="宋体"/>
                <w:kern w:val="0"/>
                <w:sz w:val="18"/>
                <w:szCs w:val="18"/>
              </w:rPr>
            </w:pPr>
          </w:p>
        </w:tc>
        <w:tc>
          <w:tcPr>
            <w:tcW w:w="1247" w:type="dxa"/>
            <w:tcBorders>
              <w:top w:val="nil"/>
              <w:left w:val="nil"/>
              <w:bottom w:val="single" w:color="auto" w:sz="4" w:space="0"/>
              <w:right w:val="single" w:color="auto" w:sz="4" w:space="0"/>
            </w:tcBorders>
            <w:noWrap/>
            <w:vAlign w:val="bottom"/>
          </w:tcPr>
          <w:p w14:paraId="1BE54BE4">
            <w:pPr>
              <w:widowControl/>
              <w:spacing w:line="360" w:lineRule="auto"/>
              <w:jc w:val="left"/>
              <w:rPr>
                <w:rFonts w:ascii="微软雅黑" w:hAnsi="微软雅黑" w:cs="宋体"/>
                <w:kern w:val="0"/>
                <w:sz w:val="18"/>
                <w:szCs w:val="18"/>
              </w:rPr>
            </w:pPr>
          </w:p>
        </w:tc>
        <w:tc>
          <w:tcPr>
            <w:tcW w:w="913" w:type="dxa"/>
            <w:tcBorders>
              <w:top w:val="nil"/>
              <w:left w:val="nil"/>
              <w:bottom w:val="single" w:color="auto" w:sz="4" w:space="0"/>
              <w:right w:val="single" w:color="auto" w:sz="4" w:space="0"/>
            </w:tcBorders>
            <w:noWrap/>
            <w:vAlign w:val="bottom"/>
          </w:tcPr>
          <w:p w14:paraId="464E23C0">
            <w:pPr>
              <w:widowControl/>
              <w:spacing w:line="360" w:lineRule="auto"/>
              <w:jc w:val="left"/>
              <w:rPr>
                <w:rFonts w:ascii="微软雅黑" w:hAnsi="微软雅黑" w:cs="宋体"/>
                <w:kern w:val="0"/>
                <w:sz w:val="18"/>
                <w:szCs w:val="18"/>
              </w:rPr>
            </w:pPr>
          </w:p>
        </w:tc>
        <w:tc>
          <w:tcPr>
            <w:tcW w:w="2704" w:type="dxa"/>
            <w:gridSpan w:val="2"/>
            <w:tcBorders>
              <w:top w:val="nil"/>
              <w:left w:val="nil"/>
              <w:bottom w:val="single" w:color="auto" w:sz="4" w:space="0"/>
              <w:right w:val="single" w:color="auto" w:sz="4" w:space="0"/>
            </w:tcBorders>
            <w:vAlign w:val="bottom"/>
          </w:tcPr>
          <w:p w14:paraId="5CF0DEAD">
            <w:pPr>
              <w:widowControl/>
              <w:spacing w:line="360" w:lineRule="auto"/>
              <w:jc w:val="left"/>
              <w:rPr>
                <w:rFonts w:ascii="微软雅黑" w:hAnsi="微软雅黑" w:cs="宋体"/>
                <w:kern w:val="0"/>
                <w:sz w:val="18"/>
                <w:szCs w:val="18"/>
              </w:rPr>
            </w:pPr>
          </w:p>
        </w:tc>
      </w:tr>
    </w:tbl>
    <w:p w14:paraId="48A9F824">
      <w:pPr>
        <w:rPr>
          <w:color w:val="FF0000"/>
        </w:rPr>
      </w:pPr>
    </w:p>
    <w:p w14:paraId="61166655">
      <w:pPr>
        <w:rPr>
          <w:color w:val="FF0000"/>
        </w:rPr>
      </w:pPr>
      <w:r>
        <w:rPr>
          <w:rFonts w:hint="eastAsia" w:ascii="微软雅黑" w:hAnsi="微软雅黑" w:cs="宋体"/>
          <w:kern w:val="0"/>
          <w:sz w:val="18"/>
          <w:szCs w:val="18"/>
        </w:rPr>
        <w:t>Alarm</w:t>
      </w:r>
      <w:r>
        <w:rPr>
          <w:rFonts w:hint="eastAsia" w:ascii="微软雅黑" w:hAnsi="微软雅黑" w:cs="宋体"/>
          <w:kern w:val="0"/>
          <w:sz w:val="18"/>
          <w:szCs w:val="18"/>
          <w:lang w:val="en-US" w:eastAsia="zh-CN"/>
        </w:rPr>
        <w:t xml:space="preserve"> </w:t>
      </w:r>
      <w:r>
        <w:rPr>
          <w:rFonts w:hint="eastAsia" w:ascii="微软雅黑" w:hAnsi="微软雅黑" w:cs="宋体"/>
          <w:kern w:val="0"/>
          <w:sz w:val="18"/>
          <w:szCs w:val="18"/>
        </w:rPr>
        <w:t>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ascii="微软雅黑" w:hAnsi="微软雅黑" w:cs="宋体"/>
          <w:kern w:val="0"/>
          <w:sz w:val="18"/>
          <w:szCs w:val="18"/>
        </w:rPr>
        <w:t>1</w:t>
      </w:r>
    </w:p>
    <w:tbl>
      <w:tblPr>
        <w:tblStyle w:val="28"/>
        <w:tblW w:w="494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334"/>
        <w:gridCol w:w="7578"/>
        <w:gridCol w:w="421"/>
        <w:gridCol w:w="451"/>
        <w:gridCol w:w="687"/>
        <w:gridCol w:w="824"/>
      </w:tblGrid>
      <w:tr w14:paraId="095D2B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37F6FD9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1723" w:type="pct"/>
            <w:noWrap/>
            <w:vAlign w:val="center"/>
          </w:tcPr>
          <w:p w14:paraId="785C11FB">
            <w:pPr>
              <w:widowControl/>
              <w:spacing w:line="360" w:lineRule="auto"/>
              <w:jc w:val="left"/>
              <w:rPr>
                <w:rFonts w:hint="default" w:ascii="微软雅黑" w:hAnsi="微软雅黑" w:eastAsia="微软雅黑" w:cs="宋体"/>
                <w:kern w:val="0"/>
                <w:sz w:val="20"/>
                <w:szCs w:val="20"/>
                <w:lang w:val="en-US" w:eastAsia="zh-CN"/>
              </w:rPr>
            </w:pPr>
            <w:r>
              <w:rPr>
                <w:rFonts w:hint="default" w:ascii="微软雅黑" w:hAnsi="微软雅黑" w:eastAsia="微软雅黑" w:cs="宋体"/>
                <w:kern w:val="0"/>
                <w:sz w:val="20"/>
                <w:szCs w:val="20"/>
                <w:lang w:val="en-US" w:eastAsia="zh-CN"/>
              </w:rPr>
              <w:t>Device is charging and powered off (firmware functionality support required)</w:t>
            </w:r>
          </w:p>
        </w:tc>
        <w:tc>
          <w:tcPr>
            <w:tcW w:w="768" w:type="pct"/>
            <w:vAlign w:val="center"/>
          </w:tcPr>
          <w:p w14:paraId="152ACAA9">
            <w:pPr>
              <w:widowControl/>
              <w:spacing w:line="360" w:lineRule="auto"/>
              <w:jc w:val="left"/>
              <w:rPr>
                <w:rFonts w:ascii="微软雅黑" w:hAnsi="微软雅黑" w:cs="宋体"/>
                <w:kern w:val="0"/>
                <w:sz w:val="20"/>
                <w:szCs w:val="20"/>
              </w:rPr>
            </w:pPr>
          </w:p>
        </w:tc>
        <w:tc>
          <w:tcPr>
            <w:tcW w:w="382" w:type="pct"/>
            <w:vAlign w:val="center"/>
          </w:tcPr>
          <w:p w14:paraId="788601C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29</w:t>
            </w:r>
          </w:p>
        </w:tc>
        <w:tc>
          <w:tcPr>
            <w:tcW w:w="848" w:type="pct"/>
          </w:tcPr>
          <w:p w14:paraId="6139DF3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0004</w:t>
            </w:r>
          </w:p>
        </w:tc>
        <w:tc>
          <w:tcPr>
            <w:tcW w:w="895" w:type="pct"/>
          </w:tcPr>
          <w:p w14:paraId="2D183A0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r>
      <w:tr w14:paraId="765262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E1997">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1723" w:type="pct"/>
            <w:noWrap/>
            <w:vAlign w:val="center"/>
          </w:tcPr>
          <w:p w14:paraId="273B0C53">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Device low on power, powered off (firmware functionality support required)</w:t>
            </w:r>
          </w:p>
        </w:tc>
        <w:tc>
          <w:tcPr>
            <w:tcW w:w="768" w:type="pct"/>
            <w:vAlign w:val="center"/>
          </w:tcPr>
          <w:p w14:paraId="3BB52193">
            <w:pPr>
              <w:widowControl/>
              <w:spacing w:line="360" w:lineRule="auto"/>
              <w:jc w:val="left"/>
              <w:rPr>
                <w:rFonts w:ascii="微软雅黑" w:hAnsi="微软雅黑" w:cs="宋体"/>
                <w:kern w:val="0"/>
                <w:sz w:val="20"/>
                <w:szCs w:val="20"/>
              </w:rPr>
            </w:pPr>
          </w:p>
        </w:tc>
        <w:tc>
          <w:tcPr>
            <w:tcW w:w="382" w:type="pct"/>
            <w:vAlign w:val="center"/>
          </w:tcPr>
          <w:p w14:paraId="1D6F93C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30</w:t>
            </w:r>
          </w:p>
        </w:tc>
        <w:tc>
          <w:tcPr>
            <w:tcW w:w="848" w:type="pct"/>
          </w:tcPr>
          <w:p w14:paraId="4F90707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0002</w:t>
            </w:r>
          </w:p>
        </w:tc>
        <w:tc>
          <w:tcPr>
            <w:tcW w:w="895" w:type="pct"/>
          </w:tcPr>
          <w:p w14:paraId="5348449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r>
      <w:tr w14:paraId="649CA7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2945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1723" w:type="pct"/>
            <w:noWrap/>
            <w:vAlign w:val="center"/>
          </w:tcPr>
          <w:p w14:paraId="1CFF814D">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Device powered off manually (firmware functionality support required)</w:t>
            </w:r>
          </w:p>
        </w:tc>
        <w:tc>
          <w:tcPr>
            <w:tcW w:w="768" w:type="pct"/>
            <w:vAlign w:val="center"/>
          </w:tcPr>
          <w:p w14:paraId="58FD231D">
            <w:pPr>
              <w:widowControl/>
              <w:spacing w:line="360" w:lineRule="auto"/>
              <w:jc w:val="left"/>
              <w:rPr>
                <w:rFonts w:ascii="微软雅黑" w:hAnsi="微软雅黑" w:cs="宋体"/>
                <w:kern w:val="0"/>
                <w:sz w:val="20"/>
                <w:szCs w:val="20"/>
              </w:rPr>
            </w:pPr>
          </w:p>
        </w:tc>
        <w:tc>
          <w:tcPr>
            <w:tcW w:w="382" w:type="pct"/>
            <w:vAlign w:val="center"/>
          </w:tcPr>
          <w:p w14:paraId="3BDD22AA">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31</w:t>
            </w:r>
          </w:p>
        </w:tc>
        <w:tc>
          <w:tcPr>
            <w:tcW w:w="848" w:type="pct"/>
          </w:tcPr>
          <w:p w14:paraId="589982E8">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0001</w:t>
            </w:r>
          </w:p>
        </w:tc>
        <w:tc>
          <w:tcPr>
            <w:tcW w:w="895" w:type="pct"/>
          </w:tcPr>
          <w:p w14:paraId="4AD1B58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r>
    </w:tbl>
    <w:p w14:paraId="7EACDFE7">
      <w:pPr>
        <w:pStyle w:val="63"/>
        <w:tabs>
          <w:tab w:val="left" w:pos="630"/>
        </w:tabs>
        <w:adjustRightInd/>
        <w:spacing w:line="360" w:lineRule="auto"/>
        <w:rPr>
          <w:rFonts w:hint="eastAsia"/>
        </w:rPr>
      </w:pPr>
    </w:p>
    <w:p w14:paraId="3811DFF7">
      <w:pPr>
        <w:pStyle w:val="25"/>
        <w:keepNext w:val="0"/>
        <w:keepLines w:val="0"/>
        <w:widowControl/>
        <w:suppressLineNumbers w:val="0"/>
        <w:ind w:left="0" w:firstLine="0"/>
        <w:rPr>
          <w:i w:val="0"/>
          <w:iCs w:val="0"/>
          <w:caps w:val="0"/>
          <w:color w:val="000000"/>
          <w:spacing w:val="0"/>
        </w:rPr>
      </w:pPr>
      <w:r>
        <w:rPr>
          <w:i w:val="0"/>
          <w:iCs w:val="0"/>
          <w:caps w:val="0"/>
          <w:color w:val="000000"/>
          <w:spacing w:val="0"/>
        </w:rPr>
        <w:t>BDBDBDBD21010001000000ECFFBE65DA</w:t>
      </w:r>
    </w:p>
    <w:p w14:paraId="0B954169">
      <w:pPr>
        <w:pStyle w:val="63"/>
        <w:adjustRightInd/>
        <w:spacing w:line="360" w:lineRule="auto"/>
        <w:ind w:firstLine="420" w:firstLineChars="0"/>
        <w:rPr>
          <w:rFonts w:hint="eastAsia" w:ascii="微软雅黑" w:hAnsi="微软雅黑" w:cs="宋体"/>
          <w:color w:val="FF0000"/>
          <w:sz w:val="21"/>
          <w:szCs w:val="21"/>
        </w:rPr>
      </w:pPr>
    </w:p>
    <w:p w14:paraId="12B76637">
      <w:pPr>
        <w:pStyle w:val="63"/>
        <w:adjustRightInd/>
        <w:spacing w:line="360" w:lineRule="auto"/>
        <w:rPr>
          <w:rFonts w:ascii="微软雅黑" w:hAnsi="微软雅黑" w:cs="宋体"/>
          <w:color w:val="FF0000"/>
          <w:sz w:val="21"/>
          <w:szCs w:val="21"/>
        </w:rPr>
      </w:pPr>
    </w:p>
    <w:p w14:paraId="0BB50E57">
      <w:pPr>
        <w:pStyle w:val="4"/>
        <w:numPr>
          <w:ilvl w:val="0"/>
          <w:numId w:val="0"/>
        </w:numPr>
        <w:ind w:left="420" w:leftChars="0" w:firstLine="420" w:firstLineChars="0"/>
        <w:rPr>
          <w:rFonts w:hint="eastAsia"/>
        </w:rPr>
      </w:pPr>
      <w:bookmarkStart w:id="49" w:name="_Toc7695"/>
      <w:r>
        <w:rPr>
          <w:rFonts w:hint="eastAsia"/>
          <w:lang w:val="en-US" w:eastAsia="zh-CN"/>
        </w:rPr>
        <w:t>3.3.</w:t>
      </w:r>
      <w:bookmarkStart w:id="50" w:name="_Toc15203"/>
      <w:r>
        <w:rPr>
          <w:rFonts w:hint="eastAsia"/>
          <w:lang w:val="en-US" w:eastAsia="zh-CN"/>
        </w:rPr>
        <w:t>3</w:t>
      </w:r>
      <w:r>
        <w:rPr>
          <w:rFonts w:hint="eastAsia"/>
        </w:rPr>
        <w:t>upload alarm information（0x16）</w:t>
      </w:r>
      <w:bookmarkEnd w:id="49"/>
      <w:bookmarkEnd w:id="50"/>
    </w:p>
    <w:p w14:paraId="5B98D36D">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Special Note: This is a supplement to 0x02. The original 0x02 is limited by the number of digits and cannot represent these combinations of alarms.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2070D0F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61E811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1BCAF9ED">
            <w:pPr>
              <w:widowControl/>
              <w:spacing w:line="360" w:lineRule="auto"/>
              <w:jc w:val="left"/>
              <w:rPr>
                <w:rFonts w:ascii="微软雅黑" w:hAnsi="微软雅黑" w:cs="宋体"/>
                <w:kern w:val="0"/>
                <w:szCs w:val="21"/>
              </w:rPr>
            </w:pPr>
            <w:r>
              <w:rPr>
                <w:rFonts w:hint="eastAsia" w:ascii="微软雅黑" w:hAnsi="微软雅黑" w:cs="宋体"/>
                <w:szCs w:val="21"/>
              </w:rPr>
              <w:t>MSG_NB_SOS</w:t>
            </w:r>
          </w:p>
        </w:tc>
      </w:tr>
      <w:tr w14:paraId="515A13F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8D5D0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4DAFC93C">
            <w:pPr>
              <w:pStyle w:val="63"/>
              <w:adjustRightInd/>
              <w:spacing w:line="360" w:lineRule="auto"/>
              <w:ind w:left="425" w:firstLine="284"/>
              <w:rPr>
                <w:rFonts w:ascii="微软雅黑" w:hAnsi="微软雅黑" w:cs="宋体"/>
                <w:sz w:val="18"/>
                <w:szCs w:val="18"/>
              </w:rPr>
            </w:pPr>
            <w:r>
              <w:rPr>
                <w:rFonts w:ascii="微软雅黑" w:hAnsi="微软雅黑" w:cs="宋体"/>
                <w:sz w:val="18"/>
                <w:szCs w:val="18"/>
              </w:rPr>
              <w:t>Upload SOS information, including temperature and heart rate alarms.</w:t>
            </w:r>
          </w:p>
        </w:tc>
      </w:tr>
      <w:tr w14:paraId="6975E5A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1A211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07BEF63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C2CD42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53037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77385954">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7+4</w:t>
            </w:r>
            <w:r>
              <w:rPr>
                <w:rFonts w:ascii="微软雅黑" w:hAnsi="微软雅黑" w:cs="宋体"/>
                <w:kern w:val="0"/>
                <w:sz w:val="18"/>
                <w:szCs w:val="18"/>
              </w:rPr>
              <w:t xml:space="preserve"> bytes </w:t>
            </w:r>
          </w:p>
        </w:tc>
      </w:tr>
      <w:tr w14:paraId="27B4514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101BA5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66F9FD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5B4618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7A1B8D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676F6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7F2074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64251926">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1C3B9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1D1E6C0B">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16</w:t>
            </w:r>
          </w:p>
        </w:tc>
        <w:tc>
          <w:tcPr>
            <w:tcW w:w="1853" w:type="dxa"/>
            <w:tcBorders>
              <w:top w:val="nil"/>
              <w:left w:val="nil"/>
              <w:bottom w:val="single" w:color="auto" w:sz="8" w:space="0"/>
              <w:right w:val="single" w:color="auto" w:sz="8" w:space="0"/>
            </w:tcBorders>
            <w:vAlign w:val="center"/>
          </w:tcPr>
          <w:p w14:paraId="6B875A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3F1CE0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6958AF86">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194F822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505DC0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2A36F6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4E18BB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3EB2D6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705CF8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15DFF0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6653B89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3117C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0F3DF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4BF248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tcBorders>
              <w:top w:val="single" w:color="auto" w:sz="4" w:space="0"/>
              <w:left w:val="single" w:color="auto" w:sz="4" w:space="0"/>
              <w:bottom w:val="single" w:color="auto" w:sz="4" w:space="0"/>
              <w:right w:val="single" w:color="auto" w:sz="4" w:space="0"/>
            </w:tcBorders>
            <w:vAlign w:val="center"/>
          </w:tcPr>
          <w:p w14:paraId="53D1F8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129A9C1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5FBDA4B7">
            <w:pPr>
              <w:widowControl/>
              <w:spacing w:line="360" w:lineRule="auto"/>
              <w:rPr>
                <w:rFonts w:hint="eastAsia" w:ascii="微软雅黑" w:hAnsi="微软雅黑" w:eastAsia="微软雅黑" w:cs="宋体"/>
                <w:kern w:val="0"/>
                <w:sz w:val="18"/>
                <w:szCs w:val="18"/>
                <w:lang w:eastAsia="zh-CN"/>
              </w:rPr>
            </w:pPr>
            <w:r>
              <w:rPr>
                <w:rFonts w:ascii="微软雅黑" w:hAnsi="微软雅黑" w:cs="宋体"/>
                <w:kern w:val="0"/>
                <w:sz w:val="18"/>
                <w:szCs w:val="18"/>
              </w:rPr>
              <w:t>Alarm types (</w:t>
            </w:r>
          </w:p>
          <w:p w14:paraId="6961DC1F">
            <w:pPr>
              <w:widowControl/>
              <w:spacing w:line="360" w:lineRule="auto"/>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0: heart rate alarm</w:t>
            </w:r>
          </w:p>
          <w:p w14:paraId="65AAB40F">
            <w:pPr>
              <w:widowControl/>
              <w:spacing w:line="360" w:lineRule="auto"/>
              <w:rPr>
                <w:rFonts w:ascii="微软雅黑" w:hAnsi="微软雅黑" w:cs="宋体"/>
                <w:kern w:val="0"/>
                <w:sz w:val="18"/>
                <w:szCs w:val="18"/>
              </w:rPr>
            </w:pPr>
            <w:r>
              <w:rPr>
                <w:rFonts w:hint="default" w:ascii="微软雅黑" w:hAnsi="微软雅黑" w:cs="宋体"/>
                <w:kern w:val="0"/>
                <w:sz w:val="18"/>
                <w:szCs w:val="18"/>
              </w:rPr>
              <w:t>1:temperature alarm)</w:t>
            </w:r>
          </w:p>
        </w:tc>
      </w:tr>
      <w:tr w14:paraId="72C35B98">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BC9771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44AE630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36EAF5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w:t>
            </w:r>
            <w:r>
              <w:rPr>
                <w:rFonts w:hint="eastAsia" w:ascii="微软雅黑" w:hAnsi="微软雅黑" w:cs="宋体"/>
                <w:kern w:val="0"/>
                <w:sz w:val="18"/>
                <w:szCs w:val="18"/>
              </w:rPr>
              <w:t>eart</w:t>
            </w:r>
          </w:p>
        </w:tc>
        <w:tc>
          <w:tcPr>
            <w:tcW w:w="1275" w:type="dxa"/>
            <w:tcBorders>
              <w:top w:val="single" w:color="auto" w:sz="4" w:space="0"/>
              <w:left w:val="single" w:color="auto" w:sz="4" w:space="0"/>
              <w:bottom w:val="single" w:color="auto" w:sz="4" w:space="0"/>
              <w:right w:val="single" w:color="auto" w:sz="4" w:space="0"/>
            </w:tcBorders>
            <w:vAlign w:val="center"/>
          </w:tcPr>
          <w:p w14:paraId="306362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09CF42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1B00A1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heart rate</w:t>
            </w:r>
          </w:p>
        </w:tc>
      </w:tr>
      <w:tr w14:paraId="691880FF">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723AA6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6294A0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54110034">
            <w:pPr>
              <w:widowControl/>
              <w:spacing w:line="360" w:lineRule="auto"/>
              <w:jc w:val="center"/>
              <w:rPr>
                <w:rFonts w:ascii="微软雅黑" w:hAnsi="微软雅黑" w:cs="宋体"/>
                <w:kern w:val="0"/>
                <w:sz w:val="18"/>
                <w:szCs w:val="18"/>
              </w:rPr>
            </w:pPr>
            <w:r>
              <w:rPr>
                <w:rFonts w:ascii="Arial" w:hAnsi="Arial" w:cs="Arial"/>
                <w:color w:val="333333"/>
                <w:sz w:val="18"/>
                <w:szCs w:val="18"/>
                <w:shd w:val="clear" w:color="auto" w:fill="FFFFFF"/>
              </w:rPr>
              <w:t>temperature</w:t>
            </w:r>
          </w:p>
        </w:tc>
        <w:tc>
          <w:tcPr>
            <w:tcW w:w="1275" w:type="dxa"/>
            <w:tcBorders>
              <w:top w:val="single" w:color="auto" w:sz="4" w:space="0"/>
              <w:left w:val="single" w:color="auto" w:sz="4" w:space="0"/>
              <w:bottom w:val="single" w:color="auto" w:sz="4" w:space="0"/>
              <w:right w:val="single" w:color="auto" w:sz="4" w:space="0"/>
            </w:tcBorders>
            <w:vAlign w:val="center"/>
          </w:tcPr>
          <w:p w14:paraId="181873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F35A0F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654021E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temperature </w:t>
            </w:r>
          </w:p>
        </w:tc>
      </w:tr>
      <w:tr w14:paraId="00562CA0">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5D6C28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34F6745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20E7B34">
            <w:pPr>
              <w:widowControl/>
              <w:spacing w:line="360" w:lineRule="auto"/>
              <w:jc w:val="center"/>
              <w:rPr>
                <w:rFonts w:ascii="Arial" w:hAnsi="Arial" w:cs="Arial"/>
                <w:color w:val="333333"/>
                <w:sz w:val="18"/>
                <w:szCs w:val="18"/>
                <w:shd w:val="clear" w:color="auto" w:fill="FFFFFF"/>
              </w:rPr>
            </w:pPr>
            <w:r>
              <w:rPr>
                <w:rFonts w:ascii="Arial" w:hAnsi="Arial" w:cs="Arial"/>
                <w:color w:val="333333"/>
                <w:sz w:val="18"/>
                <w:szCs w:val="18"/>
                <w:shd w:val="clear" w:color="auto" w:fill="FFFFFF"/>
              </w:rPr>
              <w:t>P</w:t>
            </w:r>
            <w:r>
              <w:rPr>
                <w:rFonts w:hint="eastAsia" w:ascii="Arial" w:hAnsi="Arial" w:cs="Arial"/>
                <w:color w:val="333333"/>
                <w:sz w:val="18"/>
                <w:szCs w:val="18"/>
                <w:shd w:val="clear" w:color="auto" w:fill="FFFFFF"/>
              </w:rPr>
              <w:t>a</w:t>
            </w:r>
          </w:p>
        </w:tc>
        <w:tc>
          <w:tcPr>
            <w:tcW w:w="1275" w:type="dxa"/>
            <w:tcBorders>
              <w:top w:val="single" w:color="auto" w:sz="4" w:space="0"/>
              <w:left w:val="single" w:color="auto" w:sz="4" w:space="0"/>
              <w:bottom w:val="single" w:color="auto" w:sz="4" w:space="0"/>
              <w:right w:val="single" w:color="auto" w:sz="4" w:space="0"/>
            </w:tcBorders>
            <w:vAlign w:val="center"/>
          </w:tcPr>
          <w:p w14:paraId="5C0B9C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565274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8777CA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pressure</w:t>
            </w:r>
          </w:p>
        </w:tc>
      </w:tr>
      <w:tr w14:paraId="5D418D0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14B7A8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1263EA3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4*U8 </w:t>
            </w:r>
            <w:r>
              <w:rPr>
                <w:rFonts w:hint="eastAsia" w:ascii="微软雅黑" w:hAnsi="微软雅黑" w:cs="宋体"/>
                <w:kern w:val="0"/>
                <w:sz w:val="18"/>
                <w:szCs w:val="18"/>
                <w:lang w:val="en-US" w:eastAsia="zh-CN"/>
              </w:rPr>
              <w:t xml:space="preserve">or </w:t>
            </w:r>
            <w:r>
              <w:rPr>
                <w:rFonts w:hint="eastAsia" w:ascii="微软雅黑" w:hAnsi="微软雅黑" w:cs="宋体"/>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21BD252B">
            <w:pPr>
              <w:widowControl/>
              <w:spacing w:line="360" w:lineRule="auto"/>
              <w:jc w:val="center"/>
              <w:rPr>
                <w:rFonts w:ascii="Arial" w:hAnsi="Arial" w:cs="Arial"/>
                <w:color w:val="333333"/>
                <w:sz w:val="18"/>
                <w:szCs w:val="18"/>
                <w:shd w:val="clear" w:color="auto" w:fill="FFFFFF"/>
              </w:rPr>
            </w:pPr>
            <w:r>
              <w:rPr>
                <w:rFonts w:ascii="Arial" w:hAnsi="Arial" w:cs="Arial"/>
                <w:color w:val="333333"/>
                <w:sz w:val="18"/>
                <w:szCs w:val="18"/>
                <w:shd w:val="clear" w:color="auto" w:fill="FFFFFF"/>
              </w:rPr>
              <w:t>expand</w:t>
            </w:r>
          </w:p>
        </w:tc>
        <w:tc>
          <w:tcPr>
            <w:tcW w:w="1275" w:type="dxa"/>
            <w:tcBorders>
              <w:top w:val="single" w:color="auto" w:sz="4" w:space="0"/>
              <w:left w:val="single" w:color="auto" w:sz="4" w:space="0"/>
              <w:bottom w:val="single" w:color="auto" w:sz="4" w:space="0"/>
              <w:right w:val="single" w:color="auto" w:sz="4" w:space="0"/>
            </w:tcBorders>
            <w:vAlign w:val="center"/>
          </w:tcPr>
          <w:p w14:paraId="7B92BA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121421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EBF4A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4-byte extension for other sensors.</w:t>
            </w:r>
          </w:p>
        </w:tc>
      </w:tr>
    </w:tbl>
    <w:p w14:paraId="27AC0502">
      <w:pPr>
        <w:pStyle w:val="63"/>
        <w:tabs>
          <w:tab w:val="left" w:pos="630"/>
        </w:tabs>
        <w:adjustRightInd/>
        <w:spacing w:line="360" w:lineRule="auto"/>
      </w:pPr>
      <w:r>
        <w:tab/>
      </w:r>
      <w:r>
        <w:rPr>
          <w:rFonts w:hint="default" w:ascii="微软雅黑" w:hAnsi="微软雅黑" w:cs="宋体"/>
          <w:color w:val="auto"/>
          <w:sz w:val="21"/>
          <w:szCs w:val="21"/>
          <w:lang w:val="en-US" w:eastAsia="zh-CN"/>
        </w:rPr>
        <w:t>Currently, the last four bytes of the isolated wristband are used as a timestamp.</w:t>
      </w:r>
    </w:p>
    <w:p w14:paraId="215A5CC3">
      <w:pPr>
        <w:pStyle w:val="4"/>
        <w:numPr>
          <w:ilvl w:val="0"/>
          <w:numId w:val="0"/>
        </w:numPr>
        <w:ind w:firstLine="420" w:firstLineChars="0"/>
        <w:rPr>
          <w:rFonts w:hint="default" w:eastAsia="微软雅黑"/>
          <w:lang w:val="en-US" w:eastAsia="zh-CN"/>
        </w:rPr>
      </w:pPr>
      <w:bookmarkStart w:id="51" w:name="_Toc32171"/>
      <w:r>
        <w:rPr>
          <w:rFonts w:hint="eastAsia"/>
          <w:lang w:val="en-US" w:eastAsia="zh-CN"/>
        </w:rPr>
        <w:t>3.3.4</w:t>
      </w:r>
      <w:r>
        <w:rPr>
          <w:rFonts w:hint="eastAsia"/>
        </w:rPr>
        <w:t>Device charging status upload (0xC3)</w:t>
      </w:r>
      <w:r>
        <w:rPr>
          <w:rFonts w:hint="eastAsia"/>
          <w:lang w:val="en-US" w:eastAsia="zh-CN"/>
        </w:rPr>
        <w:t>--Special version to use</w:t>
      </w:r>
      <w:bookmarkEnd w:id="51"/>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48E2BB08">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36814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49F7BB1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59E534D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949F2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404EF89">
            <w:pPr>
              <w:widowControl/>
              <w:spacing w:line="360" w:lineRule="auto"/>
              <w:jc w:val="left"/>
              <w:rPr>
                <w:rFonts w:ascii="微软雅黑" w:hAnsi="微软雅黑" w:cs="宋体"/>
                <w:kern w:val="0"/>
                <w:sz w:val="18"/>
                <w:szCs w:val="18"/>
              </w:rPr>
            </w:pPr>
            <w:r>
              <w:rPr>
                <w:rFonts w:hint="eastAsia"/>
              </w:rPr>
              <w:t xml:space="preserve">Device charging status upload </w:t>
            </w:r>
            <w:r>
              <w:rPr>
                <w:rFonts w:hint="eastAsia" w:ascii="微软雅黑" w:hAnsi="微软雅黑" w:cs="宋体"/>
                <w:kern w:val="0"/>
                <w:sz w:val="18"/>
                <w:szCs w:val="18"/>
              </w:rPr>
              <w:t>，</w:t>
            </w:r>
            <w:r>
              <w:rPr>
                <w:rFonts w:ascii="微软雅黑" w:hAnsi="微软雅黑" w:cs="宋体"/>
                <w:kern w:val="0"/>
                <w:sz w:val="18"/>
                <w:szCs w:val="18"/>
              </w:rPr>
              <w:t>Terminal=&gt;Terminal Server</w:t>
            </w:r>
            <w:r>
              <w:rPr>
                <w:rFonts w:hint="eastAsia" w:ascii="微软雅黑" w:hAnsi="微软雅黑" w:cs="宋体"/>
                <w:kern w:val="0"/>
                <w:sz w:val="18"/>
                <w:szCs w:val="18"/>
              </w:rPr>
              <w:t xml:space="preserve"> </w:t>
            </w:r>
          </w:p>
        </w:tc>
      </w:tr>
      <w:tr w14:paraId="1C373BC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51D94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B010B0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46C0B0E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29801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5B70AF8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5</w:t>
            </w:r>
            <w:r>
              <w:rPr>
                <w:rFonts w:ascii="微软雅黑" w:hAnsi="微软雅黑" w:cs="宋体"/>
                <w:kern w:val="0"/>
                <w:sz w:val="18"/>
                <w:szCs w:val="18"/>
              </w:rPr>
              <w:t xml:space="preserve"> bytes</w:t>
            </w:r>
          </w:p>
        </w:tc>
      </w:tr>
      <w:tr w14:paraId="19386BA2">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405AC2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7B3539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44B8B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25D540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7E3B4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E02BD5D">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143463B9">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EEE20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70F373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C3</w:t>
            </w:r>
          </w:p>
        </w:tc>
        <w:tc>
          <w:tcPr>
            <w:tcW w:w="1853" w:type="dxa"/>
            <w:tcBorders>
              <w:top w:val="nil"/>
              <w:left w:val="nil"/>
              <w:bottom w:val="single" w:color="auto" w:sz="8" w:space="0"/>
              <w:right w:val="single" w:color="auto" w:sz="8" w:space="0"/>
            </w:tcBorders>
            <w:vAlign w:val="center"/>
          </w:tcPr>
          <w:p w14:paraId="46B104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2B4F59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BDAAFF6">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0C12F62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A6DAC6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4ECE42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AF056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3471EF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0DE8C4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632F528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F96D699">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425FD6A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w:t>
            </w:r>
          </w:p>
        </w:tc>
        <w:tc>
          <w:tcPr>
            <w:tcW w:w="992" w:type="dxa"/>
            <w:tcBorders>
              <w:top w:val="nil"/>
              <w:left w:val="nil"/>
              <w:bottom w:val="nil"/>
              <w:right w:val="single" w:color="auto" w:sz="8" w:space="0"/>
            </w:tcBorders>
            <w:vAlign w:val="center"/>
          </w:tcPr>
          <w:p w14:paraId="4D89D0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nil"/>
              <w:left w:val="nil"/>
              <w:bottom w:val="nil"/>
              <w:right w:val="single" w:color="auto" w:sz="8" w:space="0"/>
            </w:tcBorders>
            <w:vAlign w:val="center"/>
          </w:tcPr>
          <w:p w14:paraId="6E01111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Status</w:t>
            </w:r>
          </w:p>
        </w:tc>
        <w:tc>
          <w:tcPr>
            <w:tcW w:w="1275" w:type="dxa"/>
            <w:tcBorders>
              <w:top w:val="nil"/>
              <w:left w:val="nil"/>
              <w:bottom w:val="nil"/>
              <w:right w:val="single" w:color="auto" w:sz="8" w:space="0"/>
            </w:tcBorders>
            <w:vAlign w:val="center"/>
          </w:tcPr>
          <w:p w14:paraId="0B3EC0C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1418" w:type="dxa"/>
            <w:tcBorders>
              <w:top w:val="nil"/>
              <w:left w:val="nil"/>
              <w:bottom w:val="nil"/>
              <w:right w:val="single" w:color="auto" w:sz="8" w:space="0"/>
            </w:tcBorders>
            <w:vAlign w:val="center"/>
          </w:tcPr>
          <w:p w14:paraId="591E6F94">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1843" w:type="dxa"/>
            <w:tcBorders>
              <w:top w:val="nil"/>
              <w:left w:val="nil"/>
              <w:bottom w:val="nil"/>
              <w:right w:val="single" w:color="auto" w:sz="8" w:space="0"/>
            </w:tcBorders>
            <w:vAlign w:val="center"/>
          </w:tcPr>
          <w:p w14:paraId="6DEA5AB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0start，</w:t>
            </w:r>
          </w:p>
          <w:p w14:paraId="7B7A8152">
            <w:pPr>
              <w:widowControl/>
              <w:spacing w:line="360" w:lineRule="auto"/>
              <w:ind w:firstLine="450" w:firstLineChars="250"/>
              <w:rPr>
                <w:rFonts w:ascii="微软雅黑" w:hAnsi="微软雅黑" w:cs="宋体"/>
                <w:kern w:val="0"/>
                <w:sz w:val="18"/>
                <w:szCs w:val="18"/>
              </w:rPr>
            </w:pPr>
            <w:r>
              <w:rPr>
                <w:rFonts w:hint="eastAsia" w:ascii="微软雅黑" w:hAnsi="微软雅黑" w:cs="宋体"/>
                <w:kern w:val="0"/>
                <w:sz w:val="18"/>
                <w:szCs w:val="18"/>
              </w:rPr>
              <w:t>1</w:t>
            </w:r>
            <w:r>
              <w:rPr>
                <w:rFonts w:hint="eastAsia" w:ascii="微软雅黑" w:hAnsi="微软雅黑" w:cs="宋体"/>
                <w:kern w:val="0"/>
                <w:sz w:val="18"/>
                <w:szCs w:val="18"/>
                <w:lang w:val="en-US" w:eastAsia="zh-CN"/>
              </w:rPr>
              <w:t>end</w:t>
            </w:r>
            <w:r>
              <w:rPr>
                <w:rFonts w:hint="eastAsia" w:ascii="微软雅黑" w:hAnsi="微软雅黑" w:cs="宋体"/>
                <w:kern w:val="0"/>
                <w:sz w:val="18"/>
                <w:szCs w:val="18"/>
              </w:rPr>
              <w:t>，</w:t>
            </w:r>
          </w:p>
          <w:p w14:paraId="2E69D763">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ascii="微软雅黑" w:hAnsi="微软雅黑" w:cs="宋体"/>
                <w:kern w:val="0"/>
                <w:sz w:val="18"/>
                <w:szCs w:val="18"/>
              </w:rPr>
              <w:t xml:space="preserve">2 </w:t>
            </w:r>
            <w:r>
              <w:rPr>
                <w:rFonts w:hint="eastAsia"/>
                <w:i w:val="0"/>
                <w:iCs w:val="0"/>
                <w:caps w:val="0"/>
                <w:color w:val="000000"/>
                <w:spacing w:val="0"/>
                <w:lang w:val="en-US" w:eastAsia="zh-CN"/>
              </w:rPr>
              <w:t>fully charged</w:t>
            </w:r>
          </w:p>
          <w:p w14:paraId="4D0012AF">
            <w:pPr>
              <w:widowControl/>
              <w:spacing w:line="360" w:lineRule="auto"/>
              <w:jc w:val="center"/>
              <w:rPr>
                <w:rFonts w:ascii="微软雅黑" w:hAnsi="微软雅黑" w:cs="宋体"/>
                <w:kern w:val="0"/>
                <w:sz w:val="18"/>
                <w:szCs w:val="18"/>
              </w:rPr>
            </w:pPr>
          </w:p>
        </w:tc>
      </w:tr>
      <w:tr w14:paraId="25638A83">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21B0ED2C">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1</w:t>
            </w:r>
          </w:p>
        </w:tc>
        <w:tc>
          <w:tcPr>
            <w:tcW w:w="992" w:type="dxa"/>
            <w:tcBorders>
              <w:top w:val="nil"/>
              <w:left w:val="nil"/>
              <w:bottom w:val="single" w:color="auto" w:sz="8" w:space="0"/>
              <w:right w:val="single" w:color="auto" w:sz="8" w:space="0"/>
            </w:tcBorders>
            <w:vAlign w:val="center"/>
          </w:tcPr>
          <w:p w14:paraId="00181462">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nil"/>
              <w:left w:val="nil"/>
              <w:bottom w:val="single" w:color="auto" w:sz="8" w:space="0"/>
              <w:right w:val="single" w:color="auto" w:sz="8" w:space="0"/>
            </w:tcBorders>
            <w:vAlign w:val="center"/>
          </w:tcPr>
          <w:p w14:paraId="3CD49B32">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nil"/>
              <w:left w:val="nil"/>
              <w:bottom w:val="single" w:color="auto" w:sz="8" w:space="0"/>
              <w:right w:val="single" w:color="auto" w:sz="8" w:space="0"/>
            </w:tcBorders>
            <w:vAlign w:val="center"/>
          </w:tcPr>
          <w:p w14:paraId="435DCBF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418" w:type="dxa"/>
            <w:tcBorders>
              <w:top w:val="nil"/>
              <w:left w:val="nil"/>
              <w:bottom w:val="single" w:color="auto" w:sz="8" w:space="0"/>
              <w:right w:val="single" w:color="auto" w:sz="8" w:space="0"/>
            </w:tcBorders>
            <w:vAlign w:val="center"/>
          </w:tcPr>
          <w:p w14:paraId="2CCBE554">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843" w:type="dxa"/>
            <w:tcBorders>
              <w:top w:val="nil"/>
              <w:left w:val="nil"/>
              <w:bottom w:val="single" w:color="auto" w:sz="8" w:space="0"/>
              <w:right w:val="single" w:color="auto" w:sz="8" w:space="0"/>
            </w:tcBorders>
            <w:vAlign w:val="center"/>
          </w:tcPr>
          <w:p w14:paraId="17C9CBCC">
            <w:pPr>
              <w:widowControl/>
              <w:spacing w:line="360" w:lineRule="auto"/>
              <w:jc w:val="center"/>
              <w:rPr>
                <w:color w:val="000000" w:themeColor="text1"/>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r>
    </w:tbl>
    <w:p w14:paraId="59211E2F">
      <w:pPr>
        <w:pStyle w:val="25"/>
        <w:keepNext w:val="0"/>
        <w:keepLines w:val="0"/>
        <w:widowControl/>
        <w:suppressLineNumbers w:val="0"/>
        <w:ind w:left="0" w:firstLine="0"/>
        <w:rPr>
          <w:rFonts w:hint="eastAsia"/>
          <w:i w:val="0"/>
          <w:iCs w:val="0"/>
          <w:caps w:val="0"/>
          <w:color w:val="000000"/>
          <w:spacing w:val="0"/>
          <w:lang w:val="en-US" w:eastAsia="zh-CN"/>
        </w:rPr>
      </w:pPr>
      <w:r>
        <w:rPr>
          <w:rFonts w:hint="eastAsia"/>
          <w:i w:val="0"/>
          <w:iCs w:val="0"/>
          <w:caps w:val="0"/>
          <w:color w:val="000000"/>
          <w:spacing w:val="0"/>
          <w:lang w:val="en-US" w:eastAsia="zh-CN"/>
        </w:rPr>
        <w:tab/>
      </w:r>
      <w:r>
        <w:rPr>
          <w:rFonts w:hint="eastAsia"/>
          <w:i w:val="0"/>
          <w:iCs w:val="0"/>
          <w:color w:val="000000"/>
          <w:spacing w:val="0"/>
          <w:lang w:val="en-US" w:eastAsia="zh-CN"/>
        </w:rPr>
        <w:t>E</w:t>
      </w:r>
      <w:r>
        <w:rPr>
          <w:rFonts w:hint="eastAsia"/>
          <w:i w:val="0"/>
          <w:iCs w:val="0"/>
          <w:caps w:val="0"/>
          <w:color w:val="000000"/>
          <w:spacing w:val="0"/>
          <w:lang w:val="en-US" w:eastAsia="zh-CN"/>
        </w:rPr>
        <w:t>g:</w:t>
      </w:r>
    </w:p>
    <w:p w14:paraId="7F695953">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BDBDBDBDC301DB4D2F668A</w:t>
      </w:r>
      <w:r>
        <w:rPr>
          <w:rFonts w:hint="eastAsia"/>
          <w:i w:val="0"/>
          <w:iCs w:val="0"/>
          <w:caps w:val="0"/>
          <w:color w:val="000000"/>
          <w:spacing w:val="0"/>
          <w:lang w:val="en-US" w:eastAsia="zh-CN"/>
        </w:rPr>
        <w:t xml:space="preserve">      The device is charged at the end</w:t>
      </w:r>
    </w:p>
    <w:p w14:paraId="115660A0">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w:t>
      </w:r>
      <w:r>
        <w:rPr>
          <w:rFonts w:hint="eastAsia"/>
          <w:i w:val="0"/>
          <w:iCs w:val="0"/>
          <w:caps w:val="0"/>
          <w:color w:val="000000"/>
          <w:spacing w:val="0"/>
          <w:lang w:val="en-US" w:eastAsia="zh-CN"/>
        </w:rPr>
        <w:t>0</w:t>
      </w:r>
      <w:r>
        <w:rPr>
          <w:i w:val="0"/>
          <w:iCs w:val="0"/>
          <w:caps w:val="0"/>
          <w:color w:val="000000"/>
          <w:spacing w:val="0"/>
        </w:rPr>
        <w:t>DB4D2F668A</w:t>
      </w:r>
      <w:r>
        <w:rPr>
          <w:rFonts w:hint="eastAsia"/>
          <w:i w:val="0"/>
          <w:iCs w:val="0"/>
          <w:caps w:val="0"/>
          <w:color w:val="000000"/>
          <w:spacing w:val="0"/>
          <w:lang w:val="en-US" w:eastAsia="zh-CN"/>
        </w:rPr>
        <w:t xml:space="preserve">      The device starts charging</w:t>
      </w:r>
    </w:p>
    <w:p w14:paraId="7509FEED">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w:t>
      </w:r>
      <w:r>
        <w:rPr>
          <w:rFonts w:hint="eastAsia"/>
          <w:i w:val="0"/>
          <w:iCs w:val="0"/>
          <w:caps w:val="0"/>
          <w:color w:val="000000"/>
          <w:spacing w:val="0"/>
          <w:lang w:val="en-US" w:eastAsia="zh-CN"/>
        </w:rPr>
        <w:t>2</w:t>
      </w:r>
      <w:r>
        <w:rPr>
          <w:i w:val="0"/>
          <w:iCs w:val="0"/>
          <w:caps w:val="0"/>
          <w:color w:val="000000"/>
          <w:spacing w:val="0"/>
        </w:rPr>
        <w:t>DB4D2F668A</w:t>
      </w:r>
      <w:r>
        <w:rPr>
          <w:rFonts w:hint="eastAsia"/>
          <w:i w:val="0"/>
          <w:iCs w:val="0"/>
          <w:caps w:val="0"/>
          <w:color w:val="000000"/>
          <w:spacing w:val="0"/>
          <w:lang w:val="en-US" w:eastAsia="zh-CN"/>
        </w:rPr>
        <w:tab/>
      </w:r>
      <w:r>
        <w:rPr>
          <w:rFonts w:hint="eastAsia"/>
          <w:i w:val="0"/>
          <w:iCs w:val="0"/>
          <w:caps w:val="0"/>
          <w:color w:val="000000"/>
          <w:spacing w:val="0"/>
          <w:lang w:val="en-US" w:eastAsia="zh-CN"/>
        </w:rPr>
        <w:t xml:space="preserve">     The equipment is fully charged</w:t>
      </w:r>
    </w:p>
    <w:p w14:paraId="1E570566">
      <w:pPr>
        <w:pStyle w:val="63"/>
        <w:tabs>
          <w:tab w:val="left" w:pos="630"/>
        </w:tabs>
        <w:adjustRightInd/>
        <w:spacing w:line="360" w:lineRule="auto"/>
      </w:pPr>
    </w:p>
    <w:p w14:paraId="5E22995B">
      <w:pPr>
        <w:spacing w:line="360" w:lineRule="auto"/>
        <w:ind w:left="420"/>
        <w:rPr>
          <w:rFonts w:ascii="微软雅黑" w:hAnsi="微软雅黑"/>
          <w:szCs w:val="21"/>
        </w:rPr>
      </w:pPr>
    </w:p>
    <w:p w14:paraId="1A761A45">
      <w:pPr>
        <w:pStyle w:val="63"/>
        <w:adjustRightInd/>
        <w:spacing w:line="360" w:lineRule="auto"/>
        <w:outlineLvl w:val="1"/>
        <w:rPr>
          <w:rFonts w:hint="default" w:ascii="微软雅黑" w:hAnsi="微软雅黑" w:eastAsia="微软雅黑" w:cs="宋体"/>
          <w:b/>
          <w:bCs w:val="0"/>
          <w:color w:val="auto"/>
          <w:sz w:val="32"/>
          <w:szCs w:val="32"/>
          <w:lang w:val="en-US" w:eastAsia="zh-CN"/>
        </w:rPr>
      </w:pPr>
      <w:bookmarkStart w:id="52" w:name="_Toc16252"/>
      <w:r>
        <w:rPr>
          <w:rFonts w:hint="eastAsia" w:ascii="微软雅黑" w:hAnsi="微软雅黑" w:cs="宋体"/>
          <w:b/>
          <w:bCs w:val="0"/>
          <w:color w:val="auto"/>
          <w:sz w:val="32"/>
          <w:szCs w:val="32"/>
          <w:lang w:val="en-US" w:eastAsia="zh-CN"/>
        </w:rPr>
        <w:t>3.4Equipment information and status reporting</w:t>
      </w:r>
      <w:bookmarkEnd w:id="52"/>
    </w:p>
    <w:p w14:paraId="7C8BCB6D">
      <w:pPr>
        <w:pStyle w:val="4"/>
        <w:numPr>
          <w:ilvl w:val="0"/>
          <w:numId w:val="0"/>
        </w:numPr>
        <w:ind w:left="420" w:leftChars="0" w:firstLine="420" w:firstLineChars="0"/>
        <w:rPr>
          <w:rFonts w:hint="default" w:eastAsia="微软雅黑" w:cstheme="minorBidi"/>
          <w:lang w:val="en-US" w:eastAsia="zh-CN"/>
        </w:rPr>
      </w:pPr>
      <w:bookmarkStart w:id="53" w:name="_Toc15948"/>
      <w:r>
        <w:rPr>
          <w:rFonts w:hint="eastAsia"/>
          <w:lang w:val="en-US" w:eastAsia="zh-CN"/>
        </w:rPr>
        <w:t>3.4.1</w:t>
      </w:r>
      <w:r>
        <w:rPr>
          <w:rFonts w:hint="eastAsia"/>
        </w:rPr>
        <w:t>Status parameter reporting (MSGID=0xA9) - no need for parsing</w:t>
      </w:r>
      <w:bookmarkEnd w:id="53"/>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7464A33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35EDDA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0EE396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384B6F4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628C1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296C373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Terminal </w:t>
            </w:r>
            <w:r>
              <w:rPr>
                <w:rFonts w:hint="eastAsia" w:ascii="微软雅黑" w:hAnsi="微软雅黑" w:cs="宋体"/>
                <w:kern w:val="0"/>
                <w:sz w:val="18"/>
                <w:szCs w:val="18"/>
              </w:rPr>
              <w:t xml:space="preserve"> </w:t>
            </w:r>
            <w:r>
              <w:rPr>
                <w:rFonts w:ascii="微软雅黑" w:hAnsi="微软雅黑" w:cs="宋体"/>
                <w:kern w:val="0"/>
                <w:sz w:val="18"/>
                <w:szCs w:val="18"/>
              </w:rPr>
              <w:t>=&gt;</w:t>
            </w:r>
            <w:r>
              <w:rPr>
                <w:rFonts w:hint="eastAsia" w:ascii="微软雅黑" w:hAnsi="微软雅黑" w:cs="宋体"/>
                <w:kern w:val="0"/>
                <w:sz w:val="18"/>
                <w:szCs w:val="18"/>
              </w:rPr>
              <w:t xml:space="preserve"> </w:t>
            </w:r>
            <w:r>
              <w:rPr>
                <w:rFonts w:ascii="微软雅黑" w:hAnsi="微软雅黑" w:cs="宋体"/>
                <w:kern w:val="0"/>
                <w:sz w:val="18"/>
                <w:szCs w:val="18"/>
              </w:rPr>
              <w:t>Server</w:t>
            </w:r>
            <w:r>
              <w:rPr>
                <w:rFonts w:hint="eastAsia" w:ascii="微软雅黑" w:hAnsi="微软雅黑" w:cs="宋体"/>
                <w:kern w:val="0"/>
                <w:sz w:val="18"/>
                <w:szCs w:val="18"/>
              </w:rPr>
              <w:t xml:space="preserve"> </w:t>
            </w:r>
            <w:r>
              <w:rPr>
                <w:rFonts w:ascii="微软雅黑" w:hAnsi="微软雅黑" w:cs="宋体"/>
                <w:kern w:val="0"/>
                <w:sz w:val="18"/>
                <w:szCs w:val="18"/>
              </w:rPr>
              <w:t xml:space="preserve"> </w:t>
            </w:r>
          </w:p>
        </w:tc>
      </w:tr>
      <w:tr w14:paraId="23590A8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1463F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39594F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C6EF7A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367DF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54E22454">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xml:space="preserve">6 </w:t>
            </w:r>
            <w:r>
              <w:rPr>
                <w:rFonts w:ascii="微软雅黑" w:hAnsi="微软雅黑" w:cs="宋体"/>
                <w:kern w:val="0"/>
                <w:sz w:val="18"/>
                <w:szCs w:val="18"/>
              </w:rPr>
              <w:t xml:space="preserve"> bytes</w:t>
            </w:r>
          </w:p>
        </w:tc>
      </w:tr>
      <w:tr w14:paraId="6E5FFFFF">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5F6F62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F004F2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2522A7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15BA4AD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74EDB4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F68657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67A43E17">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DE2179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001418A5">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0xA9</w:t>
            </w:r>
          </w:p>
        </w:tc>
        <w:tc>
          <w:tcPr>
            <w:tcW w:w="1852" w:type="dxa"/>
            <w:tcBorders>
              <w:top w:val="nil"/>
              <w:left w:val="nil"/>
              <w:bottom w:val="single" w:color="auto" w:sz="8" w:space="0"/>
              <w:right w:val="single" w:color="auto" w:sz="8" w:space="0"/>
            </w:tcBorders>
            <w:vAlign w:val="center"/>
          </w:tcPr>
          <w:p w14:paraId="7AF27CF6">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2C50E8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AFBE8CD">
      <w:pPr>
        <w:pStyle w:val="51"/>
        <w:numPr>
          <w:ilvl w:val="0"/>
          <w:numId w:val="4"/>
        </w:numPr>
        <w:spacing w:line="360" w:lineRule="auto"/>
        <w:ind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55BCCF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825CC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1A509E8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5327D86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45AF1F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6B6C91D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6A0BA3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86D11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4F781A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3B8CD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0E5B66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ypeCnt</w:t>
            </w:r>
          </w:p>
        </w:tc>
        <w:tc>
          <w:tcPr>
            <w:tcW w:w="1276" w:type="dxa"/>
            <w:vAlign w:val="center"/>
          </w:tcPr>
          <w:p w14:paraId="7CBA814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4EE2DEE">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F4B194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 number</w:t>
            </w:r>
          </w:p>
        </w:tc>
      </w:tr>
      <w:tr w14:paraId="16EA6C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EE85F57">
            <w:pPr>
              <w:widowControl/>
              <w:spacing w:line="360" w:lineRule="auto"/>
              <w:jc w:val="center"/>
              <w:rPr>
                <w:rFonts w:ascii="微软雅黑" w:hAnsi="微软雅黑" w:cs="宋体"/>
                <w:kern w:val="0"/>
                <w:sz w:val="18"/>
                <w:szCs w:val="18"/>
              </w:rPr>
            </w:pPr>
          </w:p>
        </w:tc>
        <w:tc>
          <w:tcPr>
            <w:tcW w:w="992" w:type="dxa"/>
            <w:vAlign w:val="center"/>
          </w:tcPr>
          <w:p w14:paraId="0D134783">
            <w:pPr>
              <w:widowControl/>
              <w:spacing w:line="360" w:lineRule="auto"/>
              <w:jc w:val="center"/>
              <w:rPr>
                <w:rFonts w:ascii="微软雅黑" w:hAnsi="微软雅黑" w:cs="宋体"/>
                <w:kern w:val="0"/>
                <w:sz w:val="18"/>
                <w:szCs w:val="18"/>
              </w:rPr>
            </w:pPr>
          </w:p>
        </w:tc>
        <w:tc>
          <w:tcPr>
            <w:tcW w:w="1560" w:type="dxa"/>
            <w:vAlign w:val="center"/>
          </w:tcPr>
          <w:p w14:paraId="2EB2EBB6">
            <w:pPr>
              <w:widowControl/>
              <w:spacing w:line="360" w:lineRule="auto"/>
              <w:jc w:val="center"/>
              <w:rPr>
                <w:rFonts w:ascii="微软雅黑" w:hAnsi="微软雅黑" w:cs="宋体"/>
                <w:kern w:val="0"/>
                <w:sz w:val="18"/>
                <w:szCs w:val="18"/>
              </w:rPr>
            </w:pPr>
          </w:p>
        </w:tc>
        <w:tc>
          <w:tcPr>
            <w:tcW w:w="1276" w:type="dxa"/>
            <w:vAlign w:val="center"/>
          </w:tcPr>
          <w:p w14:paraId="663868A7">
            <w:pPr>
              <w:widowControl/>
              <w:spacing w:line="360" w:lineRule="auto"/>
              <w:jc w:val="center"/>
              <w:rPr>
                <w:rFonts w:ascii="微软雅黑" w:hAnsi="微软雅黑" w:cs="宋体"/>
                <w:kern w:val="0"/>
                <w:sz w:val="18"/>
                <w:szCs w:val="18"/>
              </w:rPr>
            </w:pPr>
          </w:p>
        </w:tc>
        <w:tc>
          <w:tcPr>
            <w:tcW w:w="1276" w:type="dxa"/>
            <w:vAlign w:val="center"/>
          </w:tcPr>
          <w:p w14:paraId="477E8816">
            <w:pPr>
              <w:widowControl/>
              <w:spacing w:line="360" w:lineRule="auto"/>
              <w:jc w:val="center"/>
              <w:rPr>
                <w:rFonts w:ascii="Arial" w:hAnsi="Arial" w:cs="Arial"/>
                <w:szCs w:val="21"/>
                <w:shd w:val="clear" w:color="auto" w:fill="FEFEFE"/>
              </w:rPr>
            </w:pPr>
          </w:p>
        </w:tc>
        <w:tc>
          <w:tcPr>
            <w:tcW w:w="1985" w:type="dxa"/>
            <w:vAlign w:val="center"/>
          </w:tcPr>
          <w:p w14:paraId="22235C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(Reserved 00）</w:t>
            </w:r>
          </w:p>
        </w:tc>
      </w:tr>
      <w:tr w14:paraId="5CCF13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126668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004AD9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4938701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264D4F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E9F07DF">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C2B82F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 1</w:t>
            </w:r>
          </w:p>
        </w:tc>
      </w:tr>
      <w:tr w14:paraId="19DECA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05BB4E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332EB6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71E7E5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rPr>
              <w:t>ame</w:t>
            </w: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6E02AF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FC3BC6E">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462E03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r>
              <w:rPr>
                <w:rFonts w:hint="eastAsia" w:ascii="微软雅黑" w:hAnsi="微软雅黑" w:cs="宋体"/>
                <w:kern w:val="0"/>
                <w:sz w:val="18"/>
                <w:szCs w:val="18"/>
                <w:lang w:val="en-US" w:eastAsia="zh-CN"/>
              </w:rPr>
              <w:t>1</w:t>
            </w:r>
            <w:r>
              <w:rPr>
                <w:rFonts w:hint="eastAsia" w:ascii="微软雅黑" w:hAnsi="微软雅黑" w:cs="宋体"/>
                <w:kern w:val="0"/>
                <w:sz w:val="18"/>
                <w:szCs w:val="18"/>
              </w:rPr>
              <w:t xml:space="preserve"> length</w:t>
            </w:r>
          </w:p>
        </w:tc>
      </w:tr>
      <w:tr w14:paraId="7CCC09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3" w:hRule="atLeast"/>
        </w:trPr>
        <w:tc>
          <w:tcPr>
            <w:tcW w:w="1416" w:type="dxa"/>
            <w:vAlign w:val="center"/>
          </w:tcPr>
          <w:p w14:paraId="768D28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2232038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3B5ADE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77952A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02CA675C">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73BC89A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name</w:t>
            </w:r>
          </w:p>
        </w:tc>
      </w:tr>
      <w:tr w14:paraId="1E518D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E44BDE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A93A4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74595A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18AD68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4A7777C8">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73D73F6">
            <w:pPr>
              <w:widowControl/>
              <w:spacing w:line="360" w:lineRule="auto"/>
              <w:jc w:val="center"/>
              <w:rPr>
                <w:rFonts w:hint="eastAsia" w:ascii="微软雅黑" w:hAnsi="微软雅黑" w:eastAsia="微软雅黑" w:cs="宋体"/>
                <w:kern w:val="0"/>
                <w:sz w:val="18"/>
                <w:szCs w:val="18"/>
                <w:lang w:val="en-US" w:eastAsia="zh-CN"/>
              </w:rPr>
            </w:pPr>
            <w:r>
              <w:rPr>
                <w:rFonts w:hint="eastAsia" w:ascii="微软雅黑" w:hAnsi="微软雅黑" w:cs="宋体"/>
                <w:kern w:val="0"/>
                <w:sz w:val="18"/>
                <w:szCs w:val="18"/>
              </w:rPr>
              <w:t xml:space="preserve">Type </w:t>
            </w:r>
            <w:r>
              <w:rPr>
                <w:rFonts w:hint="eastAsia" w:ascii="微软雅黑" w:hAnsi="微软雅黑" w:cs="宋体"/>
                <w:kern w:val="0"/>
                <w:sz w:val="18"/>
                <w:szCs w:val="18"/>
                <w:lang w:val="en-US" w:eastAsia="zh-CN"/>
              </w:rPr>
              <w:t>2</w:t>
            </w:r>
          </w:p>
        </w:tc>
      </w:tr>
      <w:tr w14:paraId="77EC20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EDED34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E3E1A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0E79B5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rPr>
              <w:t>ame</w:t>
            </w: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7FDD66D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0FEF7AEC">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581777C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 2 length</w:t>
            </w:r>
          </w:p>
        </w:tc>
      </w:tr>
      <w:tr w14:paraId="097797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B44A5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1339FD1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0010C4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2C4A04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656F994">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D3A436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name</w:t>
            </w:r>
          </w:p>
        </w:tc>
      </w:tr>
      <w:tr w14:paraId="10D486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3DAA7FD">
            <w:pPr>
              <w:widowControl/>
              <w:spacing w:line="360" w:lineRule="auto"/>
              <w:jc w:val="center"/>
              <w:rPr>
                <w:rFonts w:ascii="微软雅黑" w:hAnsi="微软雅黑" w:cs="宋体"/>
                <w:kern w:val="0"/>
                <w:sz w:val="18"/>
                <w:szCs w:val="18"/>
              </w:rPr>
            </w:pPr>
          </w:p>
        </w:tc>
        <w:tc>
          <w:tcPr>
            <w:tcW w:w="992" w:type="dxa"/>
            <w:vAlign w:val="center"/>
          </w:tcPr>
          <w:p w14:paraId="08628D27">
            <w:pPr>
              <w:widowControl/>
              <w:spacing w:line="360" w:lineRule="auto"/>
              <w:jc w:val="center"/>
              <w:rPr>
                <w:rFonts w:ascii="微软雅黑" w:hAnsi="微软雅黑" w:cs="宋体"/>
                <w:kern w:val="0"/>
                <w:sz w:val="18"/>
                <w:szCs w:val="18"/>
              </w:rPr>
            </w:pPr>
          </w:p>
        </w:tc>
        <w:tc>
          <w:tcPr>
            <w:tcW w:w="1560" w:type="dxa"/>
            <w:vAlign w:val="center"/>
          </w:tcPr>
          <w:p w14:paraId="21D44B64">
            <w:pPr>
              <w:widowControl/>
              <w:spacing w:line="360" w:lineRule="auto"/>
              <w:jc w:val="center"/>
              <w:rPr>
                <w:rFonts w:ascii="微软雅黑" w:hAnsi="微软雅黑" w:cs="宋体"/>
                <w:kern w:val="0"/>
                <w:sz w:val="18"/>
                <w:szCs w:val="18"/>
              </w:rPr>
            </w:pPr>
          </w:p>
        </w:tc>
        <w:tc>
          <w:tcPr>
            <w:tcW w:w="1276" w:type="dxa"/>
            <w:vAlign w:val="center"/>
          </w:tcPr>
          <w:p w14:paraId="09D2E540">
            <w:pPr>
              <w:widowControl/>
              <w:spacing w:line="360" w:lineRule="auto"/>
              <w:jc w:val="center"/>
              <w:rPr>
                <w:rFonts w:ascii="微软雅黑" w:hAnsi="微软雅黑" w:cs="宋体"/>
                <w:kern w:val="0"/>
                <w:sz w:val="18"/>
                <w:szCs w:val="18"/>
              </w:rPr>
            </w:pPr>
          </w:p>
        </w:tc>
        <w:tc>
          <w:tcPr>
            <w:tcW w:w="1276" w:type="dxa"/>
            <w:vAlign w:val="center"/>
          </w:tcPr>
          <w:p w14:paraId="3AD59DC7">
            <w:pPr>
              <w:widowControl/>
              <w:spacing w:line="360" w:lineRule="auto"/>
              <w:jc w:val="center"/>
              <w:rPr>
                <w:rFonts w:ascii="Arial" w:hAnsi="Arial" w:cs="Arial"/>
                <w:szCs w:val="21"/>
                <w:shd w:val="clear" w:color="auto" w:fill="FEFEFE"/>
              </w:rPr>
            </w:pPr>
          </w:p>
        </w:tc>
        <w:tc>
          <w:tcPr>
            <w:tcW w:w="1985" w:type="dxa"/>
            <w:vAlign w:val="center"/>
          </w:tcPr>
          <w:p w14:paraId="4C31DC04">
            <w:pPr>
              <w:widowControl/>
              <w:spacing w:line="360" w:lineRule="auto"/>
              <w:jc w:val="center"/>
              <w:rPr>
                <w:rFonts w:ascii="微软雅黑" w:hAnsi="微软雅黑" w:cs="宋体"/>
                <w:kern w:val="0"/>
                <w:sz w:val="18"/>
                <w:szCs w:val="18"/>
              </w:rPr>
            </w:pPr>
          </w:p>
        </w:tc>
      </w:tr>
    </w:tbl>
    <w:p w14:paraId="0F46A0FA">
      <w:pPr>
        <w:ind w:left="420"/>
        <w:rPr>
          <w:rFonts w:hint="eastAsia"/>
          <w:lang w:val="en-US" w:eastAsia="zh-CN"/>
        </w:rPr>
      </w:pPr>
      <w:r>
        <w:rPr>
          <w:rFonts w:hint="eastAsia"/>
          <w:lang w:val="en-US" w:eastAsia="zh-CN"/>
        </w:rPr>
        <w:t>Report one message upon startup</w:t>
      </w:r>
    </w:p>
    <w:p w14:paraId="2E0AF9EF">
      <w:pPr>
        <w:ind w:left="420"/>
        <w:rPr>
          <w:rFonts w:hint="eastAsia"/>
          <w:lang w:val="en-US" w:eastAsia="zh-CN"/>
        </w:rPr>
      </w:pPr>
      <w:r>
        <w:rPr>
          <w:rFonts w:hint="eastAsia"/>
          <w:lang w:val="en-US" w:eastAsia="zh-CN"/>
        </w:rPr>
        <w:t>Type specified screen system (MCU module sensor wifi screen Bluetooth)</w:t>
      </w:r>
    </w:p>
    <w:p w14:paraId="4ED1175A">
      <w:pPr>
        <w:ind w:left="420"/>
        <w:rPr>
          <w:rFonts w:hint="eastAsia"/>
          <w:lang w:val="en-US" w:eastAsia="zh-CN"/>
        </w:rPr>
      </w:pPr>
      <w:r>
        <w:rPr>
          <w:rFonts w:hint="eastAsia"/>
          <w:lang w:val="en-US" w:eastAsia="zh-CN"/>
        </w:rPr>
        <w:t>Code MCU 00 module 01 sensor 02 sequentially expands</w:t>
      </w:r>
    </w:p>
    <w:p w14:paraId="5309DEC8">
      <w:pPr>
        <w:ind w:left="420"/>
        <w:rPr>
          <w:rFonts w:hint="eastAsia"/>
          <w:lang w:val="en-US" w:eastAsia="zh-CN"/>
        </w:rPr>
      </w:pPr>
      <w:r>
        <w:rPr>
          <w:rFonts w:hint="eastAsia"/>
          <w:lang w:val="en-US" w:eastAsia="zh-CN"/>
        </w:rPr>
        <w:t>Name length</w:t>
      </w:r>
      <w:r>
        <w:rPr>
          <w:rFonts w:hint="eastAsia"/>
        </w:rPr>
        <w:t>BDBDBDBDA9</w:t>
      </w:r>
      <w:r>
        <w:rPr>
          <w:rFonts w:hint="eastAsia"/>
          <w:lang w:val="en-US" w:eastAsia="zh-CN"/>
        </w:rPr>
        <w:t xml:space="preserve"> </w:t>
      </w:r>
      <w:r>
        <w:rPr>
          <w:rFonts w:hint="eastAsia"/>
        </w:rPr>
        <w:t>01</w:t>
      </w:r>
      <w:r>
        <w:rPr>
          <w:rFonts w:hint="eastAsia"/>
          <w:lang w:val="en-US" w:eastAsia="zh-CN"/>
        </w:rPr>
        <w:t xml:space="preserve"> </w:t>
      </w:r>
      <w:r>
        <w:rPr>
          <w:rFonts w:hint="eastAsia"/>
        </w:rPr>
        <w:t>00</w:t>
      </w:r>
      <w:r>
        <w:rPr>
          <w:rFonts w:hint="eastAsia"/>
          <w:lang w:val="en-US" w:eastAsia="zh-CN"/>
        </w:rPr>
        <w:t xml:space="preserve"> </w:t>
      </w:r>
      <w:r>
        <w:rPr>
          <w:rFonts w:hint="eastAsia"/>
        </w:rPr>
        <w:t>00</w:t>
      </w:r>
      <w:r>
        <w:rPr>
          <w:rFonts w:hint="eastAsia"/>
          <w:lang w:val="en-US" w:eastAsia="zh-CN"/>
        </w:rPr>
        <w:t>---mcu</w:t>
      </w:r>
    </w:p>
    <w:p w14:paraId="53746870">
      <w:pPr>
        <w:ind w:left="420"/>
        <w:rPr>
          <w:rFonts w:hint="eastAsia"/>
        </w:rPr>
      </w:pPr>
      <w:r>
        <w:rPr>
          <w:rFonts w:hint="eastAsia"/>
        </w:rPr>
        <w:t>125732303050475F4534322E57472E4D4C3238C8</w:t>
      </w:r>
    </w:p>
    <w:p w14:paraId="61B1F353">
      <w:pPr>
        <w:rPr>
          <w:rFonts w:hint="eastAsia"/>
          <w:bCs w:val="0"/>
        </w:rPr>
      </w:pPr>
    </w:p>
    <w:p w14:paraId="075049D1">
      <w:pPr>
        <w:pStyle w:val="4"/>
        <w:numPr>
          <w:ilvl w:val="0"/>
          <w:numId w:val="0"/>
        </w:numPr>
        <w:ind w:left="420" w:leftChars="0" w:firstLine="960" w:firstLineChars="300"/>
      </w:pPr>
      <w:bookmarkStart w:id="54" w:name="_Toc23156"/>
      <w:bookmarkStart w:id="55" w:name="_Toc640"/>
      <w:r>
        <w:rPr>
          <w:rFonts w:hint="eastAsia"/>
        </w:rPr>
        <w:t>3.</w:t>
      </w:r>
      <w:r>
        <w:rPr>
          <w:rFonts w:hint="eastAsia"/>
          <w:lang w:val="en-US" w:eastAsia="zh-CN"/>
        </w:rPr>
        <w:t>4.2</w:t>
      </w:r>
      <w:bookmarkEnd w:id="54"/>
      <w:r>
        <w:rPr>
          <w:rFonts w:hint="eastAsia"/>
        </w:rPr>
        <w:t xml:space="preserve"> Upload of software version and model（0</w:t>
      </w:r>
      <w:r>
        <w:t>XBB</w:t>
      </w:r>
      <w:r>
        <w:rPr>
          <w:rFonts w:hint="eastAsia"/>
        </w:rPr>
        <w:t>）- no need for parsing</w:t>
      </w:r>
      <w:bookmarkEnd w:id="55"/>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306FF29E">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4C8F8B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4306BCA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MSG_VERSION_DATA</w:t>
            </w:r>
          </w:p>
        </w:tc>
      </w:tr>
      <w:tr w14:paraId="714D4F5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0D317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4FF1AD24">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Upload of software version and model，</w:t>
            </w:r>
            <w:r>
              <w:rPr>
                <w:rFonts w:ascii="微软雅黑" w:hAnsi="微软雅黑" w:cs="宋体"/>
                <w:kern w:val="0"/>
                <w:sz w:val="18"/>
                <w:szCs w:val="18"/>
              </w:rPr>
              <w:t>Terminal=&gt;Terminal Server</w:t>
            </w:r>
          </w:p>
        </w:tc>
      </w:tr>
      <w:tr w14:paraId="3D0E855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FADB4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1552908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898134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28086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6733EFAB">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2+N</w:t>
            </w:r>
            <w:r>
              <w:rPr>
                <w:rFonts w:ascii="微软雅黑" w:hAnsi="微软雅黑" w:cs="宋体"/>
                <w:kern w:val="0"/>
                <w:sz w:val="18"/>
                <w:szCs w:val="18"/>
              </w:rPr>
              <w:t xml:space="preserve"> bytes</w:t>
            </w:r>
          </w:p>
        </w:tc>
      </w:tr>
      <w:tr w14:paraId="31D47B46">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50F56D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FDBCF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288A57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113C42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6A2E8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EBAA9CC">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3292A599">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281753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6FA414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0xBB</w:t>
            </w:r>
          </w:p>
        </w:tc>
        <w:tc>
          <w:tcPr>
            <w:tcW w:w="1853" w:type="dxa"/>
            <w:tcBorders>
              <w:top w:val="nil"/>
              <w:left w:val="nil"/>
              <w:bottom w:val="single" w:color="auto" w:sz="8" w:space="0"/>
              <w:right w:val="single" w:color="auto" w:sz="8" w:space="0"/>
            </w:tcBorders>
            <w:vAlign w:val="center"/>
          </w:tcPr>
          <w:p w14:paraId="3872F19A">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BD37E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12A87B7F">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329"/>
        <w:gridCol w:w="1080"/>
        <w:gridCol w:w="1560"/>
        <w:gridCol w:w="1275"/>
        <w:gridCol w:w="709"/>
        <w:gridCol w:w="2552"/>
      </w:tblGrid>
      <w:tr w14:paraId="2E027C57">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386957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8" w:space="0"/>
              <w:left w:val="nil"/>
              <w:bottom w:val="single" w:color="auto" w:sz="8" w:space="0"/>
              <w:right w:val="single" w:color="auto" w:sz="8" w:space="0"/>
            </w:tcBorders>
            <w:vAlign w:val="center"/>
          </w:tcPr>
          <w:p w14:paraId="485613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66DE2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0D33A5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709" w:type="dxa"/>
            <w:tcBorders>
              <w:top w:val="single" w:color="auto" w:sz="8" w:space="0"/>
              <w:left w:val="nil"/>
              <w:bottom w:val="single" w:color="auto" w:sz="8" w:space="0"/>
              <w:right w:val="single" w:color="auto" w:sz="8" w:space="0"/>
            </w:tcBorders>
            <w:vAlign w:val="center"/>
          </w:tcPr>
          <w:p w14:paraId="013477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552" w:type="dxa"/>
            <w:tcBorders>
              <w:top w:val="single" w:color="auto" w:sz="8" w:space="0"/>
              <w:left w:val="nil"/>
              <w:bottom w:val="single" w:color="auto" w:sz="8" w:space="0"/>
              <w:right w:val="single" w:color="auto" w:sz="8" w:space="0"/>
            </w:tcBorders>
            <w:vAlign w:val="center"/>
          </w:tcPr>
          <w:p w14:paraId="38F0B7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44281B4A">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A488B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single" w:color="auto" w:sz="8" w:space="0"/>
              <w:left w:val="nil"/>
              <w:bottom w:val="single" w:color="auto" w:sz="8" w:space="0"/>
              <w:right w:val="single" w:color="auto" w:sz="8" w:space="0"/>
            </w:tcBorders>
            <w:vAlign w:val="center"/>
          </w:tcPr>
          <w:p w14:paraId="3EB3C9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4F7F9A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Version_len</w:t>
            </w:r>
          </w:p>
        </w:tc>
        <w:tc>
          <w:tcPr>
            <w:tcW w:w="1275" w:type="dxa"/>
            <w:tcBorders>
              <w:top w:val="single" w:color="auto" w:sz="8" w:space="0"/>
              <w:left w:val="nil"/>
              <w:bottom w:val="single" w:color="auto" w:sz="8" w:space="0"/>
              <w:right w:val="single" w:color="auto" w:sz="8" w:space="0"/>
            </w:tcBorders>
            <w:vAlign w:val="center"/>
          </w:tcPr>
          <w:p w14:paraId="61512FF2">
            <w:pPr>
              <w:widowControl/>
              <w:spacing w:line="360" w:lineRule="auto"/>
              <w:rPr>
                <w:rFonts w:ascii="微软雅黑" w:hAnsi="微软雅黑" w:cs="宋体"/>
                <w:kern w:val="0"/>
                <w:sz w:val="18"/>
                <w:szCs w:val="18"/>
              </w:rPr>
            </w:pPr>
            <w:r>
              <w:rPr>
                <w:rFonts w:hint="default" w:ascii="微软雅黑" w:hAnsi="微软雅黑" w:cs="宋体"/>
                <w:kern w:val="0"/>
                <w:sz w:val="18"/>
                <w:szCs w:val="18"/>
              </w:rPr>
              <w:t>Required</w:t>
            </w:r>
          </w:p>
        </w:tc>
        <w:tc>
          <w:tcPr>
            <w:tcW w:w="709" w:type="dxa"/>
            <w:tcBorders>
              <w:top w:val="single" w:color="auto" w:sz="8" w:space="0"/>
              <w:left w:val="nil"/>
              <w:bottom w:val="single" w:color="auto" w:sz="8" w:space="0"/>
              <w:right w:val="single" w:color="auto" w:sz="8" w:space="0"/>
            </w:tcBorders>
            <w:vAlign w:val="center"/>
          </w:tcPr>
          <w:p w14:paraId="66413B48">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2552" w:type="dxa"/>
            <w:tcBorders>
              <w:top w:val="single" w:color="auto" w:sz="8" w:space="0"/>
              <w:left w:val="nil"/>
              <w:bottom w:val="single" w:color="auto" w:sz="8" w:space="0"/>
              <w:right w:val="single" w:color="auto" w:sz="8" w:space="0"/>
            </w:tcBorders>
            <w:vAlign w:val="center"/>
          </w:tcPr>
          <w:p w14:paraId="60D60FD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The length of the software version number</w:t>
            </w:r>
          </w:p>
        </w:tc>
      </w:tr>
      <w:tr w14:paraId="3A673430">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92C82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p>
        </w:tc>
        <w:tc>
          <w:tcPr>
            <w:tcW w:w="1080" w:type="dxa"/>
            <w:tcBorders>
              <w:top w:val="single" w:color="auto" w:sz="8" w:space="0"/>
              <w:left w:val="nil"/>
              <w:bottom w:val="single" w:color="auto" w:sz="8" w:space="0"/>
              <w:right w:val="single" w:color="auto" w:sz="8" w:space="0"/>
            </w:tcBorders>
            <w:vAlign w:val="center"/>
          </w:tcPr>
          <w:p w14:paraId="324C63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79B75AE6">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3C5FB65B">
            <w:pPr>
              <w:widowControl/>
              <w:spacing w:line="360" w:lineRule="auto"/>
              <w:rPr>
                <w:rFonts w:ascii="微软雅黑" w:hAnsi="微软雅黑" w:cs="宋体"/>
                <w:kern w:val="0"/>
                <w:sz w:val="18"/>
                <w:szCs w:val="18"/>
              </w:rPr>
            </w:pPr>
            <w:r>
              <w:rPr>
                <w:rFonts w:hint="default" w:ascii="微软雅黑" w:hAnsi="微软雅黑" w:cs="宋体"/>
                <w:kern w:val="0"/>
                <w:sz w:val="18"/>
                <w:szCs w:val="18"/>
              </w:rPr>
              <w:t>Required</w:t>
            </w:r>
          </w:p>
        </w:tc>
        <w:tc>
          <w:tcPr>
            <w:tcW w:w="709" w:type="dxa"/>
            <w:tcBorders>
              <w:top w:val="single" w:color="auto" w:sz="8" w:space="0"/>
              <w:left w:val="nil"/>
              <w:bottom w:val="single" w:color="auto" w:sz="8" w:space="0"/>
              <w:right w:val="single" w:color="auto" w:sz="8" w:space="0"/>
            </w:tcBorders>
            <w:vAlign w:val="center"/>
          </w:tcPr>
          <w:p w14:paraId="65B44C9C">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6264DD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Software Version Number</w:t>
            </w:r>
          </w:p>
        </w:tc>
      </w:tr>
      <w:tr w14:paraId="1C45AC8E">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D59072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1080" w:type="dxa"/>
            <w:tcBorders>
              <w:top w:val="single" w:color="auto" w:sz="8" w:space="0"/>
              <w:left w:val="nil"/>
              <w:bottom w:val="single" w:color="auto" w:sz="8" w:space="0"/>
              <w:right w:val="single" w:color="auto" w:sz="8" w:space="0"/>
            </w:tcBorders>
            <w:vAlign w:val="center"/>
          </w:tcPr>
          <w:p w14:paraId="1A6304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6F00E1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w:t>
            </w:r>
            <w:r>
              <w:rPr>
                <w:rFonts w:hint="eastAsia" w:ascii="微软雅黑" w:hAnsi="微软雅黑" w:cs="宋体"/>
                <w:kern w:val="0"/>
                <w:sz w:val="18"/>
                <w:szCs w:val="18"/>
              </w:rPr>
              <w:t>odel</w:t>
            </w:r>
            <w:r>
              <w:rPr>
                <w:rFonts w:ascii="微软雅黑" w:hAnsi="微软雅黑" w:cs="宋体"/>
                <w:kern w:val="0"/>
                <w:sz w:val="18"/>
                <w:szCs w:val="18"/>
              </w:rPr>
              <w:t>_len</w:t>
            </w:r>
          </w:p>
        </w:tc>
        <w:tc>
          <w:tcPr>
            <w:tcW w:w="1275" w:type="dxa"/>
            <w:tcBorders>
              <w:top w:val="single" w:color="auto" w:sz="8" w:space="0"/>
              <w:left w:val="nil"/>
              <w:bottom w:val="single" w:color="auto" w:sz="8" w:space="0"/>
              <w:right w:val="single" w:color="auto" w:sz="8" w:space="0"/>
            </w:tcBorders>
            <w:vAlign w:val="center"/>
          </w:tcPr>
          <w:p w14:paraId="4E6A87A2">
            <w:pPr>
              <w:widowControl/>
              <w:spacing w:line="360" w:lineRule="auto"/>
              <w:rPr>
                <w:rFonts w:ascii="微软雅黑" w:hAnsi="微软雅黑" w:cs="宋体"/>
                <w:kern w:val="0"/>
                <w:sz w:val="18"/>
                <w:szCs w:val="18"/>
              </w:rPr>
            </w:pPr>
            <w:r>
              <w:rPr>
                <w:rFonts w:ascii="微软雅黑" w:hAnsi="微软雅黑" w:cs="宋体"/>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01A6EB87">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087DF39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Model length</w:t>
            </w:r>
          </w:p>
        </w:tc>
      </w:tr>
      <w:tr w14:paraId="3E4477A0">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3A10C5B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1080" w:type="dxa"/>
            <w:tcBorders>
              <w:top w:val="single" w:color="auto" w:sz="8" w:space="0"/>
              <w:left w:val="nil"/>
              <w:bottom w:val="single" w:color="auto" w:sz="8" w:space="0"/>
              <w:right w:val="single" w:color="auto" w:sz="8" w:space="0"/>
            </w:tcBorders>
            <w:vAlign w:val="center"/>
          </w:tcPr>
          <w:p w14:paraId="22E2B37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279B3FF9">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513BC97C">
            <w:pPr>
              <w:widowControl/>
              <w:spacing w:line="360" w:lineRule="auto"/>
              <w:rPr>
                <w:rFonts w:ascii="微软雅黑" w:hAnsi="微软雅黑" w:cs="宋体"/>
                <w:kern w:val="0"/>
                <w:sz w:val="18"/>
                <w:szCs w:val="18"/>
              </w:rPr>
            </w:pPr>
            <w:r>
              <w:rPr>
                <w:rFonts w:ascii="微软雅黑" w:hAnsi="微软雅黑" w:cs="宋体"/>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764DD0B9">
            <w:pPr>
              <w:widowControl/>
              <w:spacing w:line="360" w:lineRule="auto"/>
              <w:jc w:val="center"/>
              <w:rPr>
                <w:rFonts w:ascii="Arial" w:hAnsi="Arial" w:cs="Arial"/>
                <w:szCs w:val="21"/>
                <w:shd w:val="clear" w:color="auto" w:fill="FEFEFE"/>
              </w:rPr>
            </w:pPr>
          </w:p>
        </w:tc>
        <w:tc>
          <w:tcPr>
            <w:tcW w:w="2552" w:type="dxa"/>
            <w:tcBorders>
              <w:top w:val="single" w:color="auto" w:sz="8" w:space="0"/>
              <w:left w:val="nil"/>
              <w:bottom w:val="single" w:color="auto" w:sz="8" w:space="0"/>
              <w:right w:val="single" w:color="auto" w:sz="8" w:space="0"/>
            </w:tcBorders>
            <w:vAlign w:val="center"/>
          </w:tcPr>
          <w:p w14:paraId="40039B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Model Number</w:t>
            </w:r>
          </w:p>
        </w:tc>
      </w:tr>
      <w:tr w14:paraId="6FBE7AD6">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2C218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expandable</w:t>
            </w:r>
          </w:p>
        </w:tc>
        <w:tc>
          <w:tcPr>
            <w:tcW w:w="1080" w:type="dxa"/>
            <w:tcBorders>
              <w:top w:val="single" w:color="auto" w:sz="8" w:space="0"/>
              <w:left w:val="nil"/>
              <w:bottom w:val="single" w:color="auto" w:sz="8" w:space="0"/>
              <w:right w:val="single" w:color="auto" w:sz="8" w:space="0"/>
            </w:tcBorders>
            <w:vAlign w:val="center"/>
          </w:tcPr>
          <w:p w14:paraId="4AAC6AF0">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596A16D6">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44801D78">
            <w:pPr>
              <w:widowControl/>
              <w:spacing w:line="360" w:lineRule="auto"/>
              <w:jc w:val="center"/>
              <w:rPr>
                <w:rFonts w:ascii="微软雅黑" w:hAnsi="微软雅黑" w:cs="宋体"/>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376FC388">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60DE0AC9">
            <w:pPr>
              <w:widowControl/>
              <w:spacing w:line="360" w:lineRule="auto"/>
              <w:rPr>
                <w:rFonts w:ascii="微软雅黑" w:hAnsi="微软雅黑" w:cs="宋体"/>
                <w:kern w:val="0"/>
                <w:sz w:val="18"/>
                <w:szCs w:val="18"/>
              </w:rPr>
            </w:pPr>
            <w:r>
              <w:rPr>
                <w:rFonts w:ascii="微软雅黑" w:hAnsi="微软雅黑" w:cs="宋体"/>
                <w:kern w:val="0"/>
                <w:sz w:val="18"/>
                <w:szCs w:val="18"/>
              </w:rPr>
              <w:t>expandable</w:t>
            </w:r>
          </w:p>
        </w:tc>
      </w:tr>
      <w:tr w14:paraId="40F5E7D1">
        <w:tblPrEx>
          <w:tblCellMar>
            <w:top w:w="0" w:type="dxa"/>
            <w:left w:w="108" w:type="dxa"/>
            <w:bottom w:w="0" w:type="dxa"/>
            <w:right w:w="108" w:type="dxa"/>
          </w:tblCellMar>
        </w:tblPrEx>
        <w:trPr>
          <w:trHeight w:val="285" w:hRule="atLeast"/>
        </w:trPr>
        <w:tc>
          <w:tcPr>
            <w:tcW w:w="1329" w:type="dxa"/>
            <w:tcBorders>
              <w:top w:val="nil"/>
              <w:left w:val="single" w:color="auto" w:sz="8" w:space="0"/>
              <w:bottom w:val="single" w:color="auto" w:sz="8" w:space="0"/>
              <w:right w:val="single" w:color="auto" w:sz="8" w:space="0"/>
            </w:tcBorders>
            <w:vAlign w:val="center"/>
          </w:tcPr>
          <w:p w14:paraId="32E2799E">
            <w:pPr>
              <w:widowControl/>
              <w:spacing w:line="360" w:lineRule="auto"/>
              <w:jc w:val="center"/>
              <w:rPr>
                <w:rFonts w:ascii="微软雅黑" w:hAnsi="微软雅黑" w:cs="宋体"/>
                <w:kern w:val="0"/>
                <w:sz w:val="18"/>
                <w:szCs w:val="18"/>
              </w:rPr>
            </w:pPr>
          </w:p>
        </w:tc>
        <w:tc>
          <w:tcPr>
            <w:tcW w:w="1080" w:type="dxa"/>
            <w:tcBorders>
              <w:top w:val="nil"/>
              <w:left w:val="nil"/>
              <w:bottom w:val="single" w:color="auto" w:sz="8" w:space="0"/>
              <w:right w:val="single" w:color="auto" w:sz="8" w:space="0"/>
            </w:tcBorders>
            <w:vAlign w:val="center"/>
          </w:tcPr>
          <w:p w14:paraId="76B6A1CF">
            <w:pPr>
              <w:widowControl/>
              <w:spacing w:line="360" w:lineRule="auto"/>
              <w:jc w:val="center"/>
              <w:rPr>
                <w:rFonts w:ascii="微软雅黑" w:hAnsi="微软雅黑" w:cs="宋体"/>
                <w:kern w:val="0"/>
                <w:sz w:val="18"/>
                <w:szCs w:val="18"/>
              </w:rPr>
            </w:pPr>
          </w:p>
        </w:tc>
        <w:tc>
          <w:tcPr>
            <w:tcW w:w="1560" w:type="dxa"/>
            <w:tcBorders>
              <w:top w:val="nil"/>
              <w:left w:val="nil"/>
              <w:bottom w:val="single" w:color="auto" w:sz="8" w:space="0"/>
              <w:right w:val="single" w:color="auto" w:sz="8" w:space="0"/>
            </w:tcBorders>
            <w:vAlign w:val="center"/>
          </w:tcPr>
          <w:p w14:paraId="3DCD1D0C">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37B65DFA">
            <w:pPr>
              <w:widowControl/>
              <w:spacing w:line="360" w:lineRule="auto"/>
              <w:rPr>
                <w:rFonts w:ascii="微软雅黑" w:hAnsi="微软雅黑" w:cs="宋体"/>
                <w:kern w:val="0"/>
                <w:sz w:val="18"/>
                <w:szCs w:val="18"/>
              </w:rPr>
            </w:pPr>
          </w:p>
        </w:tc>
        <w:tc>
          <w:tcPr>
            <w:tcW w:w="709" w:type="dxa"/>
            <w:tcBorders>
              <w:top w:val="nil"/>
              <w:left w:val="nil"/>
              <w:bottom w:val="single" w:color="auto" w:sz="8" w:space="0"/>
              <w:right w:val="single" w:color="auto" w:sz="8" w:space="0"/>
            </w:tcBorders>
            <w:vAlign w:val="center"/>
          </w:tcPr>
          <w:p w14:paraId="3A942856">
            <w:pPr>
              <w:widowControl/>
              <w:spacing w:line="360" w:lineRule="auto"/>
              <w:jc w:val="center"/>
              <w:rPr>
                <w:rFonts w:ascii="Arial" w:hAnsi="Arial" w:cs="Arial"/>
                <w:szCs w:val="21"/>
                <w:shd w:val="clear" w:color="auto" w:fill="FEFEFE"/>
              </w:rPr>
            </w:pPr>
          </w:p>
        </w:tc>
        <w:tc>
          <w:tcPr>
            <w:tcW w:w="2552" w:type="dxa"/>
            <w:tcBorders>
              <w:top w:val="nil"/>
              <w:left w:val="nil"/>
              <w:bottom w:val="single" w:color="auto" w:sz="8" w:space="0"/>
              <w:right w:val="single" w:color="auto" w:sz="8" w:space="0"/>
            </w:tcBorders>
            <w:vAlign w:val="center"/>
          </w:tcPr>
          <w:p w14:paraId="0D67FEE2">
            <w:pPr>
              <w:widowControl/>
              <w:spacing w:line="360" w:lineRule="auto"/>
              <w:jc w:val="center"/>
              <w:rPr>
                <w:rFonts w:ascii="微软雅黑" w:hAnsi="微软雅黑" w:cs="宋体"/>
                <w:kern w:val="0"/>
                <w:sz w:val="18"/>
                <w:szCs w:val="18"/>
              </w:rPr>
            </w:pPr>
          </w:p>
        </w:tc>
      </w:tr>
    </w:tbl>
    <w:p w14:paraId="5FE264FE">
      <w:pPr>
        <w:pStyle w:val="63"/>
        <w:adjustRightInd/>
        <w:spacing w:line="360" w:lineRule="auto"/>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Note: Previous firmware version used, now do reserved</w:t>
      </w:r>
    </w:p>
    <w:p w14:paraId="6AFDFAC5">
      <w:pPr>
        <w:pStyle w:val="4"/>
        <w:numPr>
          <w:ilvl w:val="2"/>
          <w:numId w:val="3"/>
        </w:numPr>
      </w:pPr>
      <w:bookmarkStart w:id="56" w:name="_Toc2990"/>
      <w:r>
        <w:rPr>
          <w:rFonts w:hint="eastAsia"/>
          <w:lang w:val="en-US" w:eastAsia="zh-CN"/>
        </w:rPr>
        <w:t xml:space="preserve">3.4.3 </w:t>
      </w:r>
      <w:bookmarkStart w:id="57" w:name="_Toc7629"/>
      <w:r>
        <w:rPr>
          <w:rFonts w:hint="eastAsia"/>
        </w:rPr>
        <w:t>ICCID upload of SIM card (0xF3)</w:t>
      </w:r>
      <w:bookmarkEnd w:id="56"/>
      <w:bookmarkEnd w:id="57"/>
    </w:p>
    <w:tbl>
      <w:tblPr>
        <w:tblStyle w:val="28"/>
        <w:tblW w:w="0" w:type="auto"/>
        <w:jc w:val="center"/>
        <w:tblLayout w:type="fixed"/>
        <w:tblCellMar>
          <w:top w:w="0" w:type="dxa"/>
          <w:left w:w="108" w:type="dxa"/>
          <w:bottom w:w="0" w:type="dxa"/>
          <w:right w:w="108" w:type="dxa"/>
        </w:tblCellMar>
      </w:tblPr>
      <w:tblGrid>
        <w:gridCol w:w="1796"/>
        <w:gridCol w:w="1080"/>
        <w:gridCol w:w="65"/>
        <w:gridCol w:w="1015"/>
        <w:gridCol w:w="1080"/>
        <w:gridCol w:w="65"/>
        <w:gridCol w:w="1015"/>
        <w:gridCol w:w="228"/>
        <w:gridCol w:w="1096"/>
        <w:gridCol w:w="1459"/>
        <w:gridCol w:w="77"/>
      </w:tblGrid>
      <w:tr w14:paraId="6DCBDB7B">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single" w:color="auto" w:sz="4" w:space="0"/>
              <w:left w:val="single" w:color="auto" w:sz="4" w:space="0"/>
              <w:bottom w:val="single" w:color="auto" w:sz="4" w:space="0"/>
              <w:right w:val="single" w:color="auto" w:sz="4" w:space="0"/>
            </w:tcBorders>
            <w:noWrap/>
            <w:vAlign w:val="center"/>
          </w:tcPr>
          <w:p w14:paraId="6AF83F7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58" w:type="dxa"/>
            <w:gridSpan w:val="7"/>
            <w:tcBorders>
              <w:top w:val="single" w:color="auto" w:sz="4" w:space="0"/>
              <w:left w:val="nil"/>
              <w:bottom w:val="single" w:color="auto" w:sz="4" w:space="0"/>
              <w:right w:val="single" w:color="auto" w:sz="4" w:space="0"/>
            </w:tcBorders>
            <w:vAlign w:val="center"/>
          </w:tcPr>
          <w:p w14:paraId="260A062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LNK-LIN</w:t>
            </w:r>
          </w:p>
        </w:tc>
      </w:tr>
      <w:tr w14:paraId="3B8BD20C">
        <w:tblPrEx>
          <w:tblCellMar>
            <w:top w:w="0" w:type="dxa"/>
            <w:left w:w="108" w:type="dxa"/>
            <w:bottom w:w="0" w:type="dxa"/>
            <w:right w:w="108" w:type="dxa"/>
          </w:tblCellMar>
        </w:tblPrEx>
        <w:trPr>
          <w:gridAfter w:val="1"/>
          <w:wAfter w:w="77" w:type="dxa"/>
          <w:trHeight w:val="81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0DB5DEF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58" w:type="dxa"/>
            <w:gridSpan w:val="7"/>
            <w:tcBorders>
              <w:top w:val="single" w:color="auto" w:sz="4" w:space="0"/>
              <w:left w:val="nil"/>
              <w:bottom w:val="single" w:color="auto" w:sz="4" w:space="0"/>
              <w:right w:val="single" w:color="auto" w:sz="4" w:space="0"/>
            </w:tcBorders>
            <w:vAlign w:val="center"/>
          </w:tcPr>
          <w:p w14:paraId="066081D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The terminal reports iccid to the server</w:t>
            </w:r>
            <w:r>
              <w:rPr>
                <w:rFonts w:hint="eastAsia" w:ascii="微软雅黑" w:hAnsi="微软雅黑" w:cs="宋体"/>
                <w:kern w:val="0"/>
                <w:sz w:val="18"/>
                <w:szCs w:val="18"/>
              </w:rPr>
              <w:t xml:space="preserve"> .when it logs on </w:t>
            </w:r>
            <w:r>
              <w:rPr>
                <w:rFonts w:ascii="微软雅黑" w:hAnsi="微软雅黑" w:cs="宋体"/>
                <w:kern w:val="0"/>
                <w:sz w:val="18"/>
                <w:szCs w:val="18"/>
              </w:rPr>
              <w:t>first</w:t>
            </w:r>
          </w:p>
        </w:tc>
      </w:tr>
      <w:tr w14:paraId="5C19277E">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577C60C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58" w:type="dxa"/>
            <w:gridSpan w:val="7"/>
            <w:tcBorders>
              <w:top w:val="single" w:color="auto" w:sz="4" w:space="0"/>
              <w:left w:val="nil"/>
              <w:bottom w:val="single" w:color="auto" w:sz="4" w:space="0"/>
              <w:right w:val="single" w:color="auto" w:sz="4" w:space="0"/>
            </w:tcBorders>
            <w:vAlign w:val="center"/>
          </w:tcPr>
          <w:p w14:paraId="7018AC7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3CEBD089">
        <w:tblPrEx>
          <w:tblCellMar>
            <w:top w:w="0" w:type="dxa"/>
            <w:left w:w="108" w:type="dxa"/>
            <w:bottom w:w="0" w:type="dxa"/>
            <w:right w:w="108" w:type="dxa"/>
          </w:tblCellMar>
        </w:tblPrEx>
        <w:trPr>
          <w:gridAfter w:val="1"/>
          <w:wAfter w:w="77" w:type="dxa"/>
          <w:trHeight w:val="54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1F4106D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58" w:type="dxa"/>
            <w:gridSpan w:val="7"/>
            <w:tcBorders>
              <w:top w:val="single" w:color="auto" w:sz="4" w:space="0"/>
              <w:left w:val="nil"/>
              <w:bottom w:val="single" w:color="auto" w:sz="4" w:space="0"/>
              <w:right w:val="single" w:color="auto" w:sz="4" w:space="0"/>
            </w:tcBorders>
            <w:vAlign w:val="center"/>
          </w:tcPr>
          <w:p w14:paraId="0314A92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2BB3683D">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0E763CB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58" w:type="dxa"/>
            <w:gridSpan w:val="7"/>
            <w:tcBorders>
              <w:top w:val="single" w:color="auto" w:sz="4" w:space="0"/>
              <w:left w:val="nil"/>
              <w:bottom w:val="single" w:color="auto" w:sz="4" w:space="0"/>
              <w:right w:val="single" w:color="auto" w:sz="4" w:space="0"/>
            </w:tcBorders>
            <w:vAlign w:val="center"/>
          </w:tcPr>
          <w:p w14:paraId="03F39D5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10bytes</w:t>
            </w:r>
          </w:p>
        </w:tc>
      </w:tr>
      <w:tr w14:paraId="755CE360">
        <w:tblPrEx>
          <w:tblCellMar>
            <w:top w:w="0" w:type="dxa"/>
            <w:left w:w="108" w:type="dxa"/>
            <w:bottom w:w="0" w:type="dxa"/>
            <w:right w:w="108" w:type="dxa"/>
          </w:tblCellMar>
        </w:tblPrEx>
        <w:trPr>
          <w:gridAfter w:val="1"/>
          <w:wAfter w:w="77" w:type="dxa"/>
          <w:trHeight w:val="285" w:hRule="atLeast"/>
          <w:jc w:val="center"/>
        </w:trPr>
        <w:tc>
          <w:tcPr>
            <w:tcW w:w="2941" w:type="dxa"/>
            <w:gridSpan w:val="3"/>
            <w:vMerge w:val="restart"/>
            <w:tcBorders>
              <w:top w:val="nil"/>
              <w:left w:val="single" w:color="auto" w:sz="4" w:space="0"/>
              <w:bottom w:val="single" w:color="auto" w:sz="4" w:space="0"/>
              <w:right w:val="single" w:color="auto" w:sz="4" w:space="0"/>
            </w:tcBorders>
            <w:noWrap/>
            <w:vAlign w:val="center"/>
          </w:tcPr>
          <w:p w14:paraId="3CE6F24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160" w:type="dxa"/>
            <w:gridSpan w:val="3"/>
            <w:tcBorders>
              <w:top w:val="nil"/>
              <w:left w:val="nil"/>
              <w:bottom w:val="single" w:color="auto" w:sz="4" w:space="0"/>
              <w:right w:val="single" w:color="auto" w:sz="4" w:space="0"/>
            </w:tcBorders>
            <w:vAlign w:val="center"/>
          </w:tcPr>
          <w:p w14:paraId="3FD7EB0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243" w:type="dxa"/>
            <w:gridSpan w:val="2"/>
            <w:tcBorders>
              <w:top w:val="nil"/>
              <w:left w:val="nil"/>
              <w:bottom w:val="single" w:color="auto" w:sz="4" w:space="0"/>
              <w:right w:val="single" w:color="auto" w:sz="4" w:space="0"/>
            </w:tcBorders>
            <w:noWrap/>
            <w:vAlign w:val="center"/>
          </w:tcPr>
          <w:p w14:paraId="769E64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096" w:type="dxa"/>
            <w:tcBorders>
              <w:top w:val="nil"/>
              <w:left w:val="nil"/>
              <w:bottom w:val="single" w:color="auto" w:sz="4" w:space="0"/>
              <w:right w:val="single" w:color="auto" w:sz="4" w:space="0"/>
            </w:tcBorders>
            <w:noWrap/>
            <w:vAlign w:val="center"/>
          </w:tcPr>
          <w:p w14:paraId="0E29B7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459" w:type="dxa"/>
            <w:tcBorders>
              <w:top w:val="nil"/>
              <w:left w:val="nil"/>
              <w:bottom w:val="single" w:color="auto" w:sz="4" w:space="0"/>
              <w:right w:val="single" w:color="auto" w:sz="4" w:space="0"/>
            </w:tcBorders>
            <w:noWrap/>
            <w:vAlign w:val="center"/>
          </w:tcPr>
          <w:p w14:paraId="68F28F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930F42F">
        <w:tblPrEx>
          <w:tblCellMar>
            <w:top w:w="0" w:type="dxa"/>
            <w:left w:w="108" w:type="dxa"/>
            <w:bottom w:w="0" w:type="dxa"/>
            <w:right w:w="108" w:type="dxa"/>
          </w:tblCellMar>
        </w:tblPrEx>
        <w:trPr>
          <w:gridAfter w:val="1"/>
          <w:wAfter w:w="77" w:type="dxa"/>
          <w:trHeight w:val="570" w:hRule="atLeast"/>
          <w:jc w:val="center"/>
        </w:trPr>
        <w:tc>
          <w:tcPr>
            <w:tcW w:w="2941" w:type="dxa"/>
            <w:gridSpan w:val="3"/>
            <w:vMerge w:val="continue"/>
            <w:tcBorders>
              <w:top w:val="nil"/>
              <w:left w:val="single" w:color="auto" w:sz="4" w:space="0"/>
              <w:bottom w:val="single" w:color="auto" w:sz="4" w:space="0"/>
              <w:right w:val="single" w:color="auto" w:sz="4" w:space="0"/>
            </w:tcBorders>
            <w:vAlign w:val="center"/>
          </w:tcPr>
          <w:p w14:paraId="30D2B853">
            <w:pPr>
              <w:widowControl/>
              <w:spacing w:line="360" w:lineRule="auto"/>
              <w:jc w:val="left"/>
              <w:rPr>
                <w:rFonts w:ascii="微软雅黑" w:hAnsi="微软雅黑" w:cs="宋体"/>
                <w:kern w:val="0"/>
                <w:sz w:val="18"/>
                <w:szCs w:val="18"/>
              </w:rPr>
            </w:pPr>
          </w:p>
        </w:tc>
        <w:tc>
          <w:tcPr>
            <w:tcW w:w="2160" w:type="dxa"/>
            <w:gridSpan w:val="3"/>
            <w:tcBorders>
              <w:top w:val="nil"/>
              <w:left w:val="nil"/>
              <w:bottom w:val="single" w:color="auto" w:sz="4" w:space="0"/>
              <w:right w:val="single" w:color="auto" w:sz="4" w:space="0"/>
            </w:tcBorders>
            <w:vAlign w:val="center"/>
          </w:tcPr>
          <w:p w14:paraId="4B71233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0xBD 0xBD0xBD0xBD</w:t>
            </w:r>
          </w:p>
        </w:tc>
        <w:tc>
          <w:tcPr>
            <w:tcW w:w="1243" w:type="dxa"/>
            <w:gridSpan w:val="2"/>
            <w:tcBorders>
              <w:top w:val="nil"/>
              <w:left w:val="nil"/>
              <w:bottom w:val="single" w:color="auto" w:sz="4" w:space="0"/>
              <w:right w:val="single" w:color="auto" w:sz="4" w:space="0"/>
            </w:tcBorders>
            <w:noWrap/>
            <w:vAlign w:val="center"/>
          </w:tcPr>
          <w:p w14:paraId="631D42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3</w:t>
            </w:r>
          </w:p>
        </w:tc>
        <w:tc>
          <w:tcPr>
            <w:tcW w:w="1096" w:type="dxa"/>
            <w:tcBorders>
              <w:top w:val="nil"/>
              <w:left w:val="nil"/>
              <w:bottom w:val="single" w:color="auto" w:sz="4" w:space="0"/>
              <w:right w:val="single" w:color="auto" w:sz="4" w:space="0"/>
            </w:tcBorders>
            <w:noWrap/>
            <w:vAlign w:val="center"/>
          </w:tcPr>
          <w:p w14:paraId="2DC3A3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459" w:type="dxa"/>
            <w:tcBorders>
              <w:top w:val="nil"/>
              <w:left w:val="nil"/>
              <w:bottom w:val="single" w:color="auto" w:sz="4" w:space="0"/>
              <w:right w:val="single" w:color="auto" w:sz="4" w:space="0"/>
            </w:tcBorders>
            <w:noWrap/>
            <w:vAlign w:val="center"/>
          </w:tcPr>
          <w:p w14:paraId="0F2975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r w14:paraId="3B71E9E1">
        <w:tblPrEx>
          <w:tblCellMar>
            <w:top w:w="0" w:type="dxa"/>
            <w:left w:w="108" w:type="dxa"/>
            <w:bottom w:w="0" w:type="dxa"/>
            <w:right w:w="108" w:type="dxa"/>
          </w:tblCellMar>
        </w:tblPrEx>
        <w:trPr>
          <w:trHeight w:val="330" w:hRule="atLeast"/>
          <w:jc w:val="center"/>
        </w:trPr>
        <w:tc>
          <w:tcPr>
            <w:tcW w:w="1796" w:type="dxa"/>
            <w:tcBorders>
              <w:top w:val="single" w:color="auto" w:sz="4" w:space="0"/>
              <w:left w:val="single" w:color="auto" w:sz="4" w:space="0"/>
              <w:bottom w:val="single" w:color="auto" w:sz="4" w:space="0"/>
              <w:right w:val="single" w:color="auto" w:sz="4" w:space="0"/>
            </w:tcBorders>
            <w:noWrap/>
            <w:vAlign w:val="center"/>
          </w:tcPr>
          <w:p w14:paraId="4C44C0D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2BDD874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gridSpan w:val="2"/>
            <w:tcBorders>
              <w:top w:val="single" w:color="auto" w:sz="4" w:space="0"/>
              <w:left w:val="nil"/>
              <w:bottom w:val="single" w:color="auto" w:sz="4" w:space="0"/>
              <w:right w:val="single" w:color="auto" w:sz="4" w:space="0"/>
            </w:tcBorders>
            <w:noWrap/>
            <w:vAlign w:val="center"/>
          </w:tcPr>
          <w:p w14:paraId="7DE2607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5903BE1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gridSpan w:val="2"/>
            <w:tcBorders>
              <w:top w:val="single" w:color="auto" w:sz="4" w:space="0"/>
              <w:left w:val="nil"/>
              <w:bottom w:val="single" w:color="auto" w:sz="4" w:space="0"/>
              <w:right w:val="single" w:color="auto" w:sz="4" w:space="0"/>
            </w:tcBorders>
            <w:noWrap/>
            <w:vAlign w:val="center"/>
          </w:tcPr>
          <w:p w14:paraId="0881F9D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gridSpan w:val="4"/>
            <w:tcBorders>
              <w:top w:val="single" w:color="auto" w:sz="4" w:space="0"/>
              <w:left w:val="nil"/>
              <w:bottom w:val="single" w:color="auto" w:sz="4" w:space="0"/>
              <w:right w:val="single" w:color="auto" w:sz="4" w:space="0"/>
            </w:tcBorders>
            <w:noWrap/>
            <w:vAlign w:val="center"/>
          </w:tcPr>
          <w:p w14:paraId="6D0CEA0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44C56E6F">
        <w:tblPrEx>
          <w:tblCellMar>
            <w:top w:w="0" w:type="dxa"/>
            <w:left w:w="108" w:type="dxa"/>
            <w:bottom w:w="0" w:type="dxa"/>
            <w:right w:w="108" w:type="dxa"/>
          </w:tblCellMar>
        </w:tblPrEx>
        <w:trPr>
          <w:trHeight w:val="330" w:hRule="atLeast"/>
          <w:jc w:val="center"/>
        </w:trPr>
        <w:tc>
          <w:tcPr>
            <w:tcW w:w="1796" w:type="dxa"/>
            <w:tcBorders>
              <w:top w:val="nil"/>
              <w:left w:val="single" w:color="auto" w:sz="4" w:space="0"/>
              <w:bottom w:val="single" w:color="auto" w:sz="4" w:space="0"/>
              <w:right w:val="single" w:color="auto" w:sz="4" w:space="0"/>
            </w:tcBorders>
            <w:noWrap/>
            <w:vAlign w:val="bottom"/>
          </w:tcPr>
          <w:p w14:paraId="521122B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p>
        </w:tc>
        <w:tc>
          <w:tcPr>
            <w:tcW w:w="1080" w:type="dxa"/>
            <w:tcBorders>
              <w:top w:val="nil"/>
              <w:left w:val="nil"/>
              <w:bottom w:val="single" w:color="auto" w:sz="4" w:space="0"/>
              <w:right w:val="single" w:color="auto" w:sz="4" w:space="0"/>
            </w:tcBorders>
            <w:noWrap/>
            <w:vAlign w:val="bottom"/>
          </w:tcPr>
          <w:p w14:paraId="3026F18B">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r>
              <w:rPr>
                <w:rFonts w:ascii="微软雅黑" w:hAnsi="微软雅黑" w:cs="宋体"/>
                <w:kern w:val="0"/>
                <w:sz w:val="18"/>
                <w:szCs w:val="18"/>
              </w:rPr>
              <w:t>U</w:t>
            </w:r>
            <w:r>
              <w:rPr>
                <w:rFonts w:hint="eastAsia" w:ascii="微软雅黑" w:hAnsi="微软雅黑" w:cs="宋体"/>
                <w:kern w:val="0"/>
                <w:sz w:val="18"/>
                <w:szCs w:val="18"/>
              </w:rPr>
              <w:t>8</w:t>
            </w:r>
          </w:p>
        </w:tc>
        <w:tc>
          <w:tcPr>
            <w:tcW w:w="1080" w:type="dxa"/>
            <w:gridSpan w:val="2"/>
            <w:tcBorders>
              <w:top w:val="nil"/>
              <w:left w:val="nil"/>
              <w:bottom w:val="single" w:color="auto" w:sz="4" w:space="0"/>
              <w:right w:val="single" w:color="auto" w:sz="4" w:space="0"/>
            </w:tcBorders>
            <w:noWrap/>
            <w:vAlign w:val="bottom"/>
          </w:tcPr>
          <w:p w14:paraId="13E5618B">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ICCID</w:t>
            </w:r>
          </w:p>
        </w:tc>
        <w:tc>
          <w:tcPr>
            <w:tcW w:w="1080" w:type="dxa"/>
            <w:tcBorders>
              <w:top w:val="nil"/>
              <w:left w:val="nil"/>
              <w:bottom w:val="single" w:color="auto" w:sz="4" w:space="0"/>
              <w:right w:val="single" w:color="auto" w:sz="4" w:space="0"/>
            </w:tcBorders>
            <w:noWrap/>
            <w:vAlign w:val="bottom"/>
          </w:tcPr>
          <w:p w14:paraId="387C59A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gridSpan w:val="2"/>
            <w:tcBorders>
              <w:top w:val="nil"/>
              <w:left w:val="nil"/>
              <w:bottom w:val="single" w:color="auto" w:sz="4" w:space="0"/>
              <w:right w:val="single" w:color="auto" w:sz="4" w:space="0"/>
            </w:tcBorders>
            <w:noWrap/>
            <w:vAlign w:val="bottom"/>
          </w:tcPr>
          <w:p w14:paraId="6E37672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gridSpan w:val="4"/>
            <w:tcBorders>
              <w:top w:val="nil"/>
              <w:left w:val="nil"/>
              <w:bottom w:val="single" w:color="auto" w:sz="4" w:space="0"/>
              <w:right w:val="single" w:color="auto" w:sz="4" w:space="0"/>
            </w:tcBorders>
            <w:noWrap/>
            <w:vAlign w:val="bottom"/>
          </w:tcPr>
          <w:p w14:paraId="52A566B3">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ICCID number</w:t>
            </w:r>
          </w:p>
        </w:tc>
      </w:tr>
    </w:tbl>
    <w:p w14:paraId="339EA810">
      <w:pPr>
        <w:ind w:firstLine="420" w:firstLineChars="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iccid:89861118236001639994</w:t>
      </w:r>
    </w:p>
    <w:p w14:paraId="1B52F8DC">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 message :BDBDBDBDF389861118236001639994CC</w:t>
      </w:r>
    </w:p>
    <w:p w14:paraId="15B11F45">
      <w:pPr>
        <w:rPr>
          <w:bCs w:val="0"/>
        </w:rPr>
      </w:pPr>
      <w:r>
        <w:rPr>
          <w:rFonts w:hint="eastAsia" w:ascii="微软雅黑" w:hAnsi="微软雅黑" w:cs="宋体"/>
          <w:bCs/>
          <w:color w:val="auto"/>
          <w:kern w:val="2"/>
          <w:sz w:val="21"/>
          <w:szCs w:val="21"/>
          <w:lang w:val="en-US" w:eastAsia="zh-CN" w:bidi="ar-SA"/>
        </w:rPr>
        <w:t>Note:Start up and report</w:t>
      </w:r>
    </w:p>
    <w:p w14:paraId="4172D3B5">
      <w:pPr>
        <w:pStyle w:val="63"/>
        <w:adjustRightInd/>
        <w:spacing w:line="360" w:lineRule="auto"/>
        <w:rPr>
          <w:rFonts w:ascii="微软雅黑" w:hAnsi="微软雅黑" w:cs="宋体"/>
          <w:color w:val="auto"/>
          <w:sz w:val="21"/>
          <w:szCs w:val="21"/>
        </w:rPr>
      </w:pPr>
    </w:p>
    <w:p w14:paraId="0523D1F7">
      <w:pPr>
        <w:pStyle w:val="63"/>
        <w:adjustRightInd/>
        <w:spacing w:line="360" w:lineRule="auto"/>
        <w:outlineLvl w:val="1"/>
        <w:rPr>
          <w:rFonts w:hint="default" w:ascii="微软雅黑" w:hAnsi="微软雅黑" w:eastAsia="微软雅黑" w:cs="宋体"/>
          <w:b/>
          <w:bCs w:val="0"/>
          <w:color w:val="auto"/>
          <w:sz w:val="32"/>
          <w:szCs w:val="32"/>
          <w:lang w:val="en-US" w:eastAsia="zh-CN"/>
        </w:rPr>
      </w:pPr>
      <w:bookmarkStart w:id="58" w:name="_Toc26549"/>
      <w:r>
        <w:rPr>
          <w:rFonts w:hint="eastAsia" w:ascii="微软雅黑" w:hAnsi="微软雅黑" w:cs="宋体"/>
          <w:b/>
          <w:bCs w:val="0"/>
          <w:color w:val="auto"/>
          <w:sz w:val="32"/>
          <w:szCs w:val="32"/>
          <w:lang w:val="en-US" w:eastAsia="zh-CN"/>
        </w:rPr>
        <w:t>3.5 Downstream feedback report</w:t>
      </w:r>
      <w:bookmarkEnd w:id="58"/>
    </w:p>
    <w:p w14:paraId="53AC3F1E">
      <w:pPr>
        <w:pStyle w:val="4"/>
        <w:ind w:left="851"/>
      </w:pPr>
      <w:bookmarkStart w:id="59" w:name="_Toc16918"/>
      <w:r>
        <w:rPr>
          <w:rFonts w:hint="eastAsia"/>
          <w:lang w:val="en-US" w:eastAsia="zh-CN"/>
        </w:rPr>
        <w:t>3.5.1</w:t>
      </w:r>
      <w:r>
        <w:rPr>
          <w:rFonts w:hint="eastAsia"/>
        </w:rPr>
        <w:t>Downlink feedback</w:t>
      </w:r>
      <w:r>
        <w:t>(MSGID=</w:t>
      </w:r>
      <w:r>
        <w:rPr>
          <w:rFonts w:hint="eastAsia"/>
        </w:rPr>
        <w:t>0xC0</w:t>
      </w:r>
      <w:r>
        <w:t>)</w:t>
      </w:r>
      <w:bookmarkEnd w:id="59"/>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13E12402">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A804B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FE9AB1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F346F5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6B396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7D1B69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=&gt;Server</w:t>
            </w:r>
          </w:p>
        </w:tc>
      </w:tr>
      <w:tr w14:paraId="205F6C2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7ED45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1D00828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3DECB6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BD78F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6D4DBD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1 </w:t>
            </w:r>
            <w:r>
              <w:rPr>
                <w:rFonts w:hint="eastAsia" w:ascii="微软雅黑" w:hAnsi="微软雅黑" w:cs="宋体"/>
                <w:kern w:val="0"/>
                <w:sz w:val="18"/>
                <w:szCs w:val="18"/>
              </w:rPr>
              <w:t xml:space="preserve">+n </w:t>
            </w:r>
            <w:r>
              <w:rPr>
                <w:rFonts w:ascii="微软雅黑" w:hAnsi="微软雅黑" w:cs="宋体"/>
                <w:kern w:val="0"/>
                <w:sz w:val="18"/>
                <w:szCs w:val="18"/>
              </w:rPr>
              <w:t>bytes</w:t>
            </w:r>
          </w:p>
        </w:tc>
      </w:tr>
      <w:tr w14:paraId="166CA4C9">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1C3CB1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CA4EB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51E0E6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502DCD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D9E93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2D747D57">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64CCAD">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24561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02BC95F4">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C0</w:t>
            </w:r>
          </w:p>
        </w:tc>
        <w:tc>
          <w:tcPr>
            <w:tcW w:w="1852" w:type="dxa"/>
            <w:tcBorders>
              <w:top w:val="nil"/>
              <w:left w:val="nil"/>
              <w:bottom w:val="single" w:color="auto" w:sz="8" w:space="0"/>
              <w:right w:val="single" w:color="auto" w:sz="8" w:space="0"/>
            </w:tcBorders>
            <w:vAlign w:val="center"/>
          </w:tcPr>
          <w:p w14:paraId="53EFB89D">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4DD5A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2F0A6FB">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11CABE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68CC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1718D92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00B6C7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68C73D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1FE56D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4E07AA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76B7FC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43195">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43789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5EBA24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length</w:t>
            </w:r>
          </w:p>
        </w:tc>
        <w:tc>
          <w:tcPr>
            <w:tcW w:w="1276" w:type="dxa"/>
            <w:vAlign w:val="center"/>
          </w:tcPr>
          <w:p w14:paraId="3C4B5B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ED5B72F">
            <w:pPr>
              <w:widowControl/>
              <w:spacing w:line="360" w:lineRule="auto"/>
              <w:jc w:val="center"/>
              <w:rPr>
                <w:rFonts w:ascii="微软雅黑" w:hAnsi="微软雅黑" w:cs="宋体"/>
                <w:kern w:val="0"/>
                <w:sz w:val="18"/>
                <w:szCs w:val="18"/>
              </w:rPr>
            </w:pPr>
          </w:p>
        </w:tc>
        <w:tc>
          <w:tcPr>
            <w:tcW w:w="1985" w:type="dxa"/>
            <w:vAlign w:val="center"/>
          </w:tcPr>
          <w:p w14:paraId="7B580EEC">
            <w:pPr>
              <w:widowControl/>
              <w:spacing w:line="360" w:lineRule="auto"/>
              <w:jc w:val="center"/>
              <w:rPr>
                <w:rFonts w:hint="default" w:ascii="微软雅黑" w:hAnsi="微软雅黑" w:eastAsia="微软雅黑" w:cs="宋体"/>
                <w:kern w:val="0"/>
                <w:sz w:val="18"/>
                <w:szCs w:val="18"/>
                <w:lang w:val="en-US" w:eastAsia="zh-CN"/>
              </w:rPr>
            </w:pPr>
            <w:r>
              <w:rPr>
                <w:rFonts w:ascii="微软雅黑" w:hAnsi="微软雅黑" w:cs="宋体"/>
                <w:kern w:val="0"/>
                <w:sz w:val="18"/>
                <w:szCs w:val="18"/>
              </w:rPr>
              <w:t>Message ID</w:t>
            </w:r>
            <w:r>
              <w:rPr>
                <w:rFonts w:hint="eastAsia" w:ascii="微软雅黑" w:hAnsi="微软雅黑" w:cs="宋体"/>
                <w:kern w:val="0"/>
                <w:sz w:val="18"/>
                <w:szCs w:val="18"/>
                <w:lang w:val="en-US" w:eastAsia="zh-CN"/>
              </w:rPr>
              <w:t xml:space="preserve"> length</w:t>
            </w:r>
          </w:p>
        </w:tc>
      </w:tr>
      <w:tr w14:paraId="70CF9F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829235B">
            <w:pPr>
              <w:widowControl/>
              <w:spacing w:line="360" w:lineRule="auto"/>
              <w:ind w:firstLine="540" w:firstLineChars="300"/>
              <w:rPr>
                <w:rFonts w:ascii="微软雅黑" w:hAnsi="微软雅黑" w:cs="宋体"/>
                <w:kern w:val="0"/>
                <w:sz w:val="18"/>
                <w:szCs w:val="18"/>
              </w:rPr>
            </w:pPr>
            <w:r>
              <w:rPr>
                <w:rFonts w:ascii="微软雅黑" w:hAnsi="微软雅黑" w:cs="宋体"/>
                <w:kern w:val="0"/>
                <w:sz w:val="18"/>
                <w:szCs w:val="18"/>
              </w:rPr>
              <w:t>N</w:t>
            </w:r>
          </w:p>
        </w:tc>
        <w:tc>
          <w:tcPr>
            <w:tcW w:w="992" w:type="dxa"/>
            <w:vAlign w:val="center"/>
          </w:tcPr>
          <w:p w14:paraId="0DDE684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r>
              <w:rPr>
                <w:rFonts w:ascii="微软雅黑" w:hAnsi="微软雅黑" w:cs="宋体"/>
                <w:kern w:val="0"/>
                <w:sz w:val="18"/>
                <w:szCs w:val="18"/>
              </w:rPr>
              <w:t>U8</w:t>
            </w:r>
          </w:p>
        </w:tc>
        <w:tc>
          <w:tcPr>
            <w:tcW w:w="1560" w:type="dxa"/>
            <w:vAlign w:val="center"/>
          </w:tcPr>
          <w:p w14:paraId="6AE704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w:t>
            </w:r>
          </w:p>
        </w:tc>
        <w:tc>
          <w:tcPr>
            <w:tcW w:w="1276" w:type="dxa"/>
            <w:vAlign w:val="center"/>
          </w:tcPr>
          <w:p w14:paraId="2E1BD3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8A33896">
            <w:pPr>
              <w:widowControl/>
              <w:spacing w:line="360" w:lineRule="auto"/>
              <w:jc w:val="center"/>
              <w:rPr>
                <w:rFonts w:ascii="微软雅黑" w:hAnsi="微软雅黑" w:cs="宋体"/>
                <w:kern w:val="0"/>
                <w:sz w:val="18"/>
                <w:szCs w:val="18"/>
              </w:rPr>
            </w:pPr>
          </w:p>
        </w:tc>
        <w:tc>
          <w:tcPr>
            <w:tcW w:w="1985" w:type="dxa"/>
            <w:vAlign w:val="center"/>
          </w:tcPr>
          <w:p w14:paraId="6151AE2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lang w:val="en-US" w:eastAsia="zh-CN"/>
              </w:rPr>
              <w:t xml:space="preserve"> </w:t>
            </w:r>
            <w:r>
              <w:rPr>
                <w:rFonts w:ascii="微软雅黑" w:hAnsi="微软雅黑" w:cs="宋体"/>
                <w:kern w:val="0"/>
                <w:sz w:val="18"/>
                <w:szCs w:val="18"/>
              </w:rPr>
              <w:t>Message ID</w:t>
            </w:r>
          </w:p>
        </w:tc>
      </w:tr>
      <w:tr w14:paraId="250563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E0C8D">
            <w:pPr>
              <w:widowControl/>
              <w:spacing w:line="360" w:lineRule="auto"/>
              <w:jc w:val="center"/>
              <w:rPr>
                <w:rFonts w:ascii="微软雅黑" w:hAnsi="微软雅黑" w:cs="宋体"/>
                <w:kern w:val="0"/>
                <w:sz w:val="18"/>
                <w:szCs w:val="18"/>
              </w:rPr>
            </w:pPr>
          </w:p>
        </w:tc>
        <w:tc>
          <w:tcPr>
            <w:tcW w:w="992" w:type="dxa"/>
            <w:vAlign w:val="center"/>
          </w:tcPr>
          <w:p w14:paraId="7F16F775">
            <w:pPr>
              <w:widowControl/>
              <w:spacing w:line="360" w:lineRule="auto"/>
              <w:jc w:val="center"/>
              <w:rPr>
                <w:rFonts w:ascii="微软雅黑" w:hAnsi="微软雅黑" w:cs="宋体"/>
                <w:kern w:val="0"/>
                <w:sz w:val="18"/>
                <w:szCs w:val="18"/>
              </w:rPr>
            </w:pPr>
          </w:p>
        </w:tc>
        <w:tc>
          <w:tcPr>
            <w:tcW w:w="1560" w:type="dxa"/>
            <w:vAlign w:val="center"/>
          </w:tcPr>
          <w:p w14:paraId="161DB655">
            <w:pPr>
              <w:widowControl/>
              <w:spacing w:line="360" w:lineRule="auto"/>
              <w:jc w:val="center"/>
              <w:rPr>
                <w:rFonts w:ascii="微软雅黑" w:hAnsi="微软雅黑" w:cs="宋体"/>
                <w:kern w:val="0"/>
                <w:sz w:val="18"/>
                <w:szCs w:val="18"/>
              </w:rPr>
            </w:pPr>
          </w:p>
        </w:tc>
        <w:tc>
          <w:tcPr>
            <w:tcW w:w="1276" w:type="dxa"/>
            <w:vAlign w:val="center"/>
          </w:tcPr>
          <w:p w14:paraId="21248BE5">
            <w:pPr>
              <w:widowControl/>
              <w:spacing w:line="360" w:lineRule="auto"/>
              <w:jc w:val="center"/>
              <w:rPr>
                <w:rFonts w:ascii="微软雅黑" w:hAnsi="微软雅黑" w:cs="宋体"/>
                <w:kern w:val="0"/>
                <w:sz w:val="18"/>
                <w:szCs w:val="18"/>
              </w:rPr>
            </w:pPr>
          </w:p>
        </w:tc>
        <w:tc>
          <w:tcPr>
            <w:tcW w:w="1276" w:type="dxa"/>
            <w:vAlign w:val="center"/>
          </w:tcPr>
          <w:p w14:paraId="21D2BB2A">
            <w:pPr>
              <w:widowControl/>
              <w:spacing w:line="360" w:lineRule="auto"/>
              <w:jc w:val="center"/>
              <w:rPr>
                <w:rFonts w:ascii="微软雅黑" w:hAnsi="微软雅黑" w:cs="宋体"/>
                <w:kern w:val="0"/>
                <w:sz w:val="18"/>
                <w:szCs w:val="18"/>
              </w:rPr>
            </w:pPr>
          </w:p>
        </w:tc>
        <w:tc>
          <w:tcPr>
            <w:tcW w:w="1985" w:type="dxa"/>
            <w:vAlign w:val="center"/>
          </w:tcPr>
          <w:p w14:paraId="0D43100C">
            <w:pPr>
              <w:widowControl/>
              <w:spacing w:line="360" w:lineRule="auto"/>
              <w:jc w:val="center"/>
              <w:rPr>
                <w:rFonts w:ascii="微软雅黑" w:hAnsi="微软雅黑" w:cs="宋体"/>
                <w:kern w:val="0"/>
                <w:sz w:val="18"/>
                <w:szCs w:val="18"/>
              </w:rPr>
            </w:pPr>
          </w:p>
        </w:tc>
      </w:tr>
    </w:tbl>
    <w:p w14:paraId="15460EE3">
      <w:pPr>
        <w:pStyle w:val="69"/>
        <w:spacing w:line="0" w:lineRule="atLeast"/>
        <w:ind w:firstLine="420" w:firstLineChars="0"/>
        <w:rPr>
          <w:rFonts w:ascii="微软雅黑" w:hAnsi="微软雅黑" w:eastAsia="微软雅黑"/>
          <w:sz w:val="21"/>
          <w:szCs w:val="21"/>
        </w:rPr>
      </w:pPr>
      <w:r>
        <w:rPr>
          <w:rFonts w:hint="eastAsia" w:ascii="微软雅黑" w:hAnsi="微软雅黑" w:eastAsia="微软雅黑" w:cs="宋体"/>
          <w:bCs/>
          <w:color w:val="auto"/>
          <w:kern w:val="2"/>
          <w:sz w:val="21"/>
          <w:szCs w:val="21"/>
          <w:lang w:val="en-US" w:eastAsia="zh-CN" w:bidi="ar-SA"/>
        </w:rPr>
        <w:t xml:space="preserve">This command is used for the feedback of downlink commands, returning the </w:t>
      </w:r>
      <w:r>
        <w:rPr>
          <w:rFonts w:ascii="微软雅黑" w:hAnsi="微软雅黑" w:cs="宋体"/>
          <w:kern w:val="0"/>
          <w:sz w:val="18"/>
          <w:szCs w:val="18"/>
        </w:rPr>
        <w:t>Message ID</w:t>
      </w:r>
      <w:r>
        <w:rPr>
          <w:rFonts w:hint="eastAsia" w:ascii="微软雅黑" w:hAnsi="微软雅黑" w:eastAsia="微软雅黑" w:cs="宋体"/>
          <w:bCs/>
          <w:color w:val="auto"/>
          <w:kern w:val="2"/>
          <w:sz w:val="21"/>
          <w:szCs w:val="21"/>
          <w:lang w:val="en-US" w:eastAsia="zh-CN" w:bidi="ar-SA"/>
        </w:rPr>
        <w:t xml:space="preserve"> received earlier (multiple  </w:t>
      </w:r>
      <w:r>
        <w:rPr>
          <w:rFonts w:ascii="微软雅黑" w:hAnsi="微软雅黑" w:cs="宋体"/>
          <w:kern w:val="0"/>
          <w:sz w:val="18"/>
          <w:szCs w:val="18"/>
        </w:rPr>
        <w:t>Message ID</w:t>
      </w:r>
      <w:r>
        <w:rPr>
          <w:rFonts w:hint="eastAsia" w:ascii="微软雅黑" w:hAnsi="微软雅黑" w:eastAsia="微软雅黑" w:cs="宋体"/>
          <w:bCs/>
          <w:color w:val="auto"/>
          <w:kern w:val="2"/>
          <w:sz w:val="21"/>
          <w:szCs w:val="21"/>
          <w:lang w:val="en-US" w:eastAsia="zh-CN" w:bidi="ar-SA"/>
        </w:rPr>
        <w:t xml:space="preserve"> can be returned collectively).</w:t>
      </w:r>
    </w:p>
    <w:p w14:paraId="4F0F4A9E">
      <w:pPr>
        <w:pStyle w:val="4"/>
        <w:ind w:left="851"/>
        <w:rPr>
          <w:rFonts w:cstheme="minorBidi"/>
        </w:rPr>
      </w:pPr>
      <w:bookmarkStart w:id="60" w:name="_Toc10245"/>
      <w:r>
        <w:rPr>
          <w:rFonts w:hint="eastAsia"/>
        </w:rPr>
        <w:t>3.</w:t>
      </w:r>
      <w:r>
        <w:rPr>
          <w:rFonts w:hint="eastAsia"/>
          <w:lang w:val="en-US" w:eastAsia="zh-CN"/>
        </w:rPr>
        <w:t>5.2</w:t>
      </w:r>
      <w:r>
        <w:rPr>
          <w:rFonts w:hint="eastAsia"/>
        </w:rPr>
        <w:t>Message status reporting</w:t>
      </w:r>
      <w:r>
        <w:rPr>
          <w:rFonts w:cstheme="minorBidi"/>
        </w:rPr>
        <w:t>(MSGID=</w:t>
      </w:r>
      <w:r>
        <w:rPr>
          <w:rFonts w:hint="eastAsia"/>
        </w:rPr>
        <w:t>0x28</w:t>
      </w:r>
      <w:r>
        <w:rPr>
          <w:rFonts w:cstheme="minorBidi"/>
        </w:rPr>
        <w:t>)</w:t>
      </w:r>
      <w:bookmarkEnd w:id="60"/>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5B2735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2BDDF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06E18BC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2F97132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323FB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72B446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=&gt;Server</w:t>
            </w:r>
          </w:p>
        </w:tc>
      </w:tr>
      <w:tr w14:paraId="38ED688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1F4A83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3D8BC2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274345F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9377C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F0F377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 bytes</w:t>
            </w:r>
          </w:p>
        </w:tc>
      </w:tr>
      <w:tr w14:paraId="699336C0">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737EA1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AFFF1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4CC8D3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486B0B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40121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545211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CE1F62">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F5D8F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352A1C8F">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28</w:t>
            </w:r>
          </w:p>
        </w:tc>
        <w:tc>
          <w:tcPr>
            <w:tcW w:w="1852" w:type="dxa"/>
            <w:tcBorders>
              <w:top w:val="nil"/>
              <w:left w:val="nil"/>
              <w:bottom w:val="single" w:color="auto" w:sz="8" w:space="0"/>
              <w:right w:val="single" w:color="auto" w:sz="8" w:space="0"/>
            </w:tcBorders>
            <w:vAlign w:val="center"/>
          </w:tcPr>
          <w:p w14:paraId="2E3F15CD">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EB048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ADE9B17">
      <w:pPr>
        <w:pStyle w:val="51"/>
        <w:spacing w:line="360" w:lineRule="auto"/>
        <w:ind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0F0076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BECC4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w:t>
            </w:r>
            <w:r>
              <w:rPr>
                <w:rFonts w:hint="eastAsia" w:ascii="微软雅黑" w:hAnsi="微软雅黑" w:cs="宋体"/>
                <w:kern w:val="0"/>
                <w:sz w:val="18"/>
                <w:szCs w:val="18"/>
              </w:rPr>
              <w:t>s</w:t>
            </w:r>
          </w:p>
        </w:tc>
        <w:tc>
          <w:tcPr>
            <w:tcW w:w="992" w:type="dxa"/>
            <w:vAlign w:val="center"/>
          </w:tcPr>
          <w:p w14:paraId="0A5145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48EC23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2EAD05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1DDC4E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4BAE15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57EB9E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5861E7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72C20C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vAlign w:val="center"/>
          </w:tcPr>
          <w:p w14:paraId="5BD52689">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timestamp</w:t>
            </w:r>
          </w:p>
        </w:tc>
        <w:tc>
          <w:tcPr>
            <w:tcW w:w="1276" w:type="dxa"/>
            <w:vAlign w:val="center"/>
          </w:tcPr>
          <w:p w14:paraId="163C10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E02E274">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5F587797">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Time stamp</w:t>
            </w:r>
          </w:p>
        </w:tc>
      </w:tr>
      <w:tr w14:paraId="098510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36012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74A20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3900D8C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p>
        </w:tc>
        <w:tc>
          <w:tcPr>
            <w:tcW w:w="1276" w:type="dxa"/>
            <w:vAlign w:val="center"/>
          </w:tcPr>
          <w:p w14:paraId="6160EB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1D6F227">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CB6DC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 (corresponding to 0X28 downlink), currently 0x03</w:t>
            </w:r>
          </w:p>
        </w:tc>
      </w:tr>
      <w:tr w14:paraId="577A05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B41AF5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3D06DD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746054D5">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status</w:t>
            </w:r>
          </w:p>
        </w:tc>
        <w:tc>
          <w:tcPr>
            <w:tcW w:w="1276" w:type="dxa"/>
            <w:vAlign w:val="center"/>
          </w:tcPr>
          <w:p w14:paraId="3F1384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57DDF88">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397D8A8">
            <w:pPr>
              <w:widowControl/>
              <w:spacing w:line="360" w:lineRule="auto"/>
              <w:rPr>
                <w:rFonts w:hint="eastAsia" w:ascii="微软雅黑" w:hAnsi="微软雅黑" w:eastAsia="微软雅黑" w:cs="宋体"/>
                <w:kern w:val="0"/>
                <w:sz w:val="18"/>
                <w:szCs w:val="18"/>
                <w:lang w:eastAsia="zh-CN"/>
              </w:rPr>
            </w:pPr>
            <w:r>
              <w:rPr>
                <w:rFonts w:ascii="微软雅黑" w:hAnsi="微软雅黑" w:cs="宋体"/>
                <w:kern w:val="0"/>
                <w:sz w:val="18"/>
                <w:szCs w:val="18"/>
              </w:rPr>
              <w:t>Message status</w:t>
            </w:r>
          </w:p>
          <w:p w14:paraId="3F6AE837">
            <w:pPr>
              <w:widowControl/>
              <w:spacing w:line="360" w:lineRule="auto"/>
              <w:rPr>
                <w:rFonts w:ascii="微软雅黑" w:hAnsi="微软雅黑" w:cs="宋体"/>
                <w:kern w:val="0"/>
                <w:sz w:val="18"/>
                <w:szCs w:val="18"/>
              </w:rPr>
            </w:pPr>
            <w:r>
              <w:rPr>
                <w:rFonts w:hint="default" w:ascii="微软雅黑" w:hAnsi="微软雅黑" w:cs="宋体"/>
                <w:kern w:val="0"/>
                <w:sz w:val="18"/>
                <w:szCs w:val="18"/>
              </w:rPr>
              <w:t>1: Read, received</w:t>
            </w:r>
          </w:p>
        </w:tc>
      </w:tr>
      <w:tr w14:paraId="31F94B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7C06CD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131197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vAlign w:val="center"/>
          </w:tcPr>
          <w:p w14:paraId="3B6D922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serial number</w:t>
            </w:r>
          </w:p>
        </w:tc>
        <w:tc>
          <w:tcPr>
            <w:tcW w:w="1276" w:type="dxa"/>
            <w:vAlign w:val="center"/>
          </w:tcPr>
          <w:p w14:paraId="1515F5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220531E3">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4CD07D1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(corresponding to 0X28 downlink)</w:t>
            </w:r>
          </w:p>
        </w:tc>
      </w:tr>
      <w:tr w14:paraId="4D589F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62809CE">
            <w:pPr>
              <w:widowControl/>
              <w:spacing w:line="360" w:lineRule="auto"/>
              <w:jc w:val="center"/>
              <w:rPr>
                <w:rFonts w:ascii="微软雅黑" w:hAnsi="微软雅黑" w:cs="宋体"/>
                <w:kern w:val="0"/>
                <w:sz w:val="18"/>
                <w:szCs w:val="18"/>
              </w:rPr>
            </w:pPr>
          </w:p>
        </w:tc>
        <w:tc>
          <w:tcPr>
            <w:tcW w:w="992" w:type="dxa"/>
            <w:vAlign w:val="center"/>
          </w:tcPr>
          <w:p w14:paraId="7CFC985D">
            <w:pPr>
              <w:widowControl/>
              <w:spacing w:line="360" w:lineRule="auto"/>
              <w:jc w:val="center"/>
              <w:rPr>
                <w:rFonts w:ascii="微软雅黑" w:hAnsi="微软雅黑" w:cs="宋体"/>
                <w:kern w:val="0"/>
                <w:sz w:val="18"/>
                <w:szCs w:val="18"/>
              </w:rPr>
            </w:pPr>
          </w:p>
        </w:tc>
        <w:tc>
          <w:tcPr>
            <w:tcW w:w="1560" w:type="dxa"/>
            <w:vAlign w:val="center"/>
          </w:tcPr>
          <w:p w14:paraId="77D2FC9C">
            <w:pPr>
              <w:widowControl/>
              <w:spacing w:line="360" w:lineRule="auto"/>
              <w:jc w:val="center"/>
              <w:rPr>
                <w:rFonts w:ascii="微软雅黑" w:hAnsi="微软雅黑" w:eastAsiaTheme="minorEastAsia"/>
                <w:sz w:val="18"/>
                <w:szCs w:val="18"/>
              </w:rPr>
            </w:pPr>
          </w:p>
        </w:tc>
        <w:tc>
          <w:tcPr>
            <w:tcW w:w="1276" w:type="dxa"/>
            <w:vAlign w:val="center"/>
          </w:tcPr>
          <w:p w14:paraId="180600B2">
            <w:pPr>
              <w:widowControl/>
              <w:spacing w:line="360" w:lineRule="auto"/>
              <w:jc w:val="center"/>
              <w:rPr>
                <w:rFonts w:ascii="微软雅黑" w:hAnsi="微软雅黑" w:cs="宋体"/>
                <w:kern w:val="0"/>
                <w:sz w:val="18"/>
                <w:szCs w:val="18"/>
              </w:rPr>
            </w:pPr>
          </w:p>
        </w:tc>
        <w:tc>
          <w:tcPr>
            <w:tcW w:w="1276" w:type="dxa"/>
            <w:vAlign w:val="center"/>
          </w:tcPr>
          <w:p w14:paraId="28F0B73D">
            <w:pPr>
              <w:widowControl/>
              <w:spacing w:line="360" w:lineRule="auto"/>
              <w:jc w:val="center"/>
              <w:rPr>
                <w:rFonts w:ascii="Arial" w:hAnsi="Arial" w:cs="Arial"/>
                <w:szCs w:val="21"/>
                <w:shd w:val="clear" w:color="auto" w:fill="FEFEFE"/>
              </w:rPr>
            </w:pPr>
          </w:p>
        </w:tc>
        <w:tc>
          <w:tcPr>
            <w:tcW w:w="1985" w:type="dxa"/>
            <w:vAlign w:val="center"/>
          </w:tcPr>
          <w:p w14:paraId="0C755EDC">
            <w:pPr>
              <w:widowControl/>
              <w:spacing w:line="360" w:lineRule="auto"/>
              <w:jc w:val="center"/>
              <w:rPr>
                <w:rFonts w:ascii="微软雅黑" w:hAnsi="微软雅黑" w:cs="宋体"/>
                <w:kern w:val="0"/>
                <w:sz w:val="18"/>
                <w:szCs w:val="18"/>
              </w:rPr>
            </w:pPr>
          </w:p>
        </w:tc>
      </w:tr>
    </w:tbl>
    <w:p w14:paraId="1E22F5CE">
      <w:pPr>
        <w:pStyle w:val="3"/>
        <w:outlineLvl w:val="1"/>
        <w:rPr>
          <w:rFonts w:hint="default" w:eastAsia="微软雅黑"/>
          <w:lang w:val="en-US" w:eastAsia="zh-CN"/>
        </w:rPr>
      </w:pPr>
      <w:bookmarkStart w:id="61" w:name="_Toc5560"/>
      <w:r>
        <w:rPr>
          <w:rFonts w:hint="eastAsia"/>
          <w:lang w:val="en-US" w:eastAsia="zh-CN"/>
        </w:rPr>
        <w:t>3.6Health related reports</w:t>
      </w:r>
      <w:bookmarkEnd w:id="61"/>
    </w:p>
    <w:p w14:paraId="5CE43B6D">
      <w:pPr>
        <w:pStyle w:val="4"/>
        <w:ind w:left="851"/>
        <w:rPr>
          <w:rFonts w:ascii="微软雅黑" w:hAnsi="微软雅黑" w:cs="微软雅黑"/>
          <w:sz w:val="24"/>
          <w:szCs w:val="24"/>
        </w:rPr>
      </w:pPr>
      <w:bookmarkStart w:id="62" w:name="_Toc12814"/>
      <w:r>
        <w:rPr>
          <w:rFonts w:hint="eastAsia"/>
        </w:rPr>
        <w:t>3.</w:t>
      </w:r>
      <w:r>
        <w:rPr>
          <w:rFonts w:hint="eastAsia"/>
          <w:lang w:val="en-US" w:eastAsia="zh-CN"/>
        </w:rPr>
        <w:t>6.1</w:t>
      </w:r>
      <w:r>
        <w:rPr>
          <w:rFonts w:hint="eastAsia" w:cstheme="minorBidi"/>
        </w:rPr>
        <w:t>Health Data (MSGID = 0 x 32)</w:t>
      </w:r>
      <w:bookmarkEnd w:id="62"/>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00414710">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DEC1EBD">
            <w:pPr>
              <w:pStyle w:val="51"/>
              <w:widowControl/>
              <w:numPr>
                <w:ilvl w:val="0"/>
                <w:numId w:val="5"/>
              </w:numPr>
              <w:spacing w:line="360" w:lineRule="auto"/>
              <w:ind w:firstLineChars="0"/>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29BDAA7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7C0A82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FF49C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E223936">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Heart rate data upload，</w:t>
            </w:r>
            <w:r>
              <w:rPr>
                <w:rFonts w:ascii="微软雅黑" w:hAnsi="微软雅黑" w:cs="宋体"/>
                <w:kern w:val="0"/>
                <w:sz w:val="18"/>
                <w:szCs w:val="18"/>
              </w:rPr>
              <w:t>Terminal=&gt;Terminal Server</w:t>
            </w:r>
          </w:p>
        </w:tc>
      </w:tr>
      <w:tr w14:paraId="50C6E27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44489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E45F79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7125E789">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4DDDC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79970C2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8</w:t>
            </w:r>
            <w:r>
              <w:rPr>
                <w:rFonts w:hint="eastAsia" w:ascii="微软雅黑" w:hAnsi="微软雅黑" w:cs="宋体"/>
                <w:kern w:val="0"/>
                <w:sz w:val="18"/>
                <w:szCs w:val="18"/>
              </w:rPr>
              <w:t>+</w:t>
            </w:r>
            <w:r>
              <w:rPr>
                <w:rFonts w:ascii="微软雅黑" w:hAnsi="微软雅黑" w:cs="宋体"/>
                <w:kern w:val="0"/>
                <w:sz w:val="18"/>
                <w:szCs w:val="18"/>
              </w:rPr>
              <w:t>3</w:t>
            </w:r>
            <w:r>
              <w:rPr>
                <w:rFonts w:hint="eastAsia" w:ascii="微软雅黑" w:hAnsi="微软雅黑" w:cs="宋体"/>
                <w:kern w:val="0"/>
                <w:sz w:val="18"/>
                <w:szCs w:val="18"/>
              </w:rPr>
              <w:t>n</w:t>
            </w:r>
            <w:r>
              <w:rPr>
                <w:rFonts w:ascii="微软雅黑" w:hAnsi="微软雅黑" w:cs="宋体"/>
                <w:kern w:val="0"/>
                <w:sz w:val="18"/>
                <w:szCs w:val="18"/>
              </w:rPr>
              <w:t xml:space="preserve"> bytes</w:t>
            </w:r>
          </w:p>
        </w:tc>
      </w:tr>
      <w:tr w14:paraId="2A1E0597">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9D4B2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37FB7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4BCA9D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5D54F0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AFD53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27F3286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74BA8F89">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5E258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76906B2">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0x32</w:t>
            </w:r>
          </w:p>
        </w:tc>
        <w:tc>
          <w:tcPr>
            <w:tcW w:w="1852" w:type="dxa"/>
            <w:tcBorders>
              <w:top w:val="nil"/>
              <w:left w:val="nil"/>
              <w:bottom w:val="single" w:color="auto" w:sz="8" w:space="0"/>
              <w:right w:val="single" w:color="auto" w:sz="8" w:space="0"/>
            </w:tcBorders>
            <w:vAlign w:val="center"/>
          </w:tcPr>
          <w:p w14:paraId="243FE550">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0FEF32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38D3FB4">
      <w:pPr>
        <w:spacing w:beforeLines="50" w:line="360" w:lineRule="auto"/>
        <w:ind w:firstLine="420" w:firstLineChars="20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992"/>
        <w:gridCol w:w="850"/>
        <w:gridCol w:w="2694"/>
      </w:tblGrid>
      <w:tr w14:paraId="45B8B91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A44A4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5D14BD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37D68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992" w:type="dxa"/>
            <w:tcBorders>
              <w:top w:val="single" w:color="auto" w:sz="8" w:space="0"/>
              <w:left w:val="nil"/>
              <w:bottom w:val="single" w:color="auto" w:sz="8" w:space="0"/>
              <w:right w:val="single" w:color="auto" w:sz="8" w:space="0"/>
            </w:tcBorders>
            <w:vAlign w:val="center"/>
          </w:tcPr>
          <w:p w14:paraId="66B589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850" w:type="dxa"/>
            <w:tcBorders>
              <w:top w:val="single" w:color="auto" w:sz="8" w:space="0"/>
              <w:left w:val="nil"/>
              <w:bottom w:val="single" w:color="auto" w:sz="8" w:space="0"/>
              <w:right w:val="single" w:color="auto" w:sz="8" w:space="0"/>
            </w:tcBorders>
            <w:vAlign w:val="center"/>
          </w:tcPr>
          <w:p w14:paraId="13E654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694" w:type="dxa"/>
            <w:tcBorders>
              <w:top w:val="single" w:color="auto" w:sz="8" w:space="0"/>
              <w:left w:val="nil"/>
              <w:bottom w:val="single" w:color="auto" w:sz="8" w:space="0"/>
              <w:right w:val="single" w:color="auto" w:sz="8" w:space="0"/>
            </w:tcBorders>
            <w:vAlign w:val="center"/>
          </w:tcPr>
          <w:p w14:paraId="796A6F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297BE7B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4E7A21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ECAFD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8" w:space="0"/>
              <w:left w:val="nil"/>
              <w:bottom w:val="single" w:color="auto" w:sz="8" w:space="0"/>
              <w:right w:val="single" w:color="auto" w:sz="8" w:space="0"/>
            </w:tcBorders>
            <w:vAlign w:val="center"/>
          </w:tcPr>
          <w:p w14:paraId="106532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992" w:type="dxa"/>
            <w:tcBorders>
              <w:top w:val="single" w:color="auto" w:sz="8" w:space="0"/>
              <w:left w:val="nil"/>
              <w:bottom w:val="single" w:color="auto" w:sz="8" w:space="0"/>
              <w:right w:val="single" w:color="auto" w:sz="8" w:space="0"/>
            </w:tcBorders>
            <w:vAlign w:val="center"/>
          </w:tcPr>
          <w:p w14:paraId="54200E9F">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9938542">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796383C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w:t>
            </w:r>
            <w:r>
              <w:rPr>
                <w:rFonts w:ascii="微软雅黑" w:hAnsi="微软雅黑" w:cs="宋体"/>
                <w:kern w:val="0"/>
                <w:sz w:val="18"/>
                <w:szCs w:val="18"/>
              </w:rPr>
              <w:t>0</w:t>
            </w:r>
          </w:p>
        </w:tc>
      </w:tr>
      <w:tr w14:paraId="45233342">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AEFA8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992" w:type="dxa"/>
            <w:tcBorders>
              <w:top w:val="single" w:color="auto" w:sz="8" w:space="0"/>
              <w:left w:val="nil"/>
              <w:bottom w:val="single" w:color="auto" w:sz="8" w:space="0"/>
              <w:right w:val="single" w:color="auto" w:sz="8" w:space="0"/>
            </w:tcBorders>
            <w:vAlign w:val="center"/>
          </w:tcPr>
          <w:p w14:paraId="510340E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w:t>
            </w:r>
            <w:r>
              <w:rPr>
                <w:rFonts w:ascii="微软雅黑" w:hAnsi="微软雅黑" w:cs="宋体"/>
                <w:kern w:val="0"/>
                <w:sz w:val="18"/>
                <w:szCs w:val="18"/>
              </w:rPr>
              <w:t>32</w:t>
            </w:r>
          </w:p>
        </w:tc>
        <w:tc>
          <w:tcPr>
            <w:tcW w:w="1560" w:type="dxa"/>
            <w:tcBorders>
              <w:top w:val="single" w:color="auto" w:sz="8" w:space="0"/>
              <w:left w:val="nil"/>
              <w:bottom w:val="single" w:color="auto" w:sz="8" w:space="0"/>
              <w:right w:val="single" w:color="auto" w:sz="8" w:space="0"/>
            </w:tcBorders>
            <w:vAlign w:val="center"/>
          </w:tcPr>
          <w:p w14:paraId="779933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imestamp</w:t>
            </w:r>
          </w:p>
        </w:tc>
        <w:tc>
          <w:tcPr>
            <w:tcW w:w="992" w:type="dxa"/>
            <w:tcBorders>
              <w:top w:val="single" w:color="auto" w:sz="8" w:space="0"/>
              <w:left w:val="nil"/>
              <w:bottom w:val="single" w:color="auto" w:sz="8" w:space="0"/>
              <w:right w:val="single" w:color="auto" w:sz="8" w:space="0"/>
            </w:tcBorders>
            <w:vAlign w:val="center"/>
          </w:tcPr>
          <w:p w14:paraId="2A0FE1FB">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AE21793">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0A32FCEA">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Time stamp</w:t>
            </w:r>
          </w:p>
        </w:tc>
      </w:tr>
      <w:tr w14:paraId="2F7B4FD6">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5BC3E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322101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7D55EF6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contentLength</w:t>
            </w:r>
          </w:p>
        </w:tc>
        <w:tc>
          <w:tcPr>
            <w:tcW w:w="992" w:type="dxa"/>
            <w:tcBorders>
              <w:top w:val="single" w:color="auto" w:sz="8" w:space="0"/>
              <w:left w:val="nil"/>
              <w:bottom w:val="single" w:color="auto" w:sz="8" w:space="0"/>
              <w:right w:val="single" w:color="auto" w:sz="8" w:space="0"/>
            </w:tcBorders>
            <w:vAlign w:val="center"/>
          </w:tcPr>
          <w:p w14:paraId="6CA33BA6">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39CA80E2">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EB6A7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the total length of the following content</w:t>
            </w:r>
          </w:p>
        </w:tc>
      </w:tr>
      <w:tr w14:paraId="442AA44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6EB4D3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0C4D76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4C32DB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B16C200">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B2FE33C">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82FF6A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ID (Type (5) + Reported Value Length (3))</w:t>
            </w:r>
          </w:p>
        </w:tc>
      </w:tr>
      <w:tr w14:paraId="387F9AC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7C4A9C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4E8DF8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single" w:color="auto" w:sz="8" w:space="0"/>
              <w:left w:val="nil"/>
              <w:bottom w:val="single" w:color="auto" w:sz="8" w:space="0"/>
              <w:right w:val="single" w:color="auto" w:sz="8" w:space="0"/>
            </w:tcBorders>
            <w:vAlign w:val="center"/>
          </w:tcPr>
          <w:p w14:paraId="6E662C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w:t>
            </w:r>
            <w:r>
              <w:rPr>
                <w:rFonts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5E33ACCB">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C23B7BB">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59F6638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Reported value of ID</w:t>
            </w:r>
          </w:p>
        </w:tc>
      </w:tr>
      <w:tr w14:paraId="4B3FC24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0F8358C">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63E87BA8">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10A19A8F">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4B606B3D">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71B1B19">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C92CF4C">
            <w:pPr>
              <w:widowControl/>
              <w:spacing w:line="360" w:lineRule="auto"/>
              <w:jc w:val="center"/>
              <w:rPr>
                <w:rFonts w:ascii="微软雅黑" w:hAnsi="微软雅黑" w:cs="宋体"/>
                <w:kern w:val="0"/>
                <w:sz w:val="18"/>
                <w:szCs w:val="18"/>
              </w:rPr>
            </w:pPr>
          </w:p>
        </w:tc>
      </w:tr>
      <w:tr w14:paraId="34EBBE4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C390B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EA742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BFB8F3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22ACA62">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0AFBBF3">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80F4F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ID (Type (5) + Reported Value Length (3))</w:t>
            </w:r>
          </w:p>
        </w:tc>
      </w:tr>
      <w:tr w14:paraId="793DBB2C">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F3B212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3A1F8E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single" w:color="auto" w:sz="8" w:space="0"/>
              <w:left w:val="nil"/>
              <w:bottom w:val="single" w:color="auto" w:sz="8" w:space="0"/>
              <w:right w:val="single" w:color="auto" w:sz="8" w:space="0"/>
            </w:tcBorders>
            <w:vAlign w:val="center"/>
          </w:tcPr>
          <w:p w14:paraId="020283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w:t>
            </w:r>
            <w:r>
              <w:rPr>
                <w:rFonts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63879B9">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441F0EF8">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4BAC9E7D">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Reported value of ID</w:t>
            </w:r>
            <w:r>
              <w:rPr>
                <w:rFonts w:hint="eastAsia" w:ascii="微软雅黑" w:hAnsi="微软雅黑" w:cs="宋体"/>
                <w:kern w:val="0"/>
                <w:sz w:val="18"/>
                <w:szCs w:val="18"/>
                <w:lang w:val="en-US" w:eastAsia="zh-CN"/>
              </w:rPr>
              <w:t>n</w:t>
            </w:r>
          </w:p>
        </w:tc>
      </w:tr>
    </w:tbl>
    <w:p w14:paraId="5D9026E5">
      <w:pPr>
        <w:pStyle w:val="63"/>
        <w:adjustRightInd/>
        <w:spacing w:line="360" w:lineRule="auto"/>
        <w:ind w:firstLine="120" w:firstLineChars="50"/>
        <w:rPr>
          <w:rFonts w:ascii="宋体" w:hAnsi="宋体" w:cs="宋体"/>
          <w:kern w:val="0"/>
        </w:rPr>
      </w:pPr>
    </w:p>
    <w:p w14:paraId="376AA895">
      <w:pPr>
        <w:pStyle w:val="63"/>
        <w:adjustRightInd/>
        <w:spacing w:line="360" w:lineRule="auto"/>
        <w:rPr>
          <w:rFonts w:hint="default" w:ascii="微软雅黑" w:hAnsi="微软雅黑" w:cs="宋体"/>
          <w:color w:val="auto"/>
          <w:sz w:val="21"/>
          <w:szCs w:val="21"/>
          <w:lang w:val="en-US" w:eastAsia="zh-CN"/>
        </w:rPr>
      </w:pPr>
      <w:bookmarkStart w:id="63" w:name="_Toc3037"/>
      <w:r>
        <w:rPr>
          <w:rFonts w:hint="default" w:ascii="微软雅黑" w:hAnsi="微软雅黑" w:cs="宋体"/>
          <w:color w:val="auto"/>
          <w:sz w:val="21"/>
          <w:szCs w:val="21"/>
          <w:lang w:val="en-US" w:eastAsia="zh-CN"/>
        </w:rPr>
        <w:t>BDBDBDBD32 00 7A 89 0F 60 06 00 0</w:t>
      </w:r>
      <w:r>
        <w:rPr>
          <w:rFonts w:hint="eastAsia" w:ascii="微软雅黑" w:hAnsi="微软雅黑" w:cs="宋体"/>
          <w:color w:val="auto"/>
          <w:sz w:val="21"/>
          <w:szCs w:val="21"/>
          <w:lang w:val="en-US" w:eastAsia="zh-CN"/>
        </w:rPr>
        <w:t>A</w:t>
      </w:r>
      <w:r>
        <w:rPr>
          <w:rFonts w:hint="default" w:ascii="微软雅黑" w:hAnsi="微软雅黑" w:cs="宋体"/>
          <w:color w:val="auto"/>
          <w:sz w:val="21"/>
          <w:szCs w:val="21"/>
          <w:lang w:val="en-US" w:eastAsia="zh-CN"/>
        </w:rPr>
        <w:t xml:space="preserve"> 32 10 12 04 00 03</w:t>
      </w:r>
    </w:p>
    <w:p w14:paraId="5CC021EB">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The timestamp in the protocol is 7A 89 0F 60, type 00 mixed type single data reported content full length 06 00.</w:t>
      </w:r>
    </w:p>
    <w:p w14:paraId="0DC6DE7B">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The ID is 0A, where 0A corresponds to 00001010 00001 010 (the first 5 bits are 01, and the following represent a reported length of 2 bytes). The last 2 digits behind the step count represent the number of steps.</w:t>
      </w:r>
    </w:p>
    <w:p w14:paraId="362D4930">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The ID codes are as follows (the protocol defines the high 5 bits of the ID):</w:t>
      </w:r>
    </w:p>
    <w:p w14:paraId="146C0811">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01 Step count</w:t>
      </w: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02 Heart rate</w:t>
      </w: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03 Body temperature</w:t>
      </w: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04 Wrist temperature</w:t>
      </w: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05 Blood sugar</w:t>
      </w:r>
    </w:p>
    <w:p w14:paraId="41ACCEBF">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06 Diastolic pressure</w:t>
      </w: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07 Systolic pressure</w:t>
      </w: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08 Blood oxygen</w:t>
      </w:r>
      <w:r>
        <w:rPr>
          <w:rFonts w:hint="eastAsia" w:ascii="微软雅黑" w:hAnsi="微软雅黑" w:cs="宋体"/>
          <w:color w:val="auto"/>
          <w:sz w:val="21"/>
          <w:szCs w:val="21"/>
          <w:lang w:val="en-US" w:eastAsia="zh-CN"/>
        </w:rPr>
        <w:t>（B2315G Model number has no blood oxygen, and B2315P has blood oxygen），</w:t>
      </w:r>
      <w:r>
        <w:rPr>
          <w:rFonts w:hint="default" w:ascii="微软雅黑" w:hAnsi="微软雅黑" w:cs="宋体"/>
          <w:color w:val="auto"/>
          <w:sz w:val="21"/>
          <w:szCs w:val="21"/>
          <w:lang w:val="en-US" w:eastAsia="zh-CN"/>
        </w:rPr>
        <w:t>10 Number of sit-ups</w:t>
      </w:r>
    </w:p>
    <w:p w14:paraId="505703C6">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11 Running pace and distance</w:t>
      </w: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12 Skipping speed and count</w:t>
      </w:r>
    </w:p>
    <w:p w14:paraId="51494FF3">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Eg1:</w:t>
      </w:r>
    </w:p>
    <w:p w14:paraId="1FE96957">
      <w:pPr>
        <w:pStyle w:val="63"/>
        <w:spacing w:line="360" w:lineRule="auto"/>
        <w:rPr>
          <w:rFonts w:ascii="微软雅黑" w:hAnsi="微软雅黑" w:cs="宋体"/>
          <w:color w:val="auto"/>
          <w:sz w:val="21"/>
          <w:szCs w:val="21"/>
        </w:rPr>
      </w:pPr>
      <w:bookmarkStart w:id="64" w:name="_Toc8430"/>
      <w:r>
        <w:rPr>
          <w:rFonts w:ascii="微软雅黑" w:hAnsi="微软雅黑" w:cs="宋体"/>
          <w:color w:val="auto"/>
          <w:sz w:val="21"/>
          <w:szCs w:val="21"/>
        </w:rPr>
        <w:t>BDBDBDBD3200</w:t>
      </w:r>
      <w:r>
        <w:rPr>
          <w:rFonts w:ascii="微软雅黑" w:hAnsi="微软雅黑" w:cs="宋体"/>
          <w:color w:val="auto"/>
          <w:sz w:val="21"/>
          <w:szCs w:val="21"/>
          <w:highlight w:val="yellow"/>
        </w:rPr>
        <w:t>B3C4F263</w:t>
      </w:r>
      <w:r>
        <w:rPr>
          <w:rFonts w:ascii="微软雅黑" w:hAnsi="微软雅黑" w:cs="宋体"/>
          <w:color w:val="FF0000"/>
          <w:sz w:val="21"/>
          <w:szCs w:val="21"/>
        </w:rPr>
        <w:t>0F00</w:t>
      </w:r>
      <w:r>
        <w:rPr>
          <w:rFonts w:ascii="微软雅黑" w:hAnsi="微软雅黑" w:cs="宋体"/>
          <w:color w:val="auto"/>
          <w:sz w:val="21"/>
          <w:szCs w:val="21"/>
          <w:highlight w:val="green"/>
        </w:rPr>
        <w:t>0A1E00</w:t>
      </w:r>
      <w:r>
        <w:rPr>
          <w:rFonts w:ascii="微软雅黑" w:hAnsi="微软雅黑" w:cs="宋体"/>
          <w:color w:val="auto"/>
          <w:sz w:val="21"/>
          <w:szCs w:val="21"/>
          <w:highlight w:val="cyan"/>
        </w:rPr>
        <w:t>114B</w:t>
      </w:r>
      <w:r>
        <w:rPr>
          <w:rFonts w:ascii="微软雅黑" w:hAnsi="微软雅黑" w:cs="宋体"/>
          <w:color w:val="auto"/>
          <w:sz w:val="21"/>
          <w:szCs w:val="21"/>
          <w:highlight w:val="magenta"/>
        </w:rPr>
        <w:t>314A</w:t>
      </w:r>
      <w:r>
        <w:rPr>
          <w:rFonts w:ascii="微软雅黑" w:hAnsi="微软雅黑" w:cs="宋体"/>
          <w:color w:val="auto"/>
          <w:sz w:val="21"/>
          <w:szCs w:val="21"/>
          <w:highlight w:val="darkGray"/>
        </w:rPr>
        <w:t>3971</w:t>
      </w:r>
      <w:r>
        <w:rPr>
          <w:rFonts w:ascii="微软雅黑" w:hAnsi="微软雅黑" w:cs="宋体"/>
          <w:color w:val="auto"/>
          <w:sz w:val="21"/>
          <w:szCs w:val="21"/>
          <w:highlight w:val="darkCyan"/>
        </w:rPr>
        <w:t>1A4A01</w:t>
      </w:r>
      <w:r>
        <w:rPr>
          <w:rFonts w:ascii="微软雅黑" w:hAnsi="微软雅黑" w:cs="宋体"/>
          <w:color w:val="auto"/>
          <w:sz w:val="21"/>
          <w:szCs w:val="21"/>
          <w:highlight w:val="darkMagenta"/>
        </w:rPr>
        <w:t>22</w:t>
      </w:r>
      <w:r>
        <w:rPr>
          <w:rFonts w:hint="eastAsia" w:ascii="微软雅黑" w:hAnsi="微软雅黑" w:cs="宋体"/>
          <w:color w:val="auto"/>
          <w:sz w:val="21"/>
          <w:szCs w:val="21"/>
          <w:highlight w:val="darkMagenta"/>
          <w:lang w:val="en-US" w:eastAsia="zh-CN"/>
        </w:rPr>
        <w:t>bc</w:t>
      </w:r>
      <w:r>
        <w:rPr>
          <w:rFonts w:ascii="微软雅黑" w:hAnsi="微软雅黑" w:cs="宋体"/>
          <w:color w:val="auto"/>
          <w:sz w:val="21"/>
          <w:szCs w:val="21"/>
          <w:highlight w:val="darkMagenta"/>
        </w:rPr>
        <w:t>00</w:t>
      </w:r>
      <w:r>
        <w:rPr>
          <w:rFonts w:hint="eastAsia" w:ascii="微软雅黑" w:hAnsi="微软雅黑" w:cs="宋体"/>
          <w:color w:val="000000" w:themeColor="text1"/>
          <w:sz w:val="21"/>
          <w:szCs w:val="21"/>
          <w:highlight w:val="darkRed"/>
          <w:lang w:val="en-US" w:eastAsia="zh-CN"/>
          <w14:textFill>
            <w14:solidFill>
              <w14:schemeClr w14:val="tx1"/>
            </w14:solidFill>
          </w14:textFill>
        </w:rPr>
        <w:t>4162</w:t>
      </w:r>
      <w:r>
        <w:rPr>
          <w:rFonts w:ascii="微软雅黑" w:hAnsi="微软雅黑" w:cs="宋体"/>
          <w:color w:val="auto"/>
          <w:sz w:val="21"/>
          <w:szCs w:val="21"/>
        </w:rPr>
        <w:t>12</w:t>
      </w:r>
    </w:p>
    <w:p w14:paraId="4D6AE9EB">
      <w:pPr>
        <w:pStyle w:val="63"/>
        <w:spacing w:line="360" w:lineRule="auto"/>
        <w:rPr>
          <w:rFonts w:ascii="微软雅黑" w:hAnsi="微软雅黑" w:cs="宋体"/>
          <w:color w:val="auto"/>
          <w:sz w:val="21"/>
          <w:szCs w:val="21"/>
        </w:rPr>
      </w:pPr>
      <w:r>
        <w:rPr>
          <w:rFonts w:ascii="微软雅黑" w:hAnsi="微软雅黑" w:cs="宋体"/>
          <w:color w:val="auto"/>
          <w:sz w:val="21"/>
          <w:szCs w:val="21"/>
          <w:highlight w:val="yellow"/>
        </w:rPr>
        <w:t>B3C4F263</w:t>
      </w:r>
      <w:r>
        <w:rPr>
          <w:rFonts w:ascii="微软雅黑" w:hAnsi="微软雅黑" w:cs="宋体"/>
          <w:color w:val="auto"/>
          <w:sz w:val="21"/>
          <w:szCs w:val="21"/>
        </w:rPr>
        <w:t>:</w:t>
      </w:r>
      <w:r>
        <w:rPr>
          <w:rFonts w:hint="default"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63f</w:t>
      </w:r>
      <w:r>
        <w:rPr>
          <w:rFonts w:hint="default" w:ascii="微软雅黑" w:hAnsi="微软雅黑" w:cs="宋体"/>
          <w:color w:val="auto"/>
          <w:sz w:val="21"/>
          <w:szCs w:val="21"/>
          <w:lang w:val="en-US" w:eastAsia="zh-CN"/>
        </w:rPr>
        <w:t>2c4b3(Hexadecimal timestamp)</w:t>
      </w:r>
    </w:p>
    <w:p w14:paraId="623AE421">
      <w:pPr>
        <w:pStyle w:val="63"/>
        <w:spacing w:line="360" w:lineRule="auto"/>
        <w:rPr>
          <w:rFonts w:ascii="微软雅黑" w:hAnsi="微软雅黑" w:cs="宋体"/>
          <w:color w:val="000000" w:themeColor="text1"/>
          <w:sz w:val="21"/>
          <w:szCs w:val="21"/>
          <w14:textFill>
            <w14:solidFill>
              <w14:schemeClr w14:val="tx1"/>
            </w14:solidFill>
          </w14:textFill>
        </w:rPr>
      </w:pPr>
      <w:r>
        <w:rPr>
          <w:rFonts w:ascii="微软雅黑" w:hAnsi="微软雅黑" w:cs="宋体"/>
          <w:color w:val="FF0000"/>
          <w:sz w:val="21"/>
          <w:szCs w:val="21"/>
        </w:rPr>
        <w:t xml:space="preserve">0F00 </w:t>
      </w:r>
      <w:r>
        <w:rPr>
          <w:rFonts w:hint="eastAsia" w:ascii="微软雅黑" w:hAnsi="微软雅黑" w:cs="宋体"/>
          <w:color w:val="FF0000"/>
          <w:sz w:val="21"/>
          <w:szCs w:val="21"/>
        </w:rPr>
        <w:t>:Total length excluding the last byte (checksum)</w:t>
      </w:r>
    </w:p>
    <w:p w14:paraId="572CD5C6">
      <w:pPr>
        <w:pStyle w:val="63"/>
        <w:spacing w:line="360" w:lineRule="auto"/>
        <w:rPr>
          <w:rFonts w:hint="eastAsia" w:ascii="微软雅黑" w:hAnsi="微软雅黑" w:cs="宋体"/>
          <w:color w:val="auto"/>
          <w:sz w:val="21"/>
          <w:szCs w:val="21"/>
        </w:rPr>
      </w:pPr>
      <w:r>
        <w:rPr>
          <w:rFonts w:ascii="微软雅黑" w:hAnsi="微软雅黑" w:cs="宋体"/>
          <w:color w:val="auto"/>
          <w:sz w:val="21"/>
          <w:szCs w:val="21"/>
          <w:highlight w:val="green"/>
        </w:rPr>
        <w:t>0A1E00</w:t>
      </w:r>
      <w:r>
        <w:rPr>
          <w:rFonts w:hint="eastAsia" w:ascii="微软雅黑" w:hAnsi="微软雅黑" w:cs="宋体"/>
          <w:color w:val="auto"/>
          <w:sz w:val="21"/>
          <w:szCs w:val="21"/>
        </w:rPr>
        <w:t>：</w:t>
      </w:r>
      <w:r>
        <w:rPr>
          <w:rFonts w:hint="eastAsia" w:ascii="微软雅黑" w:hAnsi="微软雅黑" w:cs="宋体"/>
          <w:color w:val="auto"/>
          <w:sz w:val="21"/>
          <w:szCs w:val="21"/>
          <w:lang w:val="en-US" w:eastAsia="zh-CN"/>
        </w:rPr>
        <w:t>0x0A=00001 010. The first five bits are 00001, representing the data ID for step counting (0x01). The last three bits are 010, indicating that the length of the step count data is 2 bytes. 0x001E represents step count data, totaling 30 steps.</w:t>
      </w:r>
    </w:p>
    <w:p w14:paraId="47AB27F3">
      <w:pPr>
        <w:pStyle w:val="63"/>
        <w:spacing w:line="360" w:lineRule="auto"/>
        <w:rPr>
          <w:rFonts w:hint="eastAsia" w:ascii="宋体" w:hAnsi="宋体" w:cs="宋体"/>
          <w:kern w:val="0"/>
        </w:rPr>
      </w:pPr>
      <w:r>
        <w:rPr>
          <w:rFonts w:ascii="微软雅黑" w:hAnsi="微软雅黑" w:cs="宋体"/>
          <w:color w:val="auto"/>
          <w:sz w:val="21"/>
          <w:szCs w:val="21"/>
          <w:highlight w:val="cyan"/>
        </w:rPr>
        <w:t>114B</w:t>
      </w:r>
      <w:r>
        <w:rPr>
          <w:rFonts w:hint="eastAsia" w:ascii="宋体" w:hAnsi="宋体" w:cs="宋体"/>
          <w:kern w:val="0"/>
        </w:rPr>
        <w:t>：</w:t>
      </w:r>
      <w:r>
        <w:rPr>
          <w:rFonts w:hint="eastAsia" w:ascii="微软雅黑" w:hAnsi="微软雅黑" w:cs="宋体"/>
          <w:color w:val="auto"/>
          <w:sz w:val="21"/>
          <w:szCs w:val="21"/>
          <w:lang w:val="en-US" w:eastAsia="zh-CN"/>
        </w:rPr>
        <w:t>0x11=00010001. The first five bits are 00010, representing the data ID for heart rate (0x02). The last three bits are 001, indicating that the length of the heart rate data is 1 byte. 0x4B represents the heart rate data, with a heart rate of 75.</w:t>
      </w:r>
    </w:p>
    <w:p w14:paraId="216CC3E8">
      <w:pPr>
        <w:pStyle w:val="63"/>
        <w:spacing w:line="360" w:lineRule="auto"/>
        <w:rPr>
          <w:rFonts w:hint="eastAsia" w:ascii="宋体" w:hAnsi="宋体" w:cs="宋体"/>
          <w:kern w:val="0"/>
        </w:rPr>
      </w:pPr>
      <w:r>
        <w:rPr>
          <w:rFonts w:ascii="微软雅黑" w:hAnsi="微软雅黑" w:cs="宋体"/>
          <w:color w:val="auto"/>
          <w:sz w:val="21"/>
          <w:szCs w:val="21"/>
          <w:highlight w:val="magenta"/>
        </w:rPr>
        <w:t>314A</w:t>
      </w:r>
      <w:r>
        <w:rPr>
          <w:rFonts w:hint="eastAsia" w:ascii="宋体" w:hAnsi="宋体" w:cs="宋体"/>
          <w:kern w:val="0"/>
        </w:rPr>
        <w:t>：</w:t>
      </w:r>
      <w:r>
        <w:rPr>
          <w:rFonts w:hint="eastAsia" w:ascii="微软雅黑" w:hAnsi="微软雅黑" w:cs="宋体"/>
          <w:color w:val="auto"/>
          <w:sz w:val="21"/>
          <w:szCs w:val="21"/>
          <w:lang w:val="en-US" w:eastAsia="zh-CN"/>
        </w:rPr>
        <w:t>0x31=00110001. The first five bits are 00110, representing the data ID for diastolic blood pressure (0x06). The last three bits are 001, indicating that the length of the diastolic blood pressure data is 1 byte. 0x4A represents the diastolic blood pressure data, which is 74.</w:t>
      </w:r>
    </w:p>
    <w:p w14:paraId="433F2C3B">
      <w:pPr>
        <w:pStyle w:val="63"/>
        <w:spacing w:line="360" w:lineRule="auto"/>
        <w:rPr>
          <w:rFonts w:ascii="宋体" w:hAnsi="宋体" w:cs="宋体"/>
          <w:kern w:val="0"/>
        </w:rPr>
      </w:pPr>
      <w:r>
        <w:rPr>
          <w:rFonts w:ascii="微软雅黑" w:hAnsi="微软雅黑" w:cs="宋体"/>
          <w:color w:val="auto"/>
          <w:sz w:val="21"/>
          <w:szCs w:val="21"/>
          <w:highlight w:val="darkGray"/>
        </w:rPr>
        <w:t>3971</w:t>
      </w:r>
      <w:r>
        <w:rPr>
          <w:rFonts w:hint="eastAsia" w:ascii="微软雅黑" w:hAnsi="微软雅黑" w:cs="宋体"/>
          <w:color w:val="auto"/>
          <w:sz w:val="21"/>
          <w:szCs w:val="21"/>
        </w:rPr>
        <w:t>：0x39=00111 001. The first five bits are 00111, representing the data ID for systolic blood pressure (0x07). The last three bits are 001, indicating that the length of the systolic blood pressure data is 1 byte. 0x71 represents the systolic blood pressure data, which is 113.</w:t>
      </w:r>
    </w:p>
    <w:p w14:paraId="3029C64F">
      <w:pPr>
        <w:pStyle w:val="63"/>
        <w:adjustRightInd/>
        <w:spacing w:line="360" w:lineRule="auto"/>
        <w:rPr>
          <w:rFonts w:ascii="宋体" w:hAnsi="宋体" w:cs="宋体"/>
          <w:kern w:val="0"/>
        </w:rPr>
      </w:pPr>
      <w:r>
        <w:rPr>
          <w:rFonts w:ascii="微软雅黑" w:hAnsi="微软雅黑" w:cs="宋体"/>
          <w:color w:val="auto"/>
          <w:sz w:val="21"/>
          <w:szCs w:val="21"/>
          <w:highlight w:val="darkCyan"/>
        </w:rPr>
        <w:t>1A4A01</w:t>
      </w:r>
      <w:r>
        <w:rPr>
          <w:rFonts w:hint="eastAsia" w:ascii="微软雅黑" w:hAnsi="微软雅黑" w:cs="宋体"/>
          <w:color w:val="auto"/>
          <w:sz w:val="21"/>
          <w:szCs w:val="21"/>
        </w:rPr>
        <w:t>：0x1A=00011 010. The first five bits are 00011, representing the data ID for temperature (0x03). The last three bits are 010, indicating that the length of the temperature data is 2 bytes. 0x014A represents the temperature data, which is 330.</w:t>
      </w:r>
    </w:p>
    <w:p w14:paraId="6E3D5562">
      <w:pPr>
        <w:rPr>
          <w:rFonts w:hint="default" w:ascii="微软雅黑" w:hAnsi="微软雅黑" w:eastAsia="微软雅黑" w:cs="宋体"/>
          <w:bCs/>
          <w:color w:val="auto"/>
          <w:kern w:val="2"/>
          <w:sz w:val="21"/>
          <w:szCs w:val="21"/>
          <w:lang w:val="en-US" w:eastAsia="zh-CN" w:bidi="ar-SA"/>
        </w:rPr>
      </w:pPr>
      <w:r>
        <w:rPr>
          <w:rFonts w:ascii="微软雅黑" w:hAnsi="微软雅黑" w:cs="宋体"/>
          <w:color w:val="auto"/>
          <w:sz w:val="21"/>
          <w:szCs w:val="21"/>
          <w:highlight w:val="darkMagenta"/>
        </w:rPr>
        <w:t>22BC00</w:t>
      </w:r>
      <w:r>
        <w:rPr>
          <w:rFonts w:ascii="微软雅黑" w:hAnsi="微软雅黑" w:cs="宋体"/>
          <w:color w:val="auto"/>
          <w:sz w:val="21"/>
          <w:szCs w:val="21"/>
        </w:rPr>
        <w:t xml:space="preserve"> ：</w:t>
      </w:r>
      <w:r>
        <w:rPr>
          <w:rFonts w:hint="default" w:ascii="微软雅黑" w:hAnsi="微软雅黑" w:eastAsia="微软雅黑" w:cs="宋体"/>
          <w:bCs/>
          <w:color w:val="auto"/>
          <w:kern w:val="2"/>
          <w:sz w:val="21"/>
          <w:szCs w:val="21"/>
          <w:lang w:val="en-US" w:eastAsia="zh-CN" w:bidi="ar-SA"/>
        </w:rPr>
        <w:t>0x22=00100 010. The first five bits are 00100, representing the data ID for wrist temperature (0x04). The last three bits are 010, indicating that the length of the wrist temperature data is 2 bytes. 0x00BC represents the wrist temperature data, which is 188.</w:t>
      </w:r>
    </w:p>
    <w:p w14:paraId="268630E5">
      <w:pPr>
        <w:rPr>
          <w:rFonts w:hint="eastAsia" w:ascii="微软雅黑" w:hAnsi="微软雅黑" w:eastAsia="微软雅黑" w:cs="宋体"/>
          <w:bCs/>
          <w:color w:val="auto"/>
          <w:kern w:val="2"/>
          <w:sz w:val="21"/>
          <w:szCs w:val="21"/>
          <w:lang w:val="en-US" w:eastAsia="zh-CN" w:bidi="ar-SA"/>
        </w:rPr>
      </w:pPr>
      <w:r>
        <w:rPr>
          <w:rFonts w:hint="eastAsia" w:ascii="微软雅黑" w:hAnsi="微软雅黑" w:cs="宋体"/>
          <w:color w:val="000000" w:themeColor="text1"/>
          <w:sz w:val="21"/>
          <w:szCs w:val="21"/>
          <w:highlight w:val="darkRed"/>
          <w:lang w:val="en-US" w:eastAsia="zh-CN"/>
          <w14:textFill>
            <w14:solidFill>
              <w14:schemeClr w14:val="tx1"/>
            </w14:solidFill>
          </w14:textFill>
        </w:rPr>
        <w:t>4162</w:t>
      </w:r>
      <w:r>
        <w:rPr>
          <w:rFonts w:hint="eastAsia" w:ascii="微软雅黑" w:hAnsi="微软雅黑" w:eastAsia="微软雅黑" w:cs="宋体"/>
          <w:bCs/>
          <w:color w:val="auto"/>
          <w:kern w:val="2"/>
          <w:sz w:val="21"/>
          <w:szCs w:val="21"/>
          <w:lang w:val="en-US" w:eastAsia="zh-CN" w:bidi="ar-SA"/>
        </w:rPr>
        <w:t>：0x41=01000001 The first five bits are 01000, code data id blood oxygen (0x08), the last three bits 001, represents the blood oxygen data length of 1 byte, 0x62 is blood oxygen data, 98</w:t>
      </w:r>
      <w:r>
        <w:rPr>
          <w:rFonts w:hint="eastAsia" w:ascii="微软雅黑" w:hAnsi="微软雅黑" w:cs="宋体"/>
          <w:bCs/>
          <w:color w:val="auto"/>
          <w:kern w:val="2"/>
          <w:sz w:val="21"/>
          <w:szCs w:val="21"/>
          <w:lang w:val="en-US" w:eastAsia="zh-CN" w:bidi="ar-SA"/>
        </w:rPr>
        <w:t>（B2315G Model number has no blood oxygen, and B2315P has blood oxygen）</w:t>
      </w:r>
    </w:p>
    <w:p w14:paraId="1322D339">
      <w:pPr>
        <w:pStyle w:val="4"/>
        <w:numPr>
          <w:ilvl w:val="0"/>
          <w:numId w:val="0"/>
        </w:numPr>
        <w:ind w:left="420" w:leftChars="0" w:firstLine="420" w:firstLineChars="0"/>
      </w:pPr>
      <w:r>
        <w:rPr>
          <w:rFonts w:hint="eastAsia"/>
          <w:lang w:val="en-US" w:eastAsia="zh-CN"/>
        </w:rPr>
        <w:t>3.6.2</w:t>
      </w:r>
      <w:bookmarkEnd w:id="63"/>
      <w:bookmarkStart w:id="65" w:name="_Toc710"/>
      <w:r>
        <w:rPr>
          <w:rFonts w:hint="eastAsia"/>
        </w:rPr>
        <w:t>Upload of device sleep analysis data (0xC5)</w:t>
      </w:r>
      <w:bookmarkEnd w:id="64"/>
      <w:bookmarkEnd w:id="65"/>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06559EFA">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4C038E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0ABE60A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585BFF14">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645324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766AB45A">
            <w:pPr>
              <w:rPr>
                <w:rFonts w:hint="eastAsia" w:ascii="微软雅黑" w:hAnsi="微软雅黑" w:eastAsia="微软雅黑" w:cs="宋体"/>
                <w:kern w:val="0"/>
                <w:sz w:val="18"/>
                <w:szCs w:val="18"/>
                <w:lang w:eastAsia="zh-CN"/>
              </w:rPr>
            </w:pPr>
            <w:r>
              <w:rPr>
                <w:rFonts w:ascii="微软雅黑" w:hAnsi="微软雅黑" w:cs="宋体"/>
                <w:kern w:val="0"/>
                <w:sz w:val="18"/>
                <w:szCs w:val="18"/>
              </w:rPr>
              <w:t>A</w:t>
            </w:r>
            <w:r>
              <w:rPr>
                <w:rFonts w:hint="eastAsia" w:ascii="微软雅黑" w:hAnsi="微软雅黑" w:cs="宋体"/>
                <w:kern w:val="0"/>
                <w:sz w:val="18"/>
                <w:szCs w:val="18"/>
              </w:rPr>
              <w:t>nalyseSlepp Data</w:t>
            </w:r>
            <w:r>
              <w:rPr>
                <w:rFonts w:hint="eastAsia" w:ascii="微软雅黑" w:hAnsi="微软雅黑" w:cs="宋体"/>
                <w:kern w:val="0"/>
                <w:sz w:val="18"/>
                <w:szCs w:val="18"/>
                <w:lang w:eastAsia="zh-CN"/>
              </w:rPr>
              <w:t>；</w:t>
            </w:r>
            <w:r>
              <w:rPr>
                <w:rFonts w:hint="eastAsia" w:ascii="微软雅黑" w:hAnsi="微软雅黑" w:cs="宋体"/>
                <w:bCs/>
                <w:color w:val="auto"/>
                <w:kern w:val="2"/>
                <w:sz w:val="21"/>
                <w:szCs w:val="21"/>
                <w:lang w:val="en-US" w:eastAsia="zh-CN" w:bidi="ar-SA"/>
              </w:rPr>
              <w:t>Report time: 21:00-08:00</w:t>
            </w:r>
          </w:p>
        </w:tc>
      </w:tr>
      <w:tr w14:paraId="316300D0">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31484C9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22BB51C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4D77102D">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56F057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6D71002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4</w:t>
            </w:r>
            <w:r>
              <w:rPr>
                <w:rFonts w:ascii="微软雅黑" w:hAnsi="微软雅黑" w:cs="宋体"/>
                <w:kern w:val="0"/>
                <w:sz w:val="18"/>
                <w:szCs w:val="18"/>
              </w:rPr>
              <w:t xml:space="preserve"> bytes </w:t>
            </w:r>
          </w:p>
        </w:tc>
      </w:tr>
      <w:tr w14:paraId="1F60C8AB">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0C176C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63371D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6949A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0FA8DD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C28194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r>
      <w:tr w14:paraId="7F33EF42">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2D0EC7CE">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176D80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06A4E3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w:t>
            </w:r>
            <w:r>
              <w:rPr>
                <w:rFonts w:hint="eastAsia" w:ascii="微软雅黑" w:hAnsi="微软雅黑" w:cs="宋体"/>
                <w:kern w:val="0"/>
                <w:sz w:val="18"/>
                <w:szCs w:val="18"/>
              </w:rPr>
              <w:t>5</w:t>
            </w:r>
          </w:p>
        </w:tc>
        <w:tc>
          <w:tcPr>
            <w:tcW w:w="1853" w:type="dxa"/>
            <w:tcBorders>
              <w:top w:val="nil"/>
              <w:left w:val="nil"/>
              <w:bottom w:val="single" w:color="auto" w:sz="8" w:space="0"/>
              <w:right w:val="single" w:color="auto" w:sz="8" w:space="0"/>
            </w:tcBorders>
            <w:vAlign w:val="center"/>
          </w:tcPr>
          <w:p w14:paraId="1F9E482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322FB5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r>
    </w:tbl>
    <w:p w14:paraId="64AA414F">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37"/>
        <w:gridCol w:w="1006"/>
        <w:gridCol w:w="1582"/>
        <w:gridCol w:w="1293"/>
        <w:gridCol w:w="1294"/>
        <w:gridCol w:w="2013"/>
      </w:tblGrid>
      <w:tr w14:paraId="5993FF06">
        <w:tblPrEx>
          <w:tblCellMar>
            <w:top w:w="0" w:type="dxa"/>
            <w:left w:w="108" w:type="dxa"/>
            <w:bottom w:w="0" w:type="dxa"/>
            <w:right w:w="108" w:type="dxa"/>
          </w:tblCellMar>
        </w:tblPrEx>
        <w:trPr>
          <w:trHeight w:val="288" w:hRule="atLeast"/>
          <w:jc w:val="center"/>
        </w:trPr>
        <w:tc>
          <w:tcPr>
            <w:tcW w:w="1437" w:type="dxa"/>
            <w:tcBorders>
              <w:top w:val="single" w:color="auto" w:sz="8" w:space="0"/>
              <w:left w:val="single" w:color="auto" w:sz="8" w:space="0"/>
              <w:bottom w:val="single" w:color="auto" w:sz="4" w:space="0"/>
              <w:right w:val="single" w:color="auto" w:sz="8" w:space="0"/>
            </w:tcBorders>
            <w:vAlign w:val="center"/>
          </w:tcPr>
          <w:p w14:paraId="2169C1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006" w:type="dxa"/>
            <w:tcBorders>
              <w:top w:val="single" w:color="auto" w:sz="8" w:space="0"/>
              <w:left w:val="nil"/>
              <w:bottom w:val="single" w:color="auto" w:sz="4" w:space="0"/>
              <w:right w:val="single" w:color="auto" w:sz="8" w:space="0"/>
            </w:tcBorders>
            <w:vAlign w:val="center"/>
          </w:tcPr>
          <w:p w14:paraId="615BE05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82" w:type="dxa"/>
            <w:tcBorders>
              <w:top w:val="single" w:color="auto" w:sz="8" w:space="0"/>
              <w:left w:val="nil"/>
              <w:bottom w:val="single" w:color="auto" w:sz="4" w:space="0"/>
              <w:right w:val="single" w:color="auto" w:sz="8" w:space="0"/>
            </w:tcBorders>
            <w:vAlign w:val="center"/>
          </w:tcPr>
          <w:p w14:paraId="3A2630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93" w:type="dxa"/>
            <w:tcBorders>
              <w:top w:val="single" w:color="auto" w:sz="8" w:space="0"/>
              <w:left w:val="nil"/>
              <w:bottom w:val="single" w:color="auto" w:sz="4" w:space="0"/>
              <w:right w:val="single" w:color="auto" w:sz="8" w:space="0"/>
            </w:tcBorders>
            <w:vAlign w:val="center"/>
          </w:tcPr>
          <w:p w14:paraId="214155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94" w:type="dxa"/>
            <w:tcBorders>
              <w:top w:val="single" w:color="auto" w:sz="8" w:space="0"/>
              <w:left w:val="nil"/>
              <w:bottom w:val="single" w:color="auto" w:sz="4" w:space="0"/>
              <w:right w:val="single" w:color="auto" w:sz="8" w:space="0"/>
            </w:tcBorders>
            <w:vAlign w:val="center"/>
          </w:tcPr>
          <w:p w14:paraId="3604C3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013" w:type="dxa"/>
            <w:tcBorders>
              <w:top w:val="single" w:color="auto" w:sz="8" w:space="0"/>
              <w:left w:val="nil"/>
              <w:bottom w:val="single" w:color="auto" w:sz="4" w:space="0"/>
              <w:right w:val="single" w:color="auto" w:sz="8" w:space="0"/>
            </w:tcBorders>
            <w:vAlign w:val="center"/>
          </w:tcPr>
          <w:p w14:paraId="7DD43B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88100E7">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281704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1B64D5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582" w:type="dxa"/>
            <w:tcBorders>
              <w:top w:val="single" w:color="auto" w:sz="4" w:space="0"/>
              <w:left w:val="single" w:color="auto" w:sz="4" w:space="0"/>
              <w:bottom w:val="single" w:color="auto" w:sz="4" w:space="0"/>
              <w:right w:val="single" w:color="auto" w:sz="4" w:space="0"/>
            </w:tcBorders>
            <w:vAlign w:val="center"/>
          </w:tcPr>
          <w:p w14:paraId="48BCB51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28CCDEAE">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61E2E8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013" w:type="dxa"/>
            <w:tcBorders>
              <w:top w:val="single" w:color="auto" w:sz="4" w:space="0"/>
              <w:left w:val="single" w:color="auto" w:sz="4" w:space="0"/>
              <w:bottom w:val="single" w:color="auto" w:sz="4" w:space="0"/>
              <w:right w:val="single" w:color="auto" w:sz="4" w:space="0"/>
            </w:tcBorders>
            <w:vAlign w:val="center"/>
          </w:tcPr>
          <w:p w14:paraId="569C9A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Upload UTC start time</w:t>
            </w:r>
          </w:p>
        </w:tc>
      </w:tr>
      <w:tr w14:paraId="6707CF02">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2E6D1A6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01B8111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Int32</w:t>
            </w:r>
          </w:p>
        </w:tc>
        <w:tc>
          <w:tcPr>
            <w:tcW w:w="1582" w:type="dxa"/>
            <w:tcBorders>
              <w:top w:val="single" w:color="auto" w:sz="4" w:space="0"/>
              <w:left w:val="single" w:color="auto" w:sz="4" w:space="0"/>
              <w:bottom w:val="single" w:color="auto" w:sz="4" w:space="0"/>
              <w:right w:val="single" w:color="auto" w:sz="4" w:space="0"/>
            </w:tcBorders>
            <w:vAlign w:val="center"/>
          </w:tcPr>
          <w:p w14:paraId="4B67B71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3A3D975F">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56144FB">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6B187419">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Upload UTC end time</w:t>
            </w:r>
          </w:p>
        </w:tc>
      </w:tr>
      <w:tr w14:paraId="36315C49">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4541BA3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006" w:type="dxa"/>
            <w:tcBorders>
              <w:top w:val="single" w:color="auto" w:sz="4" w:space="0"/>
              <w:left w:val="single" w:color="auto" w:sz="4" w:space="0"/>
              <w:bottom w:val="single" w:color="auto" w:sz="4" w:space="0"/>
              <w:right w:val="single" w:color="auto" w:sz="4" w:space="0"/>
            </w:tcBorders>
            <w:vAlign w:val="center"/>
          </w:tcPr>
          <w:p w14:paraId="72812D4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Int16</w:t>
            </w:r>
          </w:p>
        </w:tc>
        <w:tc>
          <w:tcPr>
            <w:tcW w:w="1582" w:type="dxa"/>
            <w:tcBorders>
              <w:top w:val="single" w:color="auto" w:sz="4" w:space="0"/>
              <w:left w:val="single" w:color="auto" w:sz="4" w:space="0"/>
              <w:bottom w:val="single" w:color="auto" w:sz="4" w:space="0"/>
              <w:right w:val="single" w:color="auto" w:sz="4" w:space="0"/>
            </w:tcBorders>
            <w:vAlign w:val="center"/>
          </w:tcPr>
          <w:p w14:paraId="01F84DBD">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Sleepminute</w:t>
            </w:r>
          </w:p>
        </w:tc>
        <w:tc>
          <w:tcPr>
            <w:tcW w:w="1293" w:type="dxa"/>
            <w:tcBorders>
              <w:top w:val="single" w:color="auto" w:sz="4" w:space="0"/>
              <w:left w:val="single" w:color="auto" w:sz="4" w:space="0"/>
              <w:bottom w:val="single" w:color="auto" w:sz="4" w:space="0"/>
              <w:right w:val="single" w:color="auto" w:sz="4" w:space="0"/>
            </w:tcBorders>
            <w:vAlign w:val="center"/>
          </w:tcPr>
          <w:p w14:paraId="2B022BD9">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451E211">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676A0CD7">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Upload minutes of sleep time</w:t>
            </w:r>
          </w:p>
        </w:tc>
      </w:tr>
      <w:tr w14:paraId="2C0ECFC4">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24DAF1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4ED54149">
            <w:pPr>
              <w:widowControl/>
              <w:spacing w:line="360" w:lineRule="auto"/>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582" w:type="dxa"/>
            <w:tcBorders>
              <w:top w:val="single" w:color="auto" w:sz="4" w:space="0"/>
              <w:left w:val="single" w:color="auto" w:sz="4" w:space="0"/>
              <w:bottom w:val="single" w:color="auto" w:sz="4" w:space="0"/>
              <w:right w:val="single" w:color="auto" w:sz="4" w:space="0"/>
            </w:tcBorders>
            <w:vAlign w:val="center"/>
          </w:tcPr>
          <w:p w14:paraId="1E5B766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p>
        </w:tc>
        <w:tc>
          <w:tcPr>
            <w:tcW w:w="1293" w:type="dxa"/>
            <w:tcBorders>
              <w:top w:val="single" w:color="auto" w:sz="4" w:space="0"/>
              <w:left w:val="single" w:color="auto" w:sz="4" w:space="0"/>
              <w:bottom w:val="single" w:color="auto" w:sz="4" w:space="0"/>
              <w:right w:val="single" w:color="auto" w:sz="4" w:space="0"/>
            </w:tcBorders>
            <w:vAlign w:val="center"/>
          </w:tcPr>
          <w:p w14:paraId="3C2D332D">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7727F9C1">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DAFA27E">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Upload type, 1 for deep sleep, 2 for light sleep, 3 for awake duration</w:t>
            </w:r>
          </w:p>
        </w:tc>
      </w:tr>
      <w:tr w14:paraId="322F2BDF">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430DB5B">
            <w:pPr>
              <w:widowControl/>
              <w:spacing w:line="360" w:lineRule="auto"/>
              <w:jc w:val="center"/>
              <w:rPr>
                <w:rFonts w:ascii="微软雅黑" w:hAnsi="微软雅黑" w:cs="宋体"/>
                <w:kern w:val="0"/>
                <w:sz w:val="18"/>
                <w:szCs w:val="18"/>
              </w:rPr>
            </w:pPr>
          </w:p>
        </w:tc>
        <w:tc>
          <w:tcPr>
            <w:tcW w:w="1006" w:type="dxa"/>
            <w:tcBorders>
              <w:top w:val="single" w:color="auto" w:sz="4" w:space="0"/>
              <w:left w:val="single" w:color="auto" w:sz="4" w:space="0"/>
              <w:bottom w:val="single" w:color="auto" w:sz="4" w:space="0"/>
              <w:right w:val="single" w:color="auto" w:sz="4" w:space="0"/>
            </w:tcBorders>
            <w:vAlign w:val="center"/>
          </w:tcPr>
          <w:p w14:paraId="6ECE59DC">
            <w:pPr>
              <w:widowControl/>
              <w:spacing w:line="360" w:lineRule="auto"/>
              <w:rPr>
                <w:rFonts w:ascii="微软雅黑" w:hAnsi="微软雅黑" w:cs="宋体"/>
                <w:kern w:val="0"/>
                <w:sz w:val="18"/>
                <w:szCs w:val="18"/>
              </w:rPr>
            </w:pPr>
          </w:p>
        </w:tc>
        <w:tc>
          <w:tcPr>
            <w:tcW w:w="1582" w:type="dxa"/>
            <w:tcBorders>
              <w:top w:val="single" w:color="auto" w:sz="4" w:space="0"/>
              <w:left w:val="single" w:color="auto" w:sz="4" w:space="0"/>
              <w:bottom w:val="single" w:color="auto" w:sz="4" w:space="0"/>
              <w:right w:val="single" w:color="auto" w:sz="4" w:space="0"/>
            </w:tcBorders>
            <w:vAlign w:val="center"/>
          </w:tcPr>
          <w:p w14:paraId="51DC2B4B">
            <w:pPr>
              <w:widowControl/>
              <w:spacing w:line="360" w:lineRule="auto"/>
              <w:jc w:val="center"/>
              <w:rPr>
                <w:rFonts w:ascii="微软雅黑" w:hAnsi="微软雅黑" w:cs="宋体"/>
                <w:kern w:val="0"/>
                <w:sz w:val="18"/>
                <w:szCs w:val="18"/>
              </w:rPr>
            </w:pPr>
          </w:p>
        </w:tc>
        <w:tc>
          <w:tcPr>
            <w:tcW w:w="1293" w:type="dxa"/>
            <w:tcBorders>
              <w:top w:val="single" w:color="auto" w:sz="4" w:space="0"/>
              <w:left w:val="single" w:color="auto" w:sz="4" w:space="0"/>
              <w:bottom w:val="single" w:color="auto" w:sz="4" w:space="0"/>
              <w:right w:val="single" w:color="auto" w:sz="4" w:space="0"/>
            </w:tcBorders>
            <w:vAlign w:val="center"/>
          </w:tcPr>
          <w:p w14:paraId="02F404E4">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23B1E8D4">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800E258">
            <w:pPr>
              <w:widowControl/>
              <w:spacing w:line="360" w:lineRule="auto"/>
              <w:jc w:val="center"/>
              <w:rPr>
                <w:rFonts w:ascii="微软雅黑" w:hAnsi="微软雅黑" w:cs="宋体"/>
                <w:kern w:val="0"/>
                <w:sz w:val="18"/>
                <w:szCs w:val="18"/>
              </w:rPr>
            </w:pPr>
          </w:p>
        </w:tc>
      </w:tr>
    </w:tbl>
    <w:p w14:paraId="5A6F98B6">
      <w:pPr>
        <w:ind w:firstLine="630" w:firstLineChars="30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BDBDBDBDC5AC338860693B8860210001000000D1</w:t>
      </w:r>
    </w:p>
    <w:p w14:paraId="6EE0D54E">
      <w:pPr>
        <w:ind w:firstLine="420" w:firstLineChars="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It indicates 1 for deep sleep, start time 2021/4/27 23:54:20, end time 2021/4/28 0:27:21, duration 33 minutes.</w:t>
      </w:r>
    </w:p>
    <w:p w14:paraId="7573FE06">
      <w:pPr>
        <w:pStyle w:val="4"/>
        <w:numPr>
          <w:ilvl w:val="0"/>
          <w:numId w:val="0"/>
        </w:numPr>
        <w:ind w:left="420" w:leftChars="0" w:firstLine="420" w:firstLineChars="0"/>
        <w:rPr>
          <w:rFonts w:hint="eastAsia"/>
        </w:rPr>
      </w:pPr>
      <w:bookmarkStart w:id="66" w:name="_Toc3408"/>
      <w:bookmarkStart w:id="67" w:name="_Toc27671"/>
      <w:r>
        <w:rPr>
          <w:rFonts w:hint="eastAsia"/>
          <w:lang w:val="en-US" w:eastAsia="zh-CN"/>
        </w:rPr>
        <w:t>3.6.3</w:t>
      </w:r>
      <w:r>
        <w:rPr>
          <w:rFonts w:hint="eastAsia"/>
        </w:rPr>
        <w:t>Multiple Temperature Upload (0XBA)</w:t>
      </w:r>
      <w:bookmarkEnd w:id="66"/>
      <w:bookmarkEnd w:id="67"/>
    </w:p>
    <w:p w14:paraId="7139B6C8">
      <w:pPr>
        <w:numPr>
          <w:ilvl w:val="0"/>
          <w:numId w:val="0"/>
        </w:numPr>
        <w:ind w:left="420" w:leftChars="0" w:firstLine="420" w:firstLineChars="0"/>
        <w:outlineLvl w:val="9"/>
        <w:rPr>
          <w:b/>
          <w:bCs w:val="0"/>
          <w:sz w:val="32"/>
          <w:szCs w:val="32"/>
        </w:rPr>
      </w:pPr>
      <w:r>
        <w:rPr>
          <w:rFonts w:hint="eastAsia"/>
          <w:b/>
          <w:bCs w:val="0"/>
          <w:sz w:val="32"/>
          <w:szCs w:val="32"/>
          <w:lang w:val="en-US" w:eastAsia="zh-CN"/>
        </w:rPr>
        <w:t>---</w:t>
      </w:r>
      <w:r>
        <w:rPr>
          <w:rFonts w:hint="eastAsia"/>
          <w:b/>
          <w:bCs w:val="0"/>
          <w:sz w:val="32"/>
          <w:szCs w:val="32"/>
        </w:rPr>
        <w:t>Previously used by the device, the current health data is 0x32</w:t>
      </w:r>
    </w:p>
    <w:tbl>
      <w:tblPr>
        <w:tblStyle w:val="28"/>
        <w:tblW w:w="0" w:type="auto"/>
        <w:jc w:val="center"/>
        <w:tblLayout w:type="fixed"/>
        <w:tblCellMar>
          <w:top w:w="0" w:type="dxa"/>
          <w:left w:w="108" w:type="dxa"/>
          <w:bottom w:w="0" w:type="dxa"/>
          <w:right w:w="108" w:type="dxa"/>
        </w:tblCellMar>
      </w:tblPr>
      <w:tblGrid>
        <w:gridCol w:w="1985"/>
        <w:gridCol w:w="1187"/>
        <w:gridCol w:w="1853"/>
        <w:gridCol w:w="1853"/>
        <w:gridCol w:w="1628"/>
      </w:tblGrid>
      <w:tr w14:paraId="6F6A352F">
        <w:tblPrEx>
          <w:tblCellMar>
            <w:top w:w="0" w:type="dxa"/>
            <w:left w:w="108" w:type="dxa"/>
            <w:bottom w:w="0" w:type="dxa"/>
            <w:right w:w="108" w:type="dxa"/>
          </w:tblCellMar>
        </w:tblPrEx>
        <w:trPr>
          <w:trHeight w:val="285" w:hRule="atLeast"/>
          <w:jc w:val="center"/>
        </w:trPr>
        <w:tc>
          <w:tcPr>
            <w:tcW w:w="1985" w:type="dxa"/>
            <w:tcBorders>
              <w:top w:val="single" w:color="auto" w:sz="8" w:space="0"/>
              <w:left w:val="single" w:color="auto" w:sz="8" w:space="0"/>
              <w:bottom w:val="single" w:color="auto" w:sz="8" w:space="0"/>
              <w:right w:val="single" w:color="auto" w:sz="8" w:space="0"/>
            </w:tcBorders>
            <w:vAlign w:val="center"/>
          </w:tcPr>
          <w:p w14:paraId="273C8B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1FBCF8E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MSG_TEMP_DATA</w:t>
            </w:r>
          </w:p>
        </w:tc>
      </w:tr>
      <w:tr w14:paraId="02A59605">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324465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54F99E38">
            <w:pPr>
              <w:widowControl/>
              <w:spacing w:line="360" w:lineRule="auto"/>
              <w:jc w:val="left"/>
              <w:rPr>
                <w:rFonts w:ascii="微软雅黑" w:hAnsi="微软雅黑" w:cs="宋体"/>
                <w:kern w:val="0"/>
                <w:sz w:val="18"/>
                <w:szCs w:val="18"/>
              </w:rPr>
            </w:pPr>
            <w:r>
              <w:rPr>
                <w:rFonts w:hint="eastAsia"/>
              </w:rPr>
              <w:t xml:space="preserve">Multiple Temperature Upload </w:t>
            </w:r>
            <w:r>
              <w:rPr>
                <w:rFonts w:hint="eastAsia" w:ascii="微软雅黑" w:hAnsi="微软雅黑" w:cs="宋体"/>
                <w:kern w:val="0"/>
                <w:sz w:val="18"/>
                <w:szCs w:val="18"/>
              </w:rPr>
              <w:t>，</w:t>
            </w:r>
            <w:r>
              <w:rPr>
                <w:rFonts w:ascii="微软雅黑" w:hAnsi="微软雅黑" w:cs="宋体"/>
                <w:kern w:val="0"/>
                <w:sz w:val="18"/>
                <w:szCs w:val="18"/>
              </w:rPr>
              <w:t>Terminal=&gt;Terminal Server</w:t>
            </w:r>
          </w:p>
        </w:tc>
      </w:tr>
      <w:tr w14:paraId="2B882AD9">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4759F9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3F3FB7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1EA8EB43">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5FC915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1A9B00D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2</w:t>
            </w:r>
            <w:r>
              <w:rPr>
                <w:rFonts w:ascii="微软雅黑" w:hAnsi="微软雅黑" w:cs="宋体"/>
                <w:kern w:val="0"/>
                <w:sz w:val="18"/>
                <w:szCs w:val="18"/>
              </w:rPr>
              <w:t xml:space="preserve"> bytes</w:t>
            </w:r>
          </w:p>
        </w:tc>
      </w:tr>
      <w:tr w14:paraId="6837AE19">
        <w:tblPrEx>
          <w:tblCellMar>
            <w:top w:w="0" w:type="dxa"/>
            <w:left w:w="108" w:type="dxa"/>
            <w:bottom w:w="0" w:type="dxa"/>
            <w:right w:w="108" w:type="dxa"/>
          </w:tblCellMar>
        </w:tblPrEx>
        <w:trPr>
          <w:trHeight w:val="285" w:hRule="atLeast"/>
          <w:jc w:val="center"/>
        </w:trPr>
        <w:tc>
          <w:tcPr>
            <w:tcW w:w="1985" w:type="dxa"/>
            <w:vMerge w:val="restart"/>
            <w:tcBorders>
              <w:top w:val="nil"/>
              <w:left w:val="single" w:color="auto" w:sz="8" w:space="0"/>
              <w:bottom w:val="single" w:color="000000" w:sz="8" w:space="0"/>
              <w:right w:val="single" w:color="auto" w:sz="8" w:space="0"/>
            </w:tcBorders>
            <w:vAlign w:val="center"/>
          </w:tcPr>
          <w:p w14:paraId="0C691F1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456285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C9A96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16DF35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F6484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D738602">
        <w:tblPrEx>
          <w:tblCellMar>
            <w:top w:w="0" w:type="dxa"/>
            <w:left w:w="108" w:type="dxa"/>
            <w:bottom w:w="0" w:type="dxa"/>
            <w:right w:w="108" w:type="dxa"/>
          </w:tblCellMar>
        </w:tblPrEx>
        <w:trPr>
          <w:trHeight w:val="285" w:hRule="atLeast"/>
          <w:jc w:val="center"/>
        </w:trPr>
        <w:tc>
          <w:tcPr>
            <w:tcW w:w="1985" w:type="dxa"/>
            <w:vMerge w:val="continue"/>
            <w:tcBorders>
              <w:top w:val="nil"/>
              <w:left w:val="single" w:color="auto" w:sz="8" w:space="0"/>
              <w:bottom w:val="single" w:color="000000" w:sz="8" w:space="0"/>
              <w:right w:val="single" w:color="auto" w:sz="8" w:space="0"/>
            </w:tcBorders>
            <w:vAlign w:val="center"/>
          </w:tcPr>
          <w:p w14:paraId="626DA2A1">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24CFAF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235E64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0xBA</w:t>
            </w:r>
          </w:p>
        </w:tc>
        <w:tc>
          <w:tcPr>
            <w:tcW w:w="1853" w:type="dxa"/>
            <w:tcBorders>
              <w:top w:val="nil"/>
              <w:left w:val="nil"/>
              <w:bottom w:val="single" w:color="auto" w:sz="8" w:space="0"/>
              <w:right w:val="single" w:color="auto" w:sz="8" w:space="0"/>
            </w:tcBorders>
            <w:vAlign w:val="center"/>
          </w:tcPr>
          <w:p w14:paraId="5BC7A514">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D68C59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9751CA8">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9355" w:type="dxa"/>
        <w:tblInd w:w="534" w:type="dxa"/>
        <w:tblLayout w:type="fixed"/>
        <w:tblCellMar>
          <w:top w:w="0" w:type="dxa"/>
          <w:left w:w="108" w:type="dxa"/>
          <w:bottom w:w="0" w:type="dxa"/>
          <w:right w:w="108" w:type="dxa"/>
        </w:tblCellMar>
      </w:tblPr>
      <w:tblGrid>
        <w:gridCol w:w="845"/>
        <w:gridCol w:w="1139"/>
        <w:gridCol w:w="1926"/>
        <w:gridCol w:w="1113"/>
        <w:gridCol w:w="661"/>
        <w:gridCol w:w="3671"/>
      </w:tblGrid>
      <w:tr w14:paraId="016CA9E4">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05D28F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size</w:t>
            </w:r>
          </w:p>
        </w:tc>
        <w:tc>
          <w:tcPr>
            <w:tcW w:w="1139" w:type="dxa"/>
            <w:tcBorders>
              <w:top w:val="single" w:color="auto" w:sz="8" w:space="0"/>
              <w:left w:val="nil"/>
              <w:bottom w:val="single" w:color="auto" w:sz="8" w:space="0"/>
              <w:right w:val="single" w:color="auto" w:sz="8" w:space="0"/>
            </w:tcBorders>
            <w:vAlign w:val="center"/>
          </w:tcPr>
          <w:p w14:paraId="6183F5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926" w:type="dxa"/>
            <w:tcBorders>
              <w:top w:val="single" w:color="auto" w:sz="8" w:space="0"/>
              <w:left w:val="nil"/>
              <w:bottom w:val="single" w:color="auto" w:sz="8" w:space="0"/>
              <w:right w:val="single" w:color="auto" w:sz="8" w:space="0"/>
            </w:tcBorders>
            <w:vAlign w:val="center"/>
          </w:tcPr>
          <w:p w14:paraId="04D461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113" w:type="dxa"/>
            <w:tcBorders>
              <w:top w:val="single" w:color="auto" w:sz="8" w:space="0"/>
              <w:left w:val="nil"/>
              <w:bottom w:val="single" w:color="auto" w:sz="8" w:space="0"/>
              <w:right w:val="single" w:color="auto" w:sz="8" w:space="0"/>
            </w:tcBorders>
            <w:vAlign w:val="center"/>
          </w:tcPr>
          <w:p w14:paraId="5F8C66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661" w:type="dxa"/>
            <w:tcBorders>
              <w:top w:val="single" w:color="auto" w:sz="8" w:space="0"/>
              <w:left w:val="nil"/>
              <w:bottom w:val="single" w:color="auto" w:sz="8" w:space="0"/>
              <w:right w:val="single" w:color="auto" w:sz="8" w:space="0"/>
            </w:tcBorders>
            <w:vAlign w:val="center"/>
          </w:tcPr>
          <w:p w14:paraId="3837A7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3671" w:type="dxa"/>
            <w:tcBorders>
              <w:top w:val="single" w:color="auto" w:sz="8" w:space="0"/>
              <w:left w:val="nil"/>
              <w:bottom w:val="single" w:color="auto" w:sz="8" w:space="0"/>
              <w:right w:val="single" w:color="auto" w:sz="8" w:space="0"/>
            </w:tcBorders>
            <w:vAlign w:val="center"/>
          </w:tcPr>
          <w:p w14:paraId="327F82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1C93BC6">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664FD12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1139" w:type="dxa"/>
            <w:tcBorders>
              <w:top w:val="single" w:color="auto" w:sz="8" w:space="0"/>
              <w:left w:val="nil"/>
              <w:bottom w:val="single" w:color="auto" w:sz="8" w:space="0"/>
              <w:right w:val="single" w:color="auto" w:sz="8" w:space="0"/>
            </w:tcBorders>
            <w:vAlign w:val="center"/>
          </w:tcPr>
          <w:p w14:paraId="46FE7C0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926" w:type="dxa"/>
            <w:tcBorders>
              <w:top w:val="single" w:color="auto" w:sz="8" w:space="0"/>
              <w:left w:val="nil"/>
              <w:bottom w:val="single" w:color="auto" w:sz="8" w:space="0"/>
              <w:right w:val="single" w:color="auto" w:sz="8" w:space="0"/>
            </w:tcBorders>
            <w:vAlign w:val="center"/>
          </w:tcPr>
          <w:p w14:paraId="56B99B8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 identifier</w:t>
            </w:r>
          </w:p>
        </w:tc>
        <w:tc>
          <w:tcPr>
            <w:tcW w:w="1113" w:type="dxa"/>
            <w:tcBorders>
              <w:top w:val="single" w:color="auto" w:sz="8" w:space="0"/>
              <w:left w:val="nil"/>
              <w:bottom w:val="single" w:color="auto" w:sz="8" w:space="0"/>
              <w:right w:val="single" w:color="auto" w:sz="8" w:space="0"/>
            </w:tcBorders>
            <w:vAlign w:val="center"/>
          </w:tcPr>
          <w:p w14:paraId="416D9FBC">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Required</w:t>
            </w:r>
          </w:p>
        </w:tc>
        <w:tc>
          <w:tcPr>
            <w:tcW w:w="661" w:type="dxa"/>
            <w:tcBorders>
              <w:top w:val="single" w:color="auto" w:sz="8" w:space="0"/>
              <w:left w:val="nil"/>
              <w:bottom w:val="single" w:color="auto" w:sz="8" w:space="0"/>
              <w:right w:val="single" w:color="auto" w:sz="8" w:space="0"/>
            </w:tcBorders>
            <w:vAlign w:val="center"/>
          </w:tcPr>
          <w:p w14:paraId="5667B1C4">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2B2367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00 - with timestamp; 01 - without timestamp</w:t>
            </w:r>
          </w:p>
        </w:tc>
      </w:tr>
      <w:tr w14:paraId="1FBA3F45">
        <w:tblPrEx>
          <w:tblCellMar>
            <w:top w:w="0" w:type="dxa"/>
            <w:left w:w="108" w:type="dxa"/>
            <w:bottom w:w="0" w:type="dxa"/>
            <w:right w:w="108" w:type="dxa"/>
          </w:tblCellMar>
        </w:tblPrEx>
        <w:trPr>
          <w:trHeight w:val="1303" w:hRule="atLeast"/>
        </w:trPr>
        <w:tc>
          <w:tcPr>
            <w:tcW w:w="845" w:type="dxa"/>
            <w:tcBorders>
              <w:top w:val="single" w:color="auto" w:sz="8" w:space="0"/>
              <w:left w:val="single" w:color="auto" w:sz="8" w:space="0"/>
              <w:bottom w:val="single" w:color="auto" w:sz="8" w:space="0"/>
              <w:right w:val="single" w:color="auto" w:sz="8" w:space="0"/>
            </w:tcBorders>
            <w:vAlign w:val="center"/>
          </w:tcPr>
          <w:p w14:paraId="7395649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139" w:type="dxa"/>
            <w:tcBorders>
              <w:top w:val="single" w:color="auto" w:sz="8" w:space="0"/>
              <w:left w:val="nil"/>
              <w:bottom w:val="single" w:color="auto" w:sz="8" w:space="0"/>
              <w:right w:val="single" w:color="auto" w:sz="8" w:space="0"/>
            </w:tcBorders>
            <w:vAlign w:val="center"/>
          </w:tcPr>
          <w:p w14:paraId="27D044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926" w:type="dxa"/>
            <w:tcBorders>
              <w:top w:val="single" w:color="auto" w:sz="8" w:space="0"/>
              <w:left w:val="nil"/>
              <w:bottom w:val="single" w:color="auto" w:sz="8" w:space="0"/>
              <w:right w:val="single" w:color="auto" w:sz="8" w:space="0"/>
            </w:tcBorders>
            <w:vAlign w:val="center"/>
          </w:tcPr>
          <w:p w14:paraId="023677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p>
        </w:tc>
        <w:tc>
          <w:tcPr>
            <w:tcW w:w="1113" w:type="dxa"/>
            <w:tcBorders>
              <w:top w:val="single" w:color="auto" w:sz="8" w:space="0"/>
              <w:left w:val="nil"/>
              <w:bottom w:val="single" w:color="auto" w:sz="8" w:space="0"/>
              <w:right w:val="single" w:color="auto" w:sz="8" w:space="0"/>
            </w:tcBorders>
            <w:vAlign w:val="center"/>
          </w:tcPr>
          <w:p w14:paraId="259096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7554B403">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0B0E99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If the timestamp identifier is 01, this field is not required</w:t>
            </w:r>
          </w:p>
        </w:tc>
      </w:tr>
      <w:tr w14:paraId="21625115">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32099F5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1139" w:type="dxa"/>
            <w:tcBorders>
              <w:top w:val="single" w:color="auto" w:sz="8" w:space="0"/>
              <w:left w:val="nil"/>
              <w:bottom w:val="single" w:color="auto" w:sz="8" w:space="0"/>
              <w:right w:val="single" w:color="auto" w:sz="8" w:space="0"/>
            </w:tcBorders>
            <w:vAlign w:val="center"/>
          </w:tcPr>
          <w:p w14:paraId="40912F4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926" w:type="dxa"/>
            <w:tcBorders>
              <w:top w:val="single" w:color="auto" w:sz="8" w:space="0"/>
              <w:left w:val="nil"/>
              <w:bottom w:val="single" w:color="auto" w:sz="8" w:space="0"/>
              <w:right w:val="single" w:color="auto" w:sz="8" w:space="0"/>
            </w:tcBorders>
            <w:vAlign w:val="center"/>
          </w:tcPr>
          <w:p w14:paraId="13ED58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Temperature type</w:t>
            </w:r>
          </w:p>
        </w:tc>
        <w:tc>
          <w:tcPr>
            <w:tcW w:w="1113" w:type="dxa"/>
            <w:tcBorders>
              <w:top w:val="single" w:color="auto" w:sz="8" w:space="0"/>
              <w:left w:val="nil"/>
              <w:bottom w:val="single" w:color="auto" w:sz="8" w:space="0"/>
              <w:right w:val="single" w:color="auto" w:sz="8" w:space="0"/>
            </w:tcBorders>
            <w:vAlign w:val="center"/>
          </w:tcPr>
          <w:p w14:paraId="71E304D2">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Required</w:t>
            </w:r>
          </w:p>
        </w:tc>
        <w:tc>
          <w:tcPr>
            <w:tcW w:w="661" w:type="dxa"/>
            <w:tcBorders>
              <w:top w:val="single" w:color="auto" w:sz="8" w:space="0"/>
              <w:left w:val="nil"/>
              <w:bottom w:val="single" w:color="auto" w:sz="8" w:space="0"/>
              <w:right w:val="single" w:color="auto" w:sz="8" w:space="0"/>
            </w:tcBorders>
            <w:vAlign w:val="center"/>
          </w:tcPr>
          <w:p w14:paraId="4DF9DE88">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6D5602DA">
            <w:pPr>
              <w:widowControl/>
              <w:spacing w:line="360" w:lineRule="auto"/>
              <w:jc w:val="center"/>
              <w:rPr>
                <w:rFonts w:hint="eastAsia" w:ascii="微软雅黑" w:hAnsi="微软雅黑" w:eastAsia="微软雅黑" w:cs="宋体"/>
                <w:kern w:val="0"/>
                <w:sz w:val="18"/>
                <w:szCs w:val="18"/>
                <w:lang w:eastAsia="zh-CN"/>
              </w:rPr>
            </w:pPr>
            <w:r>
              <w:rPr>
                <w:rFonts w:ascii="微软雅黑" w:hAnsi="微软雅黑" w:cs="宋体"/>
                <w:kern w:val="0"/>
                <w:sz w:val="18"/>
                <w:szCs w:val="18"/>
              </w:rPr>
              <w:t>1: Indicates the upload of body surface temperature and body temperature</w:t>
            </w:r>
          </w:p>
          <w:p w14:paraId="309C30F0">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2: Indicates the upload of body surface temperature, body temperature, and ambient temperature</w:t>
            </w:r>
          </w:p>
        </w:tc>
      </w:tr>
      <w:tr w14:paraId="4366A600">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02680F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139" w:type="dxa"/>
            <w:tcBorders>
              <w:top w:val="single" w:color="auto" w:sz="8" w:space="0"/>
              <w:left w:val="nil"/>
              <w:bottom w:val="single" w:color="auto" w:sz="8" w:space="0"/>
              <w:right w:val="single" w:color="auto" w:sz="8" w:space="0"/>
            </w:tcBorders>
            <w:vAlign w:val="center"/>
          </w:tcPr>
          <w:p w14:paraId="5D094F3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926" w:type="dxa"/>
            <w:tcBorders>
              <w:top w:val="single" w:color="auto" w:sz="8" w:space="0"/>
              <w:left w:val="nil"/>
              <w:bottom w:val="single" w:color="auto" w:sz="8" w:space="0"/>
              <w:right w:val="single" w:color="auto" w:sz="8" w:space="0"/>
            </w:tcBorders>
            <w:vAlign w:val="center"/>
          </w:tcPr>
          <w:p w14:paraId="7FCEF8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Body surface temperature</w:t>
            </w:r>
          </w:p>
        </w:tc>
        <w:tc>
          <w:tcPr>
            <w:tcW w:w="1113" w:type="dxa"/>
            <w:tcBorders>
              <w:top w:val="single" w:color="auto" w:sz="8" w:space="0"/>
              <w:left w:val="nil"/>
              <w:bottom w:val="single" w:color="auto" w:sz="8" w:space="0"/>
              <w:right w:val="single" w:color="auto" w:sz="8" w:space="0"/>
            </w:tcBorders>
            <w:vAlign w:val="center"/>
          </w:tcPr>
          <w:p w14:paraId="0F3ED4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2CB4B1FE">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1005956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Body surface temperature with one decimal point (×10), reported value is an integer. Whether this field is present depends on the temperature type.</w:t>
            </w:r>
          </w:p>
        </w:tc>
      </w:tr>
      <w:tr w14:paraId="26488C68">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4B7AF06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139" w:type="dxa"/>
            <w:tcBorders>
              <w:top w:val="single" w:color="auto" w:sz="8" w:space="0"/>
              <w:left w:val="nil"/>
              <w:bottom w:val="single" w:color="auto" w:sz="8" w:space="0"/>
              <w:right w:val="single" w:color="auto" w:sz="8" w:space="0"/>
            </w:tcBorders>
            <w:vAlign w:val="center"/>
          </w:tcPr>
          <w:p w14:paraId="189EF24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926" w:type="dxa"/>
            <w:tcBorders>
              <w:top w:val="single" w:color="auto" w:sz="8" w:space="0"/>
              <w:left w:val="nil"/>
              <w:bottom w:val="single" w:color="auto" w:sz="8" w:space="0"/>
              <w:right w:val="single" w:color="auto" w:sz="8" w:space="0"/>
            </w:tcBorders>
            <w:vAlign w:val="center"/>
          </w:tcPr>
          <w:p w14:paraId="464897F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Body temperature</w:t>
            </w:r>
          </w:p>
        </w:tc>
        <w:tc>
          <w:tcPr>
            <w:tcW w:w="1113" w:type="dxa"/>
            <w:tcBorders>
              <w:top w:val="single" w:color="auto" w:sz="8" w:space="0"/>
              <w:left w:val="nil"/>
              <w:bottom w:val="single" w:color="auto" w:sz="8" w:space="0"/>
              <w:right w:val="single" w:color="auto" w:sz="8" w:space="0"/>
            </w:tcBorders>
            <w:vAlign w:val="center"/>
          </w:tcPr>
          <w:p w14:paraId="49307D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52C6EE3A">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69CE29F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Body temperature with one decimal point (×10), reported value is an integer. Whether this field is present depends on the temperature type.</w:t>
            </w:r>
          </w:p>
        </w:tc>
      </w:tr>
      <w:tr w14:paraId="39CDDA08">
        <w:tblPrEx>
          <w:tblCellMar>
            <w:top w:w="0" w:type="dxa"/>
            <w:left w:w="108" w:type="dxa"/>
            <w:bottom w:w="0" w:type="dxa"/>
            <w:right w:w="108" w:type="dxa"/>
          </w:tblCellMar>
        </w:tblPrEx>
        <w:trPr>
          <w:trHeight w:val="285" w:hRule="atLeast"/>
        </w:trPr>
        <w:tc>
          <w:tcPr>
            <w:tcW w:w="845" w:type="dxa"/>
            <w:tcBorders>
              <w:top w:val="nil"/>
              <w:left w:val="single" w:color="auto" w:sz="8" w:space="0"/>
              <w:bottom w:val="single" w:color="auto" w:sz="8" w:space="0"/>
              <w:right w:val="single" w:color="auto" w:sz="8" w:space="0"/>
            </w:tcBorders>
            <w:vAlign w:val="center"/>
          </w:tcPr>
          <w:p w14:paraId="4D98E96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139" w:type="dxa"/>
            <w:tcBorders>
              <w:top w:val="nil"/>
              <w:left w:val="nil"/>
              <w:bottom w:val="single" w:color="auto" w:sz="8" w:space="0"/>
              <w:right w:val="single" w:color="auto" w:sz="8" w:space="0"/>
            </w:tcBorders>
            <w:vAlign w:val="center"/>
          </w:tcPr>
          <w:p w14:paraId="0B2FF47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926" w:type="dxa"/>
            <w:tcBorders>
              <w:top w:val="nil"/>
              <w:left w:val="nil"/>
              <w:bottom w:val="single" w:color="auto" w:sz="8" w:space="0"/>
              <w:right w:val="single" w:color="auto" w:sz="8" w:space="0"/>
            </w:tcBorders>
            <w:vAlign w:val="center"/>
          </w:tcPr>
          <w:p w14:paraId="25FC66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Ambient temperature</w:t>
            </w:r>
          </w:p>
        </w:tc>
        <w:tc>
          <w:tcPr>
            <w:tcW w:w="1113" w:type="dxa"/>
            <w:tcBorders>
              <w:top w:val="nil"/>
              <w:left w:val="nil"/>
              <w:bottom w:val="single" w:color="auto" w:sz="8" w:space="0"/>
              <w:right w:val="single" w:color="auto" w:sz="8" w:space="0"/>
            </w:tcBorders>
            <w:vAlign w:val="center"/>
          </w:tcPr>
          <w:p w14:paraId="45A7BB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661" w:type="dxa"/>
            <w:tcBorders>
              <w:top w:val="nil"/>
              <w:left w:val="nil"/>
              <w:bottom w:val="single" w:color="auto" w:sz="8" w:space="0"/>
              <w:right w:val="single" w:color="auto" w:sz="8" w:space="0"/>
            </w:tcBorders>
            <w:vAlign w:val="center"/>
          </w:tcPr>
          <w:p w14:paraId="2E269B3A">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3671" w:type="dxa"/>
            <w:tcBorders>
              <w:top w:val="nil"/>
              <w:left w:val="nil"/>
              <w:bottom w:val="single" w:color="auto" w:sz="8" w:space="0"/>
              <w:right w:val="single" w:color="auto" w:sz="8" w:space="0"/>
            </w:tcBorders>
            <w:vAlign w:val="center"/>
          </w:tcPr>
          <w:p w14:paraId="59DCC39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Ambient temperature with one decimal point (×10), reported value is an integer. Whether this field is present depends on the temperature type.</w:t>
            </w:r>
          </w:p>
        </w:tc>
      </w:tr>
    </w:tbl>
    <w:p w14:paraId="5D91E0A5">
      <w:pPr>
        <w:pStyle w:val="4"/>
        <w:ind w:left="851"/>
        <w:rPr>
          <w:rFonts w:hint="eastAsia"/>
        </w:rPr>
      </w:pPr>
      <w:bookmarkStart w:id="68" w:name="_Toc82530293"/>
      <w:bookmarkStart w:id="69" w:name="_Toc22767"/>
      <w:bookmarkStart w:id="70" w:name="_Toc32519"/>
      <w:r>
        <w:rPr>
          <w:rFonts w:hint="eastAsia"/>
        </w:rPr>
        <w:t>3.</w:t>
      </w:r>
      <w:r>
        <w:rPr>
          <w:rFonts w:hint="eastAsia"/>
          <w:lang w:val="en-US" w:eastAsia="zh-CN"/>
        </w:rPr>
        <w:t>6.4</w:t>
      </w:r>
      <w:r>
        <w:rPr>
          <w:rFonts w:hint="eastAsia"/>
        </w:rPr>
        <w:t xml:space="preserve"> Upload of device blood oxygen data(0xC6)</w:t>
      </w:r>
      <w:bookmarkEnd w:id="68"/>
      <w:bookmarkEnd w:id="69"/>
      <w:bookmarkEnd w:id="70"/>
    </w:p>
    <w:p w14:paraId="1B5C6301">
      <w:pPr>
        <w:numPr>
          <w:ilvl w:val="0"/>
          <w:numId w:val="0"/>
        </w:numPr>
        <w:ind w:left="420" w:leftChars="0" w:firstLine="420" w:firstLineChars="0"/>
        <w:outlineLvl w:val="9"/>
        <w:rPr>
          <w:rFonts w:hint="default"/>
          <w:b/>
          <w:bCs w:val="0"/>
          <w:sz w:val="32"/>
          <w:szCs w:val="32"/>
          <w:lang w:val="en-US" w:eastAsia="zh-CN"/>
        </w:rPr>
      </w:pPr>
      <w:r>
        <w:rPr>
          <w:rFonts w:hint="eastAsia"/>
          <w:b/>
          <w:bCs w:val="0"/>
          <w:sz w:val="32"/>
          <w:szCs w:val="32"/>
          <w:lang w:val="en-US" w:eastAsia="zh-CN"/>
        </w:rPr>
        <w:t>---Previously used by the device, the current health data is 0x32</w:t>
      </w:r>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4F567A00">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492AF6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5BF9648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1872B314">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756024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14A67DD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uid</w:t>
            </w:r>
          </w:p>
        </w:tc>
      </w:tr>
      <w:tr w14:paraId="63FFC9DF">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31968A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2E8F815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18279811">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0FCA93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7F11E0A3">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6</w:t>
            </w:r>
            <w:r>
              <w:rPr>
                <w:rFonts w:ascii="微软雅黑" w:hAnsi="微软雅黑" w:cs="宋体"/>
                <w:kern w:val="0"/>
                <w:sz w:val="18"/>
                <w:szCs w:val="18"/>
              </w:rPr>
              <w:t xml:space="preserve"> bytes </w:t>
            </w:r>
          </w:p>
        </w:tc>
      </w:tr>
      <w:tr w14:paraId="3E069C51">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1A57F1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236F8D3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01D949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21C21E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E57BDF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FB33766">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3EBAAF10">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5241E3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485859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w:t>
            </w:r>
            <w:r>
              <w:rPr>
                <w:rFonts w:hint="eastAsia" w:ascii="微软雅黑" w:hAnsi="微软雅黑" w:cs="宋体"/>
                <w:kern w:val="0"/>
                <w:sz w:val="18"/>
                <w:szCs w:val="18"/>
              </w:rPr>
              <w:t>6</w:t>
            </w:r>
          </w:p>
        </w:tc>
        <w:tc>
          <w:tcPr>
            <w:tcW w:w="1853" w:type="dxa"/>
            <w:tcBorders>
              <w:top w:val="nil"/>
              <w:left w:val="nil"/>
              <w:bottom w:val="single" w:color="auto" w:sz="8" w:space="0"/>
              <w:right w:val="single" w:color="auto" w:sz="8" w:space="0"/>
            </w:tcBorders>
            <w:vAlign w:val="center"/>
          </w:tcPr>
          <w:p w14:paraId="6E906C11">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7A3A35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68E1CF0E">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17"/>
        <w:gridCol w:w="992"/>
        <w:gridCol w:w="1560"/>
        <w:gridCol w:w="1275"/>
        <w:gridCol w:w="1276"/>
        <w:gridCol w:w="1985"/>
      </w:tblGrid>
      <w:tr w14:paraId="5BEAE2FA">
        <w:tblPrEx>
          <w:tblCellMar>
            <w:top w:w="0" w:type="dxa"/>
            <w:left w:w="108" w:type="dxa"/>
            <w:bottom w:w="0" w:type="dxa"/>
            <w:right w:w="108" w:type="dxa"/>
          </w:tblCellMar>
        </w:tblPrEx>
        <w:trPr>
          <w:trHeight w:val="285" w:hRule="atLeast"/>
          <w:jc w:val="center"/>
        </w:trPr>
        <w:tc>
          <w:tcPr>
            <w:tcW w:w="1417" w:type="dxa"/>
            <w:tcBorders>
              <w:top w:val="single" w:color="auto" w:sz="8" w:space="0"/>
              <w:left w:val="single" w:color="auto" w:sz="8" w:space="0"/>
              <w:bottom w:val="single" w:color="auto" w:sz="4" w:space="0"/>
              <w:right w:val="single" w:color="auto" w:sz="8" w:space="0"/>
            </w:tcBorders>
            <w:vAlign w:val="center"/>
          </w:tcPr>
          <w:p w14:paraId="6AF8F6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3B7DCF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78EE11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108C0A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2298D7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0C2F57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54D8683C">
        <w:tblPrEx>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7FA62CB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7A7FBE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3722EAC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BloodOxygen</w:t>
            </w:r>
          </w:p>
        </w:tc>
        <w:tc>
          <w:tcPr>
            <w:tcW w:w="1275" w:type="dxa"/>
            <w:tcBorders>
              <w:top w:val="single" w:color="auto" w:sz="4" w:space="0"/>
              <w:left w:val="single" w:color="auto" w:sz="4" w:space="0"/>
              <w:bottom w:val="single" w:color="auto" w:sz="4" w:space="0"/>
              <w:right w:val="single" w:color="auto" w:sz="4" w:space="0"/>
            </w:tcBorders>
            <w:vAlign w:val="center"/>
          </w:tcPr>
          <w:p w14:paraId="4D5D6B7C">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97CC29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563D3322">
            <w:pPr>
              <w:widowControl/>
              <w:spacing w:line="360" w:lineRule="auto"/>
              <w:jc w:val="center"/>
              <w:rPr>
                <w:rFonts w:ascii="微软雅黑" w:hAnsi="微软雅黑" w:cs="宋体"/>
                <w:kern w:val="0"/>
                <w:sz w:val="18"/>
                <w:szCs w:val="18"/>
              </w:rPr>
            </w:pPr>
            <w:r>
              <w:rPr>
                <w:rFonts w:hint="eastAsia"/>
              </w:rPr>
              <w:t>Upload blood oxygen</w:t>
            </w:r>
          </w:p>
        </w:tc>
      </w:tr>
      <w:tr w14:paraId="331F0B20">
        <w:tblPrEx>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01BC6C2C">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40530FD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36FD02E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1404587">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6BA34009">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718EB874">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(a timestamp will be added at the end when making up for missing data)</w:t>
            </w:r>
          </w:p>
        </w:tc>
      </w:tr>
    </w:tbl>
    <w:p w14:paraId="5F78E6E3">
      <w:pPr>
        <w:pStyle w:val="63"/>
        <w:adjustRightInd/>
        <w:spacing w:line="360" w:lineRule="auto"/>
        <w:rPr>
          <w:rFonts w:ascii="宋体" w:hAnsi="宋体" w:cs="宋体"/>
          <w:kern w:val="0"/>
        </w:rPr>
      </w:pPr>
    </w:p>
    <w:p w14:paraId="0163733B">
      <w:pPr>
        <w:pStyle w:val="4"/>
        <w:numPr>
          <w:ilvl w:val="0"/>
          <w:numId w:val="0"/>
        </w:numPr>
        <w:ind w:left="420" w:leftChars="0" w:firstLine="420" w:firstLineChars="0"/>
        <w:rPr>
          <w:rFonts w:hint="eastAsia"/>
        </w:rPr>
      </w:pPr>
      <w:bookmarkStart w:id="71" w:name="_Toc496193152"/>
      <w:bookmarkStart w:id="72" w:name="_Toc9823"/>
      <w:r>
        <w:rPr>
          <w:rFonts w:hint="eastAsia"/>
          <w:lang w:val="en-US" w:eastAsia="zh-CN"/>
        </w:rPr>
        <w:t>3.6.</w:t>
      </w:r>
      <w:bookmarkEnd w:id="71"/>
      <w:bookmarkStart w:id="73" w:name="_Toc26427"/>
      <w:r>
        <w:rPr>
          <w:rFonts w:hint="eastAsia"/>
          <w:lang w:val="en-US" w:eastAsia="zh-CN"/>
        </w:rPr>
        <w:t>5</w:t>
      </w:r>
      <w:r>
        <w:rPr>
          <w:rFonts w:hint="eastAsia"/>
        </w:rPr>
        <w:t>Upload heart rate and blood pressure.(0xC2)</w:t>
      </w:r>
      <w:bookmarkEnd w:id="72"/>
      <w:bookmarkEnd w:id="73"/>
    </w:p>
    <w:p w14:paraId="5A0994E3">
      <w:pPr>
        <w:numPr>
          <w:ilvl w:val="0"/>
          <w:numId w:val="0"/>
        </w:numPr>
        <w:ind w:left="420" w:leftChars="0" w:firstLine="420" w:firstLineChars="0"/>
        <w:outlineLvl w:val="9"/>
        <w:rPr>
          <w:rFonts w:hint="eastAsia"/>
          <w:b/>
          <w:bCs w:val="0"/>
          <w:sz w:val="32"/>
          <w:szCs w:val="32"/>
          <w:lang w:val="en-US" w:eastAsia="zh-CN"/>
        </w:rPr>
      </w:pPr>
      <w:r>
        <w:rPr>
          <w:rFonts w:hint="eastAsia"/>
          <w:b/>
          <w:bCs w:val="0"/>
          <w:sz w:val="32"/>
          <w:szCs w:val="32"/>
          <w:lang w:val="en-US" w:eastAsia="zh-CN"/>
        </w:rPr>
        <w:t>---Previously used by the device, the current health data is 0x32</w:t>
      </w:r>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5BA1CB7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860A1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2D0B129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MSG_BP_UPL</w:t>
            </w:r>
          </w:p>
        </w:tc>
      </w:tr>
      <w:tr w14:paraId="2F5AE1F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E9B93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968F19A">
            <w:pPr>
              <w:widowControl/>
              <w:spacing w:line="360" w:lineRule="auto"/>
              <w:jc w:val="left"/>
              <w:rPr>
                <w:rFonts w:ascii="微软雅黑" w:hAnsi="微软雅黑" w:cs="宋体"/>
                <w:kern w:val="0"/>
                <w:sz w:val="18"/>
                <w:szCs w:val="18"/>
              </w:rPr>
            </w:pPr>
            <w:r>
              <w:rPr>
                <w:rFonts w:hint="eastAsia"/>
              </w:rPr>
              <w:t>Upload heart rate and blood pressure</w:t>
            </w:r>
          </w:p>
        </w:tc>
      </w:tr>
      <w:tr w14:paraId="24CE20D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1DE30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11063CB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147360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039C28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30899D10">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r>
              <w:rPr>
                <w:rFonts w:ascii="微软雅黑" w:hAnsi="微软雅黑" w:cs="宋体"/>
                <w:kern w:val="0"/>
                <w:sz w:val="18"/>
                <w:szCs w:val="18"/>
              </w:rPr>
              <w:t xml:space="preserve"> bytes</w:t>
            </w:r>
          </w:p>
        </w:tc>
      </w:tr>
      <w:tr w14:paraId="37B4469F">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6D1679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3712165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3A913E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7ABCFC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0AF07B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r>
              <w:rPr>
                <w:rFonts w:hint="eastAsia" w:ascii="微软雅黑" w:hAnsi="微软雅黑" w:cs="宋体"/>
                <w:kern w:val="0"/>
                <w:sz w:val="18"/>
                <w:szCs w:val="18"/>
              </w:rPr>
              <w:t>　　</w:t>
            </w:r>
          </w:p>
        </w:tc>
      </w:tr>
      <w:tr w14:paraId="7CE491CA">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0E96A11">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3E2A749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11498C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0xC2</w:t>
            </w:r>
          </w:p>
        </w:tc>
        <w:tc>
          <w:tcPr>
            <w:tcW w:w="1853" w:type="dxa"/>
            <w:tcBorders>
              <w:top w:val="nil"/>
              <w:left w:val="nil"/>
              <w:bottom w:val="single" w:color="auto" w:sz="8" w:space="0"/>
              <w:right w:val="single" w:color="auto" w:sz="8" w:space="0"/>
            </w:tcBorders>
            <w:vAlign w:val="center"/>
          </w:tcPr>
          <w:p w14:paraId="56C3CCD7">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762591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23EA170">
      <w:pPr>
        <w:spacing w:beforeLines="50"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4B4A3F2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8A460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0F1B32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CC6A68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72D29B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237776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10539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AB9DD0F">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69F4C4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232910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2069C5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bp_high</w:t>
            </w:r>
          </w:p>
        </w:tc>
        <w:tc>
          <w:tcPr>
            <w:tcW w:w="1275" w:type="dxa"/>
            <w:tcBorders>
              <w:top w:val="single" w:color="auto" w:sz="8" w:space="0"/>
              <w:left w:val="nil"/>
              <w:bottom w:val="single" w:color="auto" w:sz="8" w:space="0"/>
              <w:right w:val="single" w:color="auto" w:sz="8" w:space="0"/>
            </w:tcBorders>
            <w:vAlign w:val="center"/>
          </w:tcPr>
          <w:p w14:paraId="293168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08F3BB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6423AB12">
            <w:pPr>
              <w:widowControl/>
              <w:spacing w:line="360" w:lineRule="auto"/>
              <w:jc w:val="center"/>
            </w:pPr>
            <w:r>
              <w:rPr>
                <w:rFonts w:hint="eastAsia"/>
              </w:rPr>
              <w:t>Systolic pressure：</w:t>
            </w:r>
            <w:r>
              <w:t>2byte</w:t>
            </w:r>
          </w:p>
        </w:tc>
      </w:tr>
      <w:tr w14:paraId="3FEB07D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9A9BF0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71124C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583DE1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bp_low</w:t>
            </w:r>
          </w:p>
        </w:tc>
        <w:tc>
          <w:tcPr>
            <w:tcW w:w="1275" w:type="dxa"/>
            <w:tcBorders>
              <w:top w:val="single" w:color="auto" w:sz="8" w:space="0"/>
              <w:left w:val="nil"/>
              <w:bottom w:val="single" w:color="auto" w:sz="8" w:space="0"/>
              <w:right w:val="single" w:color="auto" w:sz="8" w:space="0"/>
            </w:tcBorders>
            <w:vAlign w:val="center"/>
          </w:tcPr>
          <w:p w14:paraId="1C8EFC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52351F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21A6D2A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Diastolic pressure：</w:t>
            </w:r>
            <w:r>
              <w:rPr>
                <w:rFonts w:ascii="微软雅黑" w:hAnsi="微软雅黑" w:cs="宋体"/>
                <w:kern w:val="0"/>
                <w:sz w:val="18"/>
                <w:szCs w:val="18"/>
              </w:rPr>
              <w:t>2byte</w:t>
            </w:r>
          </w:p>
        </w:tc>
      </w:tr>
      <w:tr w14:paraId="03626D9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077CE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1AC1B8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467B51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Bp_heart</w:t>
            </w:r>
          </w:p>
        </w:tc>
        <w:tc>
          <w:tcPr>
            <w:tcW w:w="1275" w:type="dxa"/>
            <w:tcBorders>
              <w:top w:val="single" w:color="auto" w:sz="8" w:space="0"/>
              <w:left w:val="nil"/>
              <w:bottom w:val="single" w:color="auto" w:sz="8" w:space="0"/>
              <w:right w:val="single" w:color="auto" w:sz="8" w:space="0"/>
            </w:tcBorders>
            <w:vAlign w:val="center"/>
          </w:tcPr>
          <w:p w14:paraId="72CF94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1EEF74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2220286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heart rate：</w:t>
            </w:r>
            <w:r>
              <w:rPr>
                <w:rFonts w:ascii="微软雅黑" w:hAnsi="微软雅黑" w:cs="宋体"/>
                <w:kern w:val="0"/>
                <w:sz w:val="18"/>
                <w:szCs w:val="18"/>
              </w:rPr>
              <w:t>2byte</w:t>
            </w:r>
          </w:p>
        </w:tc>
      </w:tr>
      <w:tr w14:paraId="58D64AEB">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608F135">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391EC18F">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4292C79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7DCE1E35">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14:paraId="017012E3">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477FBA13">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(a timestamp will be added at the end when making up for missing data)</w:t>
            </w:r>
          </w:p>
        </w:tc>
      </w:tr>
      <w:tr w14:paraId="3F552BDC">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509AB66">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135ABCDB">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78634766">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77B40C5C">
            <w:pPr>
              <w:widowControl/>
              <w:spacing w:line="360" w:lineRule="auto"/>
              <w:jc w:val="center"/>
              <w:rPr>
                <w:rFonts w:ascii="微软雅黑" w:hAnsi="微软雅黑" w:cs="宋体"/>
                <w:kern w:val="0"/>
                <w:sz w:val="18"/>
                <w:szCs w:val="18"/>
              </w:rPr>
            </w:pPr>
          </w:p>
        </w:tc>
        <w:tc>
          <w:tcPr>
            <w:tcW w:w="1418" w:type="dxa"/>
            <w:tcBorders>
              <w:top w:val="single" w:color="auto" w:sz="8" w:space="0"/>
              <w:left w:val="nil"/>
              <w:bottom w:val="single" w:color="auto" w:sz="8" w:space="0"/>
              <w:right w:val="single" w:color="auto" w:sz="8" w:space="0"/>
            </w:tcBorders>
            <w:vAlign w:val="center"/>
          </w:tcPr>
          <w:p w14:paraId="3B1A80C7">
            <w:pPr>
              <w:widowControl/>
              <w:spacing w:line="360" w:lineRule="auto"/>
              <w:jc w:val="center"/>
              <w:rPr>
                <w:rFonts w:ascii="微软雅黑" w:hAnsi="微软雅黑" w:cs="宋体"/>
                <w:kern w:val="0"/>
                <w:sz w:val="18"/>
                <w:szCs w:val="18"/>
              </w:rPr>
            </w:pPr>
          </w:p>
        </w:tc>
        <w:tc>
          <w:tcPr>
            <w:tcW w:w="1843" w:type="dxa"/>
            <w:tcBorders>
              <w:top w:val="single" w:color="auto" w:sz="8" w:space="0"/>
              <w:left w:val="nil"/>
              <w:bottom w:val="single" w:color="auto" w:sz="8" w:space="0"/>
              <w:right w:val="single" w:color="auto" w:sz="8" w:space="0"/>
            </w:tcBorders>
            <w:vAlign w:val="center"/>
          </w:tcPr>
          <w:p w14:paraId="6F5D0E8D">
            <w:pPr>
              <w:widowControl/>
              <w:spacing w:line="360" w:lineRule="auto"/>
              <w:jc w:val="center"/>
              <w:rPr>
                <w:rFonts w:ascii="微软雅黑" w:hAnsi="微软雅黑" w:cs="宋体"/>
                <w:kern w:val="0"/>
                <w:sz w:val="18"/>
                <w:szCs w:val="18"/>
              </w:rPr>
            </w:pPr>
          </w:p>
        </w:tc>
      </w:tr>
    </w:tbl>
    <w:p w14:paraId="7D9B6275">
      <w:pPr>
        <w:pStyle w:val="63"/>
        <w:adjustRightInd/>
        <w:spacing w:line="360" w:lineRule="auto"/>
      </w:pPr>
      <w:r>
        <w:tab/>
      </w:r>
    </w:p>
    <w:p w14:paraId="500E0FA0">
      <w:pPr>
        <w:widowControl/>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BDBDBDBDC275004D004A007A890F60CB </w:t>
      </w:r>
    </w:p>
    <w:p w14:paraId="0BD7A4B2">
      <w:pPr>
        <w:widowControl/>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Systolic pressure 00 75 =117  Diastolic pressure </w:t>
      </w:r>
      <w:r>
        <w:rPr>
          <w:rFonts w:hint="default" w:ascii="微软雅黑" w:hAnsi="微软雅黑" w:eastAsia="微软雅黑" w:cs="宋体"/>
          <w:bCs/>
          <w:color w:val="auto"/>
          <w:kern w:val="2"/>
          <w:sz w:val="21"/>
          <w:szCs w:val="21"/>
          <w:lang w:val="en-US" w:eastAsia="zh-CN" w:bidi="ar-SA"/>
        </w:rPr>
        <w:t>00</w:t>
      </w:r>
      <w:r>
        <w:rPr>
          <w:rFonts w:hint="eastAsia" w:ascii="微软雅黑" w:hAnsi="微软雅黑" w:eastAsia="微软雅黑" w:cs="宋体"/>
          <w:bCs/>
          <w:color w:val="auto"/>
          <w:kern w:val="2"/>
          <w:sz w:val="21"/>
          <w:szCs w:val="21"/>
          <w:lang w:val="en-US" w:eastAsia="zh-CN" w:bidi="ar-SA"/>
        </w:rPr>
        <w:t xml:space="preserve"> 4D</w:t>
      </w:r>
      <w:r>
        <w:rPr>
          <w:rFonts w:hint="default" w:ascii="微软雅黑" w:hAnsi="微软雅黑" w:eastAsia="微软雅黑" w:cs="宋体"/>
          <w:bCs/>
          <w:color w:val="auto"/>
          <w:kern w:val="2"/>
          <w:sz w:val="21"/>
          <w:szCs w:val="21"/>
          <w:lang w:val="en-US" w:eastAsia="zh-CN" w:bidi="ar-SA"/>
        </w:rPr>
        <w:t> </w:t>
      </w:r>
      <w:r>
        <w:rPr>
          <w:rFonts w:hint="eastAsia" w:ascii="微软雅黑" w:hAnsi="微软雅黑" w:eastAsia="微软雅黑" w:cs="宋体"/>
          <w:bCs/>
          <w:color w:val="auto"/>
          <w:kern w:val="2"/>
          <w:sz w:val="21"/>
          <w:szCs w:val="21"/>
          <w:lang w:val="en-US" w:eastAsia="zh-CN" w:bidi="ar-SA"/>
        </w:rPr>
        <w:t>= 77  heart rate 00 4A =66</w:t>
      </w:r>
    </w:p>
    <w:p w14:paraId="5061BCBF">
      <w:pPr>
        <w:widowControl/>
        <w:spacing w:line="360" w:lineRule="auto"/>
        <w:ind w:firstLine="420"/>
        <w:jc w:val="left"/>
        <w:rPr>
          <w:rFonts w:ascii="宋体" w:hAnsi="宋体" w:cs="宋体"/>
          <w:kern w:val="0"/>
          <w:sz w:val="24"/>
          <w:szCs w:val="24"/>
        </w:rPr>
      </w:pPr>
    </w:p>
    <w:p w14:paraId="34FB754E">
      <w:pPr>
        <w:pStyle w:val="2"/>
        <w:numPr>
          <w:ilvl w:val="0"/>
          <w:numId w:val="0"/>
        </w:numPr>
        <w:spacing w:line="360" w:lineRule="auto"/>
        <w:ind w:left="425" w:leftChars="0" w:hanging="425" w:firstLineChars="0"/>
        <w:rPr>
          <w:rFonts w:hint="default" w:ascii="Times New Roman" w:hAnsi="Times New Roman" w:eastAsia="微软雅黑" w:cs="Times New Roman"/>
          <w:b/>
          <w:bCs/>
          <w:color w:val="000000"/>
          <w:kern w:val="44"/>
          <w:sz w:val="44"/>
          <w:szCs w:val="44"/>
          <w:lang w:val="en-US" w:eastAsia="zh-CN" w:bidi="ar-SA"/>
        </w:rPr>
      </w:pPr>
      <w:bookmarkStart w:id="74" w:name="_Toc71644369"/>
      <w:bookmarkEnd w:id="74"/>
      <w:bookmarkStart w:id="75" w:name="_Toc138603326"/>
      <w:bookmarkEnd w:id="75"/>
      <w:bookmarkStart w:id="76" w:name="_Toc143606923"/>
      <w:bookmarkEnd w:id="76"/>
      <w:bookmarkStart w:id="77" w:name="_Toc132387769"/>
      <w:bookmarkEnd w:id="77"/>
      <w:bookmarkStart w:id="78" w:name="_Toc82530311"/>
      <w:bookmarkEnd w:id="78"/>
      <w:bookmarkStart w:id="79" w:name="_Toc80878219"/>
      <w:bookmarkEnd w:id="79"/>
      <w:bookmarkStart w:id="80" w:name="_Toc79761659"/>
      <w:bookmarkEnd w:id="80"/>
      <w:bookmarkStart w:id="81" w:name="_Toc62549207"/>
      <w:bookmarkEnd w:id="81"/>
      <w:bookmarkStart w:id="82" w:name="_Toc143606922"/>
      <w:bookmarkEnd w:id="82"/>
      <w:bookmarkStart w:id="83" w:name="_Toc138603325"/>
      <w:bookmarkEnd w:id="83"/>
      <w:bookmarkStart w:id="84" w:name="_Toc72245215"/>
      <w:bookmarkEnd w:id="84"/>
      <w:bookmarkStart w:id="85" w:name="_Toc80877885"/>
      <w:bookmarkEnd w:id="85"/>
      <w:bookmarkStart w:id="86" w:name="_Toc80877551"/>
      <w:bookmarkEnd w:id="86"/>
      <w:bookmarkStart w:id="87" w:name="_Toc87892592"/>
      <w:bookmarkEnd w:id="87"/>
      <w:bookmarkStart w:id="88" w:name="_Toc63339106"/>
      <w:bookmarkEnd w:id="88"/>
      <w:bookmarkStart w:id="89" w:name="_Toc139552454"/>
      <w:bookmarkEnd w:id="89"/>
      <w:bookmarkStart w:id="90" w:name="_Toc139630533"/>
      <w:bookmarkEnd w:id="90"/>
      <w:bookmarkStart w:id="91" w:name="_Toc139552453"/>
      <w:bookmarkEnd w:id="91"/>
      <w:bookmarkStart w:id="92" w:name="_Toc75193826"/>
      <w:bookmarkEnd w:id="92"/>
      <w:bookmarkStart w:id="93" w:name="_Toc87892591"/>
      <w:bookmarkEnd w:id="93"/>
      <w:bookmarkStart w:id="94" w:name="_Toc75251633"/>
      <w:bookmarkEnd w:id="94"/>
      <w:bookmarkStart w:id="95" w:name="_Toc60158981"/>
      <w:bookmarkEnd w:id="95"/>
      <w:bookmarkStart w:id="96" w:name="_Toc69991446"/>
      <w:bookmarkEnd w:id="96"/>
      <w:bookmarkStart w:id="97" w:name="_Toc75194596"/>
      <w:bookmarkEnd w:id="97"/>
      <w:bookmarkStart w:id="98" w:name="_Toc70066722"/>
      <w:bookmarkEnd w:id="98"/>
      <w:bookmarkStart w:id="99" w:name="_Toc80885233"/>
      <w:bookmarkEnd w:id="99"/>
      <w:bookmarkStart w:id="100" w:name="_Toc132387770"/>
      <w:bookmarkEnd w:id="100"/>
      <w:bookmarkStart w:id="101" w:name="_Toc136869418"/>
      <w:bookmarkEnd w:id="101"/>
      <w:bookmarkStart w:id="102" w:name="_Toc69991718"/>
      <w:bookmarkEnd w:id="102"/>
      <w:bookmarkStart w:id="103" w:name="_Toc75194101"/>
      <w:bookmarkEnd w:id="103"/>
      <w:bookmarkStart w:id="104" w:name="_Toc136869419"/>
      <w:bookmarkEnd w:id="104"/>
      <w:bookmarkStart w:id="105" w:name="_Toc139630532"/>
      <w:bookmarkEnd w:id="105"/>
      <w:bookmarkStart w:id="106" w:name="_Toc60159145"/>
      <w:bookmarkEnd w:id="106"/>
      <w:bookmarkStart w:id="107" w:name="_Toc71643490"/>
      <w:bookmarkEnd w:id="107"/>
      <w:bookmarkStart w:id="108" w:name="_Toc76132845"/>
      <w:bookmarkEnd w:id="108"/>
      <w:bookmarkStart w:id="109" w:name="_Toc79761994"/>
      <w:bookmarkEnd w:id="109"/>
      <w:bookmarkStart w:id="110" w:name="_Toc75193550"/>
      <w:bookmarkEnd w:id="110"/>
      <w:bookmarkStart w:id="111" w:name="_Toc72861845"/>
      <w:bookmarkEnd w:id="111"/>
      <w:bookmarkStart w:id="112" w:name="_Toc70325541"/>
      <w:bookmarkEnd w:id="112"/>
      <w:bookmarkStart w:id="113" w:name="_Toc17753"/>
      <w:r>
        <w:rPr>
          <w:rFonts w:hint="eastAsia" w:ascii="Times New Roman" w:hAnsi="Times New Roman" w:eastAsia="微软雅黑" w:cs="Times New Roman"/>
          <w:b/>
          <w:bCs/>
          <w:color w:val="000000"/>
          <w:kern w:val="44"/>
          <w:sz w:val="44"/>
          <w:szCs w:val="44"/>
          <w:lang w:val="en-US" w:eastAsia="zh-CN" w:bidi="ar-SA"/>
        </w:rPr>
        <w:t>4.</w:t>
      </w:r>
      <w:r>
        <w:rPr>
          <w:rFonts w:hint="eastAsia" w:cs="Times New Roman"/>
          <w:b/>
          <w:bCs/>
          <w:color w:val="000000"/>
          <w:kern w:val="44"/>
          <w:sz w:val="44"/>
          <w:szCs w:val="44"/>
          <w:lang w:val="en-US" w:eastAsia="zh-CN" w:bidi="ar-SA"/>
        </w:rPr>
        <w:t>S</w:t>
      </w:r>
      <w:r>
        <w:rPr>
          <w:rFonts w:hint="eastAsia" w:ascii="Times New Roman" w:hAnsi="Times New Roman" w:eastAsia="微软雅黑" w:cs="Times New Roman"/>
          <w:b/>
          <w:bCs/>
          <w:color w:val="000000"/>
          <w:kern w:val="44"/>
          <w:sz w:val="44"/>
          <w:szCs w:val="44"/>
          <w:lang w:val="en-US" w:eastAsia="zh-CN" w:bidi="ar-SA"/>
        </w:rPr>
        <w:t>et</w:t>
      </w:r>
      <w:r>
        <w:rPr>
          <w:rFonts w:hint="eastAsia" w:cs="Times New Roman"/>
          <w:b/>
          <w:bCs/>
          <w:color w:val="000000"/>
          <w:kern w:val="44"/>
          <w:sz w:val="44"/>
          <w:szCs w:val="44"/>
          <w:lang w:val="en-US" w:eastAsia="zh-CN" w:bidi="ar-SA"/>
        </w:rPr>
        <w:t>ting</w:t>
      </w:r>
      <w:bookmarkEnd w:id="113"/>
    </w:p>
    <w:p w14:paraId="5C37EFF3">
      <w:pPr>
        <w:pStyle w:val="3"/>
        <w:numPr>
          <w:ilvl w:val="0"/>
          <w:numId w:val="0"/>
        </w:numPr>
        <w:ind w:left="321" w:leftChars="0"/>
      </w:pPr>
      <w:bookmarkStart w:id="114" w:name="_Toc18682"/>
      <w:r>
        <w:rPr>
          <w:rFonts w:hint="eastAsia"/>
          <w:lang w:val="en-US" w:eastAsia="zh-CN"/>
        </w:rPr>
        <w:t>4.1</w:t>
      </w:r>
      <w:r>
        <w:rPr>
          <w:rFonts w:hint="eastAsia"/>
        </w:rPr>
        <w:t>Downlink</w:t>
      </w:r>
      <w:bookmarkEnd w:id="114"/>
    </w:p>
    <w:p w14:paraId="2A70049E">
      <w:pPr>
        <w:pStyle w:val="4"/>
        <w:numPr>
          <w:ilvl w:val="2"/>
          <w:numId w:val="6"/>
        </w:numPr>
      </w:pPr>
      <w:bookmarkStart w:id="115" w:name="_Toc338"/>
      <w:bookmarkStart w:id="116" w:name="_Toc31001"/>
      <w:r>
        <w:rPr>
          <w:rFonts w:hint="eastAsia"/>
        </w:rPr>
        <w:t>Set periodic upload（0x17）</w:t>
      </w:r>
      <w:bookmarkEnd w:id="115"/>
      <w:bookmarkEnd w:id="116"/>
    </w:p>
    <w:p w14:paraId="3D12F6E5">
      <w:pPr>
        <w:pStyle w:val="63"/>
        <w:adjustRightInd/>
        <w:spacing w:line="360" w:lineRule="auto"/>
        <w:ind w:firstLine="420" w:firstLineChars="0"/>
        <w:rPr>
          <w:rFonts w:hint="default" w:ascii="微软雅黑" w:hAnsi="微软雅黑" w:cs="宋体"/>
          <w:color w:val="auto"/>
          <w:sz w:val="21"/>
          <w:szCs w:val="21"/>
          <w:lang w:val="en-US" w:eastAsia="zh-CN"/>
        </w:rPr>
      </w:pPr>
      <w:bookmarkStart w:id="117" w:name="_Toc31235"/>
      <w:bookmarkStart w:id="118" w:name="_Toc79159574"/>
      <w:r>
        <w:rPr>
          <w:rFonts w:hint="eastAsia" w:ascii="微软雅黑" w:hAnsi="微软雅黑" w:cs="宋体"/>
          <w:color w:val="auto"/>
          <w:sz w:val="21"/>
          <w:szCs w:val="21"/>
          <w:lang w:val="en-US" w:eastAsia="zh-CN"/>
        </w:rPr>
        <w:t>The platform sets 1-4 time slots to send to the terminal. After the terminal receives the data, it uploads the data within the specified time slot.</w:t>
      </w:r>
    </w:p>
    <w:tbl>
      <w:tblPr>
        <w:tblStyle w:val="28"/>
        <w:tblW w:w="0" w:type="auto"/>
        <w:jc w:val="center"/>
        <w:tblLayout w:type="fixed"/>
        <w:tblCellMar>
          <w:top w:w="0" w:type="dxa"/>
          <w:left w:w="108" w:type="dxa"/>
          <w:bottom w:w="0" w:type="dxa"/>
          <w:right w:w="108" w:type="dxa"/>
        </w:tblCellMar>
      </w:tblPr>
      <w:tblGrid>
        <w:gridCol w:w="1986"/>
        <w:gridCol w:w="1255"/>
        <w:gridCol w:w="1832"/>
        <w:gridCol w:w="1832"/>
        <w:gridCol w:w="1601"/>
      </w:tblGrid>
      <w:tr w14:paraId="2469A3A1">
        <w:tblPrEx>
          <w:tblCellMar>
            <w:top w:w="0" w:type="dxa"/>
            <w:left w:w="108" w:type="dxa"/>
            <w:bottom w:w="0" w:type="dxa"/>
            <w:right w:w="108" w:type="dxa"/>
          </w:tblCellMar>
        </w:tblPrEx>
        <w:trPr>
          <w:trHeight w:val="285" w:hRule="atLeast"/>
          <w:jc w:val="center"/>
        </w:trPr>
        <w:tc>
          <w:tcPr>
            <w:tcW w:w="1986" w:type="dxa"/>
            <w:tcBorders>
              <w:top w:val="single" w:color="auto" w:sz="8" w:space="0"/>
              <w:left w:val="single" w:color="auto" w:sz="8" w:space="0"/>
              <w:bottom w:val="single" w:color="auto" w:sz="8" w:space="0"/>
              <w:right w:val="single" w:color="auto" w:sz="8" w:space="0"/>
            </w:tcBorders>
            <w:vAlign w:val="center"/>
          </w:tcPr>
          <w:p w14:paraId="10006E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0" w:type="dxa"/>
            <w:gridSpan w:val="4"/>
            <w:tcBorders>
              <w:top w:val="single" w:color="auto" w:sz="8" w:space="0"/>
              <w:left w:val="nil"/>
              <w:bottom w:val="single" w:color="auto" w:sz="8" w:space="0"/>
              <w:right w:val="single" w:color="000000" w:sz="8" w:space="0"/>
            </w:tcBorders>
            <w:vAlign w:val="center"/>
          </w:tcPr>
          <w:p w14:paraId="53DE965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w:t>
            </w:r>
            <w:r>
              <w:rPr>
                <w:rFonts w:hint="eastAsia" w:ascii="微软雅黑" w:hAnsi="微软雅黑" w:cs="宋体"/>
                <w:kern w:val="0"/>
                <w:sz w:val="18"/>
                <w:szCs w:val="18"/>
              </w:rPr>
              <w:t>NB</w:t>
            </w:r>
            <w:r>
              <w:rPr>
                <w:rFonts w:ascii="微软雅黑" w:hAnsi="微软雅黑" w:cs="宋体"/>
                <w:kern w:val="0"/>
                <w:sz w:val="18"/>
                <w:szCs w:val="18"/>
              </w:rPr>
              <w:t>_SLT</w:t>
            </w:r>
          </w:p>
        </w:tc>
      </w:tr>
      <w:tr w14:paraId="12EB4110">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0A3DF9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0" w:type="dxa"/>
            <w:gridSpan w:val="4"/>
            <w:tcBorders>
              <w:top w:val="single" w:color="auto" w:sz="8" w:space="0"/>
              <w:left w:val="nil"/>
              <w:bottom w:val="single" w:color="auto" w:sz="8" w:space="0"/>
              <w:right w:val="single" w:color="000000" w:sz="8" w:space="0"/>
            </w:tcBorders>
            <w:vAlign w:val="center"/>
          </w:tcPr>
          <w:p w14:paraId="61678236">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downlink</w:t>
            </w:r>
          </w:p>
        </w:tc>
      </w:tr>
      <w:tr w14:paraId="5E0B07EC">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3A28A4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0" w:type="dxa"/>
            <w:gridSpan w:val="4"/>
            <w:tcBorders>
              <w:top w:val="single" w:color="auto" w:sz="8" w:space="0"/>
              <w:left w:val="nil"/>
              <w:bottom w:val="single" w:color="auto" w:sz="8" w:space="0"/>
              <w:right w:val="single" w:color="000000" w:sz="8" w:space="0"/>
            </w:tcBorders>
            <w:vAlign w:val="center"/>
          </w:tcPr>
          <w:p w14:paraId="4C12EB8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8838636">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6F7228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0" w:type="dxa"/>
            <w:gridSpan w:val="4"/>
            <w:tcBorders>
              <w:top w:val="single" w:color="auto" w:sz="8" w:space="0"/>
              <w:left w:val="nil"/>
              <w:bottom w:val="single" w:color="auto" w:sz="8" w:space="0"/>
              <w:right w:val="single" w:color="000000" w:sz="8" w:space="0"/>
            </w:tcBorders>
            <w:vAlign w:val="center"/>
          </w:tcPr>
          <w:p w14:paraId="79ECDB5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w:t>
            </w:r>
            <w:r>
              <w:rPr>
                <w:rFonts w:hint="eastAsia" w:ascii="微软雅黑" w:hAnsi="微软雅黑" w:cs="宋体"/>
                <w:kern w:val="0"/>
                <w:sz w:val="18"/>
                <w:szCs w:val="18"/>
              </w:rPr>
              <w:t>8</w:t>
            </w:r>
            <w:r>
              <w:rPr>
                <w:rFonts w:ascii="微软雅黑" w:hAnsi="微软雅黑" w:cs="宋体"/>
                <w:kern w:val="0"/>
                <w:sz w:val="18"/>
                <w:szCs w:val="18"/>
              </w:rPr>
              <w:t xml:space="preserve"> bytes </w:t>
            </w:r>
          </w:p>
        </w:tc>
      </w:tr>
      <w:tr w14:paraId="66386CA6">
        <w:tblPrEx>
          <w:tblCellMar>
            <w:top w:w="0" w:type="dxa"/>
            <w:left w:w="108" w:type="dxa"/>
            <w:bottom w:w="0" w:type="dxa"/>
            <w:right w:w="108" w:type="dxa"/>
          </w:tblCellMar>
        </w:tblPrEx>
        <w:trPr>
          <w:trHeight w:val="285" w:hRule="atLeast"/>
          <w:jc w:val="center"/>
        </w:trPr>
        <w:tc>
          <w:tcPr>
            <w:tcW w:w="1986" w:type="dxa"/>
            <w:vMerge w:val="restart"/>
            <w:tcBorders>
              <w:top w:val="nil"/>
              <w:left w:val="single" w:color="auto" w:sz="8" w:space="0"/>
              <w:bottom w:val="single" w:color="000000" w:sz="8" w:space="0"/>
              <w:right w:val="single" w:color="auto" w:sz="8" w:space="0"/>
            </w:tcBorders>
            <w:vAlign w:val="center"/>
          </w:tcPr>
          <w:p w14:paraId="7AD306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255" w:type="dxa"/>
            <w:tcBorders>
              <w:top w:val="nil"/>
              <w:left w:val="nil"/>
              <w:bottom w:val="single" w:color="auto" w:sz="8" w:space="0"/>
              <w:right w:val="single" w:color="auto" w:sz="8" w:space="0"/>
            </w:tcBorders>
            <w:vAlign w:val="center"/>
          </w:tcPr>
          <w:p w14:paraId="002112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32" w:type="dxa"/>
            <w:tcBorders>
              <w:top w:val="nil"/>
              <w:left w:val="nil"/>
              <w:bottom w:val="single" w:color="auto" w:sz="8" w:space="0"/>
              <w:right w:val="single" w:color="auto" w:sz="8" w:space="0"/>
            </w:tcBorders>
            <w:vAlign w:val="center"/>
          </w:tcPr>
          <w:p w14:paraId="272BE9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32" w:type="dxa"/>
            <w:tcBorders>
              <w:top w:val="nil"/>
              <w:left w:val="nil"/>
              <w:bottom w:val="single" w:color="auto" w:sz="8" w:space="0"/>
              <w:right w:val="single" w:color="auto" w:sz="8" w:space="0"/>
            </w:tcBorders>
            <w:vAlign w:val="center"/>
          </w:tcPr>
          <w:p w14:paraId="3E283E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01" w:type="dxa"/>
            <w:tcBorders>
              <w:top w:val="nil"/>
              <w:left w:val="nil"/>
              <w:bottom w:val="single" w:color="auto" w:sz="8" w:space="0"/>
              <w:right w:val="single" w:color="auto" w:sz="8" w:space="0"/>
            </w:tcBorders>
            <w:vAlign w:val="center"/>
          </w:tcPr>
          <w:p w14:paraId="778D5F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DC460E4">
        <w:tblPrEx>
          <w:tblCellMar>
            <w:top w:w="0" w:type="dxa"/>
            <w:left w:w="108" w:type="dxa"/>
            <w:bottom w:w="0" w:type="dxa"/>
            <w:right w:w="108" w:type="dxa"/>
          </w:tblCellMar>
        </w:tblPrEx>
        <w:trPr>
          <w:trHeight w:val="285" w:hRule="atLeast"/>
          <w:jc w:val="center"/>
        </w:trPr>
        <w:tc>
          <w:tcPr>
            <w:tcW w:w="1986" w:type="dxa"/>
            <w:vMerge w:val="continue"/>
            <w:tcBorders>
              <w:top w:val="nil"/>
              <w:left w:val="single" w:color="auto" w:sz="8" w:space="0"/>
              <w:bottom w:val="single" w:color="000000" w:sz="8" w:space="0"/>
              <w:right w:val="single" w:color="auto" w:sz="8" w:space="0"/>
            </w:tcBorders>
            <w:vAlign w:val="center"/>
          </w:tcPr>
          <w:p w14:paraId="017AAC60">
            <w:pPr>
              <w:widowControl/>
              <w:spacing w:line="360" w:lineRule="auto"/>
              <w:jc w:val="left"/>
              <w:rPr>
                <w:rFonts w:ascii="微软雅黑" w:hAnsi="微软雅黑" w:cs="宋体"/>
                <w:kern w:val="0"/>
                <w:sz w:val="18"/>
                <w:szCs w:val="18"/>
              </w:rPr>
            </w:pPr>
          </w:p>
        </w:tc>
        <w:tc>
          <w:tcPr>
            <w:tcW w:w="1255" w:type="dxa"/>
            <w:tcBorders>
              <w:top w:val="nil"/>
              <w:left w:val="nil"/>
              <w:bottom w:val="single" w:color="auto" w:sz="8" w:space="0"/>
              <w:right w:val="single" w:color="auto" w:sz="8" w:space="0"/>
            </w:tcBorders>
            <w:vAlign w:val="center"/>
          </w:tcPr>
          <w:p w14:paraId="628A0C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32" w:type="dxa"/>
            <w:tcBorders>
              <w:top w:val="nil"/>
              <w:left w:val="nil"/>
              <w:bottom w:val="single" w:color="auto" w:sz="8" w:space="0"/>
              <w:right w:val="single" w:color="auto" w:sz="8" w:space="0"/>
            </w:tcBorders>
            <w:vAlign w:val="center"/>
          </w:tcPr>
          <w:p w14:paraId="5E87C6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17</w:t>
            </w:r>
          </w:p>
        </w:tc>
        <w:tc>
          <w:tcPr>
            <w:tcW w:w="1832" w:type="dxa"/>
            <w:tcBorders>
              <w:top w:val="nil"/>
              <w:left w:val="nil"/>
              <w:bottom w:val="single" w:color="auto" w:sz="8" w:space="0"/>
              <w:right w:val="single" w:color="auto" w:sz="8" w:space="0"/>
            </w:tcBorders>
            <w:vAlign w:val="center"/>
          </w:tcPr>
          <w:p w14:paraId="2D66A439">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01" w:type="dxa"/>
            <w:tcBorders>
              <w:top w:val="nil"/>
              <w:left w:val="nil"/>
              <w:bottom w:val="single" w:color="auto" w:sz="8" w:space="0"/>
              <w:right w:val="single" w:color="auto" w:sz="8" w:space="0"/>
            </w:tcBorders>
            <w:vAlign w:val="center"/>
          </w:tcPr>
          <w:p w14:paraId="36AF19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190D455">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850"/>
        <w:gridCol w:w="992"/>
        <w:gridCol w:w="2127"/>
        <w:gridCol w:w="850"/>
        <w:gridCol w:w="851"/>
        <w:gridCol w:w="1559"/>
        <w:gridCol w:w="1326"/>
      </w:tblGrid>
      <w:tr w14:paraId="2E3CA820">
        <w:tblPrEx>
          <w:tblCellMar>
            <w:top w:w="0" w:type="dxa"/>
            <w:left w:w="108" w:type="dxa"/>
            <w:bottom w:w="0" w:type="dxa"/>
            <w:right w:w="108" w:type="dxa"/>
          </w:tblCellMar>
        </w:tblPrEx>
        <w:trPr>
          <w:trHeight w:val="360" w:hRule="atLeast"/>
          <w:jc w:val="center"/>
        </w:trPr>
        <w:tc>
          <w:tcPr>
            <w:tcW w:w="850" w:type="dxa"/>
            <w:tcBorders>
              <w:top w:val="single" w:color="auto" w:sz="4" w:space="0"/>
              <w:left w:val="single" w:color="auto" w:sz="4" w:space="0"/>
              <w:bottom w:val="single" w:color="auto" w:sz="4" w:space="0"/>
              <w:right w:val="single" w:color="auto" w:sz="4" w:space="0"/>
            </w:tcBorders>
            <w:shd w:val="clear" w:color="000000" w:fill="C5D9F1"/>
            <w:vAlign w:val="center"/>
          </w:tcPr>
          <w:p w14:paraId="2597C1E3">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Byte offset </w:t>
            </w:r>
          </w:p>
        </w:tc>
        <w:tc>
          <w:tcPr>
            <w:tcW w:w="992" w:type="dxa"/>
            <w:tcBorders>
              <w:top w:val="single" w:color="auto" w:sz="4" w:space="0"/>
              <w:left w:val="nil"/>
              <w:bottom w:val="single" w:color="auto" w:sz="4" w:space="0"/>
              <w:right w:val="single" w:color="auto" w:sz="4" w:space="0"/>
            </w:tcBorders>
            <w:shd w:val="clear" w:color="000000" w:fill="C5D9F1"/>
            <w:vAlign w:val="center"/>
          </w:tcPr>
          <w:p w14:paraId="4EBBA44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Format </w:t>
            </w:r>
          </w:p>
        </w:tc>
        <w:tc>
          <w:tcPr>
            <w:tcW w:w="2127" w:type="dxa"/>
            <w:tcBorders>
              <w:top w:val="single" w:color="auto" w:sz="4" w:space="0"/>
              <w:left w:val="nil"/>
              <w:bottom w:val="single" w:color="auto" w:sz="4" w:space="0"/>
              <w:right w:val="single" w:color="auto" w:sz="4" w:space="0"/>
            </w:tcBorders>
            <w:shd w:val="clear" w:color="000000" w:fill="C5D9F1"/>
            <w:vAlign w:val="center"/>
          </w:tcPr>
          <w:p w14:paraId="572D11F0">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Name  </w:t>
            </w:r>
          </w:p>
        </w:tc>
        <w:tc>
          <w:tcPr>
            <w:tcW w:w="850" w:type="dxa"/>
            <w:tcBorders>
              <w:top w:val="single" w:color="auto" w:sz="4" w:space="0"/>
              <w:left w:val="nil"/>
              <w:bottom w:val="single" w:color="auto" w:sz="4" w:space="0"/>
              <w:right w:val="single" w:color="auto" w:sz="4" w:space="0"/>
            </w:tcBorders>
            <w:shd w:val="clear" w:color="000000" w:fill="C5D9F1"/>
            <w:vAlign w:val="center"/>
          </w:tcPr>
          <w:p w14:paraId="73AFB5DB">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Scale </w:t>
            </w:r>
          </w:p>
        </w:tc>
        <w:tc>
          <w:tcPr>
            <w:tcW w:w="851" w:type="dxa"/>
            <w:tcBorders>
              <w:top w:val="single" w:color="auto" w:sz="4" w:space="0"/>
              <w:left w:val="nil"/>
              <w:bottom w:val="single" w:color="auto" w:sz="4" w:space="0"/>
              <w:right w:val="single" w:color="auto" w:sz="4" w:space="0"/>
            </w:tcBorders>
            <w:shd w:val="clear" w:color="000000" w:fill="C5D9F1"/>
            <w:vAlign w:val="center"/>
          </w:tcPr>
          <w:p w14:paraId="748C2174">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Unit </w:t>
            </w:r>
          </w:p>
        </w:tc>
        <w:tc>
          <w:tcPr>
            <w:tcW w:w="1559" w:type="dxa"/>
            <w:tcBorders>
              <w:top w:val="single" w:color="auto" w:sz="4" w:space="0"/>
              <w:left w:val="nil"/>
              <w:bottom w:val="single" w:color="auto" w:sz="4" w:space="0"/>
              <w:right w:val="single" w:color="auto" w:sz="4" w:space="0"/>
            </w:tcBorders>
            <w:shd w:val="clear" w:color="000000" w:fill="C5D9F1"/>
            <w:vAlign w:val="center"/>
          </w:tcPr>
          <w:p w14:paraId="580EF64E">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Decription</w:t>
            </w:r>
          </w:p>
        </w:tc>
        <w:tc>
          <w:tcPr>
            <w:tcW w:w="1326" w:type="dxa"/>
            <w:tcBorders>
              <w:top w:val="single" w:color="auto" w:sz="4" w:space="0"/>
              <w:left w:val="nil"/>
              <w:bottom w:val="single" w:color="auto" w:sz="4" w:space="0"/>
              <w:right w:val="single" w:color="auto" w:sz="4" w:space="0"/>
            </w:tcBorders>
            <w:shd w:val="clear" w:color="000000" w:fill="C5D9F1"/>
            <w:vAlign w:val="center"/>
          </w:tcPr>
          <w:p w14:paraId="75EEC573">
            <w:pPr>
              <w:widowControl/>
              <w:spacing w:line="360" w:lineRule="auto"/>
              <w:jc w:val="center"/>
              <w:rPr>
                <w:rFonts w:ascii="微软雅黑" w:hAnsi="微软雅黑" w:cs="宋体"/>
                <w:b/>
                <w:bCs w:val="0"/>
                <w:kern w:val="0"/>
                <w:sz w:val="18"/>
                <w:szCs w:val="18"/>
              </w:rPr>
            </w:pPr>
            <w:r>
              <w:rPr>
                <w:rFonts w:hint="eastAsia" w:ascii="微软雅黑" w:hAnsi="微软雅黑" w:cs="宋体"/>
                <w:b/>
                <w:bCs w:val="0"/>
                <w:kern w:val="0"/>
                <w:sz w:val="18"/>
                <w:szCs w:val="18"/>
              </w:rPr>
              <w:t>　</w:t>
            </w:r>
          </w:p>
        </w:tc>
      </w:tr>
      <w:tr w14:paraId="3579ABB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E68A6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68A21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0364C4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1D3BA1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62442ED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7C2A42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Enabled?</w:t>
            </w:r>
          </w:p>
        </w:tc>
        <w:tc>
          <w:tcPr>
            <w:tcW w:w="1326" w:type="dxa"/>
            <w:vMerge w:val="restart"/>
            <w:tcBorders>
              <w:top w:val="nil"/>
              <w:left w:val="nil"/>
              <w:right w:val="single" w:color="auto" w:sz="4" w:space="0"/>
            </w:tcBorders>
            <w:vAlign w:val="center"/>
          </w:tcPr>
          <w:p w14:paraId="4FC2BF4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Slot 1</w:t>
            </w:r>
          </w:p>
        </w:tc>
      </w:tr>
      <w:tr w14:paraId="6A08C62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AD00C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2AEE0B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4E966A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7E72C686">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2EAF31B6">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79C6E1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left w:val="single" w:color="auto" w:sz="4" w:space="0"/>
              <w:right w:val="single" w:color="auto" w:sz="4" w:space="0"/>
            </w:tcBorders>
            <w:vAlign w:val="center"/>
          </w:tcPr>
          <w:p w14:paraId="1DF16D27">
            <w:pPr>
              <w:widowControl/>
              <w:spacing w:line="360" w:lineRule="auto"/>
              <w:jc w:val="center"/>
              <w:rPr>
                <w:rFonts w:ascii="微软雅黑" w:hAnsi="微软雅黑" w:cs="宋体"/>
                <w:kern w:val="0"/>
                <w:sz w:val="18"/>
                <w:szCs w:val="18"/>
              </w:rPr>
            </w:pPr>
          </w:p>
        </w:tc>
      </w:tr>
      <w:tr w14:paraId="3881D33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4D0A0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BE42D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965F7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3CB60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3DB3C1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4042CA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4FAFD1B2">
            <w:pPr>
              <w:widowControl/>
              <w:spacing w:line="360" w:lineRule="auto"/>
              <w:jc w:val="center"/>
              <w:rPr>
                <w:rFonts w:ascii="微软雅黑" w:hAnsi="微软雅黑" w:cs="宋体"/>
                <w:kern w:val="0"/>
                <w:sz w:val="18"/>
                <w:szCs w:val="18"/>
              </w:rPr>
            </w:pPr>
          </w:p>
        </w:tc>
      </w:tr>
      <w:tr w14:paraId="791C3009">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E3F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4567F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1AC54B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249977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0B78A5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96888B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left w:val="single" w:color="auto" w:sz="4" w:space="0"/>
              <w:right w:val="single" w:color="auto" w:sz="4" w:space="0"/>
            </w:tcBorders>
            <w:vAlign w:val="center"/>
          </w:tcPr>
          <w:p w14:paraId="21577644">
            <w:pPr>
              <w:widowControl/>
              <w:spacing w:line="360" w:lineRule="auto"/>
              <w:jc w:val="left"/>
              <w:rPr>
                <w:rFonts w:ascii="微软雅黑" w:hAnsi="微软雅黑" w:cs="宋体"/>
                <w:kern w:val="0"/>
                <w:sz w:val="18"/>
                <w:szCs w:val="18"/>
              </w:rPr>
            </w:pPr>
          </w:p>
        </w:tc>
      </w:tr>
      <w:tr w14:paraId="09C4EB22">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66A22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6ED9A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B7C72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49DB8D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31A636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1E83AA0">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5B7CCD32">
            <w:pPr>
              <w:widowControl/>
              <w:spacing w:line="360" w:lineRule="auto"/>
              <w:jc w:val="left"/>
              <w:rPr>
                <w:rFonts w:ascii="微软雅黑" w:hAnsi="微软雅黑" w:cs="宋体"/>
                <w:kern w:val="0"/>
                <w:sz w:val="18"/>
                <w:szCs w:val="18"/>
              </w:rPr>
            </w:pPr>
          </w:p>
        </w:tc>
      </w:tr>
      <w:tr w14:paraId="72AA25C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3194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3FAAB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9E53A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29E336F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3C0F42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D999E5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left w:val="single" w:color="auto" w:sz="4" w:space="0"/>
              <w:bottom w:val="single" w:color="auto" w:sz="4" w:space="0"/>
              <w:right w:val="single" w:color="auto" w:sz="4" w:space="0"/>
            </w:tcBorders>
            <w:vAlign w:val="center"/>
          </w:tcPr>
          <w:p w14:paraId="29D5B216">
            <w:pPr>
              <w:widowControl/>
              <w:spacing w:line="360" w:lineRule="auto"/>
              <w:jc w:val="left"/>
              <w:rPr>
                <w:rFonts w:ascii="微软雅黑" w:hAnsi="微软雅黑" w:cs="宋体"/>
                <w:kern w:val="0"/>
                <w:sz w:val="18"/>
                <w:szCs w:val="18"/>
              </w:rPr>
            </w:pPr>
          </w:p>
        </w:tc>
      </w:tr>
      <w:tr w14:paraId="3D876C6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A85AA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399C6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590AE3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4649CC2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353A1B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0E64FF1E">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03180AE">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 xml:space="preserve">Time Slot </w:t>
            </w:r>
            <w:r>
              <w:rPr>
                <w:rFonts w:hint="eastAsia" w:ascii="微软雅黑" w:hAnsi="微软雅黑" w:cs="宋体"/>
                <w:kern w:val="0"/>
                <w:sz w:val="18"/>
                <w:szCs w:val="18"/>
                <w:lang w:val="en-US" w:eastAsia="zh-CN"/>
              </w:rPr>
              <w:t>2</w:t>
            </w:r>
          </w:p>
        </w:tc>
      </w:tr>
      <w:tr w14:paraId="06729E4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3C06C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51CB34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BC820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75C1834B">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6128282F">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7C1363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2FCE75B8">
            <w:pPr>
              <w:widowControl/>
              <w:spacing w:line="360" w:lineRule="auto"/>
              <w:jc w:val="left"/>
              <w:rPr>
                <w:rFonts w:ascii="微软雅黑" w:hAnsi="微软雅黑" w:cs="宋体"/>
                <w:kern w:val="0"/>
                <w:sz w:val="18"/>
                <w:szCs w:val="18"/>
              </w:rPr>
            </w:pPr>
          </w:p>
        </w:tc>
      </w:tr>
      <w:tr w14:paraId="243A219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C5126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DC349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79D15A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68C188D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0FEC0D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E530B3">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66150BEB">
            <w:pPr>
              <w:widowControl/>
              <w:spacing w:line="360" w:lineRule="auto"/>
              <w:jc w:val="left"/>
              <w:rPr>
                <w:rFonts w:ascii="微软雅黑" w:hAnsi="微软雅黑" w:cs="宋体"/>
                <w:kern w:val="0"/>
                <w:sz w:val="18"/>
                <w:szCs w:val="18"/>
              </w:rPr>
            </w:pPr>
          </w:p>
        </w:tc>
      </w:tr>
      <w:tr w14:paraId="639E760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943AC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DE748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F537D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648AEA4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036C77A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C41015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DA0D5F0">
            <w:pPr>
              <w:widowControl/>
              <w:spacing w:line="360" w:lineRule="auto"/>
              <w:jc w:val="left"/>
              <w:rPr>
                <w:rFonts w:ascii="微软雅黑" w:hAnsi="微软雅黑" w:cs="宋体"/>
                <w:kern w:val="0"/>
                <w:sz w:val="18"/>
                <w:szCs w:val="18"/>
              </w:rPr>
            </w:pPr>
          </w:p>
        </w:tc>
      </w:tr>
      <w:tr w14:paraId="1D9BBA6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1F80A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C7765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45802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5068BE1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A099D3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7CB441B">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A591CA5">
            <w:pPr>
              <w:widowControl/>
              <w:spacing w:line="360" w:lineRule="auto"/>
              <w:jc w:val="left"/>
              <w:rPr>
                <w:rFonts w:ascii="微软雅黑" w:hAnsi="微软雅黑" w:cs="宋体"/>
                <w:kern w:val="0"/>
                <w:sz w:val="18"/>
                <w:szCs w:val="18"/>
              </w:rPr>
            </w:pPr>
          </w:p>
        </w:tc>
      </w:tr>
      <w:tr w14:paraId="292FD0E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81421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305E9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75C01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52B7E3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086FEAD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6FB6D379">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4880BD11">
            <w:pPr>
              <w:widowControl/>
              <w:spacing w:line="360" w:lineRule="auto"/>
              <w:jc w:val="left"/>
              <w:rPr>
                <w:rFonts w:ascii="微软雅黑" w:hAnsi="微软雅黑" w:cs="宋体"/>
                <w:kern w:val="0"/>
                <w:sz w:val="18"/>
                <w:szCs w:val="18"/>
              </w:rPr>
            </w:pPr>
          </w:p>
        </w:tc>
      </w:tr>
      <w:tr w14:paraId="363E25E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3F27C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F74D4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C74B87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3153B5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115256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74CC0147">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61B08">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 xml:space="preserve">Time Slot </w:t>
            </w:r>
            <w:r>
              <w:rPr>
                <w:rFonts w:hint="eastAsia" w:ascii="微软雅黑" w:hAnsi="微软雅黑" w:cs="宋体"/>
                <w:kern w:val="0"/>
                <w:sz w:val="18"/>
                <w:szCs w:val="18"/>
                <w:lang w:val="en-US" w:eastAsia="zh-CN"/>
              </w:rPr>
              <w:t>3</w:t>
            </w:r>
          </w:p>
        </w:tc>
      </w:tr>
      <w:tr w14:paraId="1F9751B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D1E50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C3AAD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349DE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17624BBE">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7B5B0DA0">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5E6857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5EDEFCC0">
            <w:pPr>
              <w:widowControl/>
              <w:spacing w:line="360" w:lineRule="auto"/>
              <w:jc w:val="left"/>
              <w:rPr>
                <w:rFonts w:ascii="微软雅黑" w:hAnsi="微软雅黑" w:cs="宋体"/>
                <w:kern w:val="0"/>
                <w:sz w:val="18"/>
                <w:szCs w:val="18"/>
              </w:rPr>
            </w:pPr>
          </w:p>
        </w:tc>
      </w:tr>
      <w:tr w14:paraId="1179D04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C601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D9299F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E56FC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55E47A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6F914B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6FCAEF86">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055D797">
            <w:pPr>
              <w:widowControl/>
              <w:spacing w:line="360" w:lineRule="auto"/>
              <w:jc w:val="left"/>
              <w:rPr>
                <w:rFonts w:ascii="微软雅黑" w:hAnsi="微软雅黑" w:cs="宋体"/>
                <w:kern w:val="0"/>
                <w:sz w:val="18"/>
                <w:szCs w:val="18"/>
              </w:rPr>
            </w:pPr>
          </w:p>
        </w:tc>
      </w:tr>
      <w:tr w14:paraId="66BF8F8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B79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28FDFB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BA104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79551E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85853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38083D">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09FA3488">
            <w:pPr>
              <w:widowControl/>
              <w:spacing w:line="360" w:lineRule="auto"/>
              <w:jc w:val="left"/>
              <w:rPr>
                <w:rFonts w:ascii="微软雅黑" w:hAnsi="微软雅黑" w:cs="宋体"/>
                <w:kern w:val="0"/>
                <w:sz w:val="18"/>
                <w:szCs w:val="18"/>
              </w:rPr>
            </w:pPr>
          </w:p>
        </w:tc>
      </w:tr>
      <w:tr w14:paraId="19488BD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96439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7763E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472BB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1518C31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FCCC09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DA6E42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9531B19">
            <w:pPr>
              <w:widowControl/>
              <w:spacing w:line="360" w:lineRule="auto"/>
              <w:jc w:val="left"/>
              <w:rPr>
                <w:rFonts w:ascii="微软雅黑" w:hAnsi="微软雅黑" w:cs="宋体"/>
                <w:kern w:val="0"/>
                <w:sz w:val="18"/>
                <w:szCs w:val="18"/>
              </w:rPr>
            </w:pPr>
          </w:p>
        </w:tc>
      </w:tr>
      <w:tr w14:paraId="732AA18C">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07CAB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03691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2216AC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4CEB671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B55D66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387E7B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n</w:t>
            </w:r>
          </w:p>
        </w:tc>
        <w:tc>
          <w:tcPr>
            <w:tcW w:w="1326" w:type="dxa"/>
            <w:vMerge w:val="continue"/>
            <w:tcBorders>
              <w:top w:val="nil"/>
              <w:left w:val="single" w:color="auto" w:sz="4" w:space="0"/>
              <w:bottom w:val="single" w:color="auto" w:sz="4" w:space="0"/>
              <w:right w:val="single" w:color="auto" w:sz="4" w:space="0"/>
            </w:tcBorders>
            <w:vAlign w:val="center"/>
          </w:tcPr>
          <w:p w14:paraId="675C85E1">
            <w:pPr>
              <w:widowControl/>
              <w:spacing w:line="360" w:lineRule="auto"/>
              <w:jc w:val="left"/>
              <w:rPr>
                <w:rFonts w:ascii="微软雅黑" w:hAnsi="微软雅黑" w:cs="宋体"/>
                <w:kern w:val="0"/>
                <w:sz w:val="18"/>
                <w:szCs w:val="18"/>
              </w:rPr>
            </w:pPr>
          </w:p>
        </w:tc>
      </w:tr>
      <w:tr w14:paraId="0D49CF4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EDA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5D8D2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1DD602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3B0FBD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56FB79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336722B0">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E7C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Slot 4</w:t>
            </w:r>
          </w:p>
        </w:tc>
      </w:tr>
      <w:tr w14:paraId="3558A6E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42B61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5390C5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EC8AA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0017E766">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4D0DE84D">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605B1D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0EBDFD24">
            <w:pPr>
              <w:widowControl/>
              <w:spacing w:line="360" w:lineRule="auto"/>
              <w:jc w:val="left"/>
              <w:rPr>
                <w:rFonts w:ascii="微软雅黑" w:hAnsi="微软雅黑" w:cs="宋体"/>
                <w:kern w:val="0"/>
                <w:sz w:val="18"/>
                <w:szCs w:val="18"/>
              </w:rPr>
            </w:pPr>
          </w:p>
        </w:tc>
      </w:tr>
      <w:tr w14:paraId="33DDC34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C43B7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C70546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D8FDC9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361564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7F779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4074A3">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4B7758E7">
            <w:pPr>
              <w:widowControl/>
              <w:spacing w:line="360" w:lineRule="auto"/>
              <w:jc w:val="left"/>
              <w:rPr>
                <w:rFonts w:ascii="微软雅黑" w:hAnsi="微软雅黑" w:cs="宋体"/>
                <w:kern w:val="0"/>
                <w:sz w:val="18"/>
                <w:szCs w:val="18"/>
              </w:rPr>
            </w:pPr>
          </w:p>
        </w:tc>
      </w:tr>
      <w:tr w14:paraId="47912515">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DE9FC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42AB8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7CC9F1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3A64A1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111064E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A6F6124">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34E6E214">
            <w:pPr>
              <w:widowControl/>
              <w:spacing w:line="360" w:lineRule="auto"/>
              <w:jc w:val="left"/>
              <w:rPr>
                <w:rFonts w:ascii="微软雅黑" w:hAnsi="微软雅黑" w:cs="宋体"/>
                <w:kern w:val="0"/>
                <w:sz w:val="18"/>
                <w:szCs w:val="18"/>
              </w:rPr>
            </w:pPr>
          </w:p>
        </w:tc>
      </w:tr>
      <w:tr w14:paraId="1C05B72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80F5B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05ADA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298620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13FD62C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7CFB022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098FD69">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F3BCBC6">
            <w:pPr>
              <w:widowControl/>
              <w:spacing w:line="360" w:lineRule="auto"/>
              <w:jc w:val="left"/>
              <w:rPr>
                <w:rFonts w:ascii="微软雅黑" w:hAnsi="微软雅黑" w:cs="宋体"/>
                <w:kern w:val="0"/>
                <w:sz w:val="24"/>
                <w:szCs w:val="24"/>
              </w:rPr>
            </w:pPr>
          </w:p>
        </w:tc>
      </w:tr>
      <w:tr w14:paraId="78A4318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44FE7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0406A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2C820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5B47F5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02B30F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0FA9F4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C4A0874">
            <w:pPr>
              <w:widowControl/>
              <w:spacing w:line="360" w:lineRule="auto"/>
              <w:jc w:val="left"/>
              <w:rPr>
                <w:rFonts w:ascii="微软雅黑" w:hAnsi="微软雅黑" w:cs="宋体"/>
                <w:kern w:val="0"/>
                <w:sz w:val="24"/>
                <w:szCs w:val="24"/>
              </w:rPr>
            </w:pPr>
          </w:p>
        </w:tc>
      </w:tr>
    </w:tbl>
    <w:p w14:paraId="7FD059B2">
      <w:pPr>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Example</w:t>
      </w:r>
      <w:r>
        <w:rPr>
          <w:rFonts w:hint="default" w:ascii="微软雅黑" w:hAnsi="微软雅黑" w:eastAsia="微软雅黑" w:cs="宋体"/>
          <w:bCs/>
          <w:color w:val="auto"/>
          <w:kern w:val="2"/>
          <w:sz w:val="21"/>
          <w:szCs w:val="21"/>
          <w:lang w:val="en-US" w:eastAsia="zh-CN" w:bidi="ar-SA"/>
        </w:rPr>
        <w:t>：</w:t>
      </w:r>
    </w:p>
    <w:p w14:paraId="5528E417">
      <w:pPr>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 bd bd bd 17 01 03 00 00 00 13 00 00 00 00 00 00 00 00 00 00 00 00 00 00 00 00 00 00 00 00 00 00 dd</w:t>
      </w:r>
    </w:p>
    <w:p w14:paraId="1054B7D5">
      <w:pPr>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From 0:00 to 19:00, location is updated every 3 minutes.</w:t>
      </w:r>
    </w:p>
    <w:p w14:paraId="1B8492DD">
      <w:pPr>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BDBDBDBD17010A000000173B00000000000000000000000000000000000000000097</w:t>
      </w:r>
    </w:p>
    <w:p w14:paraId="161438AD">
      <w:pPr>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From 0:00 to 23:59, location is updated every 10 minutes.</w:t>
      </w:r>
    </w:p>
    <w:p w14:paraId="7A6641F3">
      <w:pPr>
        <w:pStyle w:val="63"/>
        <w:adjustRightInd/>
        <w:spacing w:line="360" w:lineRule="auto"/>
        <w:rPr>
          <w:rFonts w:hint="default"/>
          <w:color w:val="FF0000"/>
          <w:lang w:val="en-US" w:eastAsia="zh-CN"/>
        </w:rPr>
      </w:pPr>
      <w:r>
        <w:rPr>
          <w:rFonts w:hint="default"/>
          <w:color w:val="FF0000"/>
          <w:lang w:val="en-US" w:eastAsia="zh-CN"/>
        </w:rPr>
        <w:t>Note: The B2315G universal version is a short link device, and the downstream command is only received by the device when it reports it</w:t>
      </w:r>
    </w:p>
    <w:p w14:paraId="7CCDD48E">
      <w:pPr>
        <w:pStyle w:val="4"/>
      </w:pPr>
      <w:bookmarkStart w:id="119" w:name="_Toc24999"/>
      <w:r>
        <w:rPr>
          <w:rFonts w:hint="eastAsia"/>
        </w:rPr>
        <w:t>4.1.</w:t>
      </w:r>
      <w:r>
        <w:rPr>
          <w:rFonts w:hint="eastAsia"/>
          <w:lang w:val="en-US" w:eastAsia="zh-CN"/>
        </w:rPr>
        <w:t>2</w:t>
      </w:r>
      <w:bookmarkEnd w:id="117"/>
      <w:bookmarkEnd w:id="118"/>
      <w:r>
        <w:rPr>
          <w:rFonts w:hint="eastAsia"/>
        </w:rPr>
        <w:t>Message Send（MSGID=</w:t>
      </w:r>
      <w:r>
        <w:t>0X2</w:t>
      </w:r>
      <w:r>
        <w:rPr>
          <w:rFonts w:hint="eastAsia"/>
        </w:rPr>
        <w:t>8）</w:t>
      </w:r>
      <w:bookmarkEnd w:id="119"/>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03768C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80337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3729EC2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3232160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EB1B1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0EB95D8">
            <w:pPr>
              <w:widowControl/>
              <w:spacing w:line="360" w:lineRule="auto"/>
              <w:jc w:val="left"/>
              <w:rPr>
                <w:rFonts w:hint="default" w:ascii="微软雅黑" w:hAnsi="微软雅黑" w:eastAsia="微软雅黑" w:cs="宋体"/>
                <w:kern w:val="0"/>
                <w:sz w:val="18"/>
                <w:szCs w:val="18"/>
                <w:lang w:val="en-US" w:eastAsia="zh-CN"/>
              </w:rPr>
            </w:pPr>
            <w:r>
              <w:rPr>
                <w:rFonts w:ascii="微软雅黑" w:hAnsi="微软雅黑" w:cs="宋体"/>
                <w:kern w:val="0"/>
                <w:sz w:val="18"/>
                <w:szCs w:val="18"/>
              </w:rPr>
              <w:t>Server =&gt;Terminal</w:t>
            </w:r>
            <w:r>
              <w:rPr>
                <w:rFonts w:hint="eastAsia" w:ascii="微软雅黑" w:hAnsi="微软雅黑" w:cs="宋体"/>
                <w:kern w:val="0"/>
                <w:sz w:val="18"/>
                <w:szCs w:val="18"/>
                <w:lang w:val="en-US" w:eastAsia="zh-CN"/>
              </w:rPr>
              <w:t xml:space="preserve"> downlink</w:t>
            </w:r>
          </w:p>
        </w:tc>
      </w:tr>
      <w:tr w14:paraId="051520BE">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51C09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15CB5F0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C9302D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3EE5E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4A1A56A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xml:space="preserve">7+n </w:t>
            </w:r>
            <w:r>
              <w:rPr>
                <w:rFonts w:ascii="微软雅黑" w:hAnsi="微软雅黑" w:cs="宋体"/>
                <w:kern w:val="0"/>
                <w:sz w:val="18"/>
                <w:szCs w:val="18"/>
              </w:rPr>
              <w:t xml:space="preserve"> bytes</w:t>
            </w:r>
          </w:p>
        </w:tc>
      </w:tr>
      <w:tr w14:paraId="008EB71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A0445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145C3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615796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064D28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C3D86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1D711A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011D3DD2">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458BC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8C44CBF">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28</w:t>
            </w:r>
          </w:p>
        </w:tc>
        <w:tc>
          <w:tcPr>
            <w:tcW w:w="1852" w:type="dxa"/>
            <w:tcBorders>
              <w:top w:val="nil"/>
              <w:left w:val="nil"/>
              <w:bottom w:val="single" w:color="auto" w:sz="8" w:space="0"/>
              <w:right w:val="single" w:color="auto" w:sz="8" w:space="0"/>
            </w:tcBorders>
            <w:vAlign w:val="center"/>
          </w:tcPr>
          <w:p w14:paraId="0E127CF5">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78570E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8D8FFD2">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10"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4542"/>
      </w:tblGrid>
      <w:tr w14:paraId="1D0119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0802E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 xml:space="preserve">Byte </w:t>
            </w:r>
            <w:r>
              <w:rPr>
                <w:rFonts w:hint="eastAsia" w:ascii="微软雅黑" w:hAnsi="微软雅黑" w:cs="宋体"/>
                <w:kern w:val="0"/>
                <w:sz w:val="18"/>
                <w:szCs w:val="18"/>
              </w:rPr>
              <w:t>size</w:t>
            </w:r>
          </w:p>
        </w:tc>
        <w:tc>
          <w:tcPr>
            <w:tcW w:w="992" w:type="dxa"/>
            <w:vAlign w:val="center"/>
          </w:tcPr>
          <w:p w14:paraId="049C27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7A1027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4542" w:type="dxa"/>
            <w:vAlign w:val="center"/>
          </w:tcPr>
          <w:p w14:paraId="1D368E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B24C4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8F9FE8">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6601C91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4608B3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w:t>
            </w:r>
          </w:p>
        </w:tc>
        <w:tc>
          <w:tcPr>
            <w:tcW w:w="4542" w:type="dxa"/>
            <w:vAlign w:val="center"/>
          </w:tcPr>
          <w:p w14:paraId="7F353554">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(Message type, if it is downlink information, the fixed value is 03)</w:t>
            </w:r>
          </w:p>
        </w:tc>
      </w:tr>
      <w:tr w14:paraId="5C8493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AF7940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1C93D33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Uint32</w:t>
            </w:r>
          </w:p>
        </w:tc>
        <w:tc>
          <w:tcPr>
            <w:tcW w:w="1560" w:type="dxa"/>
            <w:vAlign w:val="center"/>
          </w:tcPr>
          <w:p w14:paraId="50897CBD">
            <w:pPr>
              <w:widowControl/>
              <w:spacing w:line="360" w:lineRule="auto"/>
              <w:ind w:firstLine="90" w:firstLineChars="50"/>
              <w:rPr>
                <w:rFonts w:ascii="微软雅黑" w:hAnsi="微软雅黑" w:cs="宋体"/>
                <w:kern w:val="0"/>
                <w:sz w:val="18"/>
                <w:szCs w:val="18"/>
              </w:rPr>
            </w:pPr>
            <w:r>
              <w:rPr>
                <w:rFonts w:hint="eastAsia" w:ascii="微软雅黑" w:hAnsi="微软雅黑" w:cs="宋体"/>
                <w:kern w:val="0"/>
                <w:sz w:val="18"/>
                <w:szCs w:val="18"/>
              </w:rPr>
              <w:t>seqID</w:t>
            </w:r>
          </w:p>
        </w:tc>
        <w:tc>
          <w:tcPr>
            <w:tcW w:w="4542" w:type="dxa"/>
            <w:vAlign w:val="center"/>
          </w:tcPr>
          <w:p w14:paraId="7173B322">
            <w:pPr>
              <w:widowControl/>
              <w:spacing w:line="360" w:lineRule="auto"/>
              <w:jc w:val="both"/>
              <w:rPr>
                <w:rFonts w:ascii="微软雅黑" w:hAnsi="微软雅黑" w:cs="宋体"/>
                <w:kern w:val="0"/>
                <w:sz w:val="18"/>
                <w:szCs w:val="18"/>
              </w:rPr>
            </w:pPr>
            <w:r>
              <w:rPr>
                <w:rFonts w:ascii="微软雅黑" w:hAnsi="微软雅黑" w:cs="宋体"/>
                <w:kern w:val="0"/>
                <w:sz w:val="18"/>
                <w:szCs w:val="18"/>
              </w:rPr>
              <w:t>Information id, uniqueness</w:t>
            </w:r>
          </w:p>
        </w:tc>
      </w:tr>
      <w:tr w14:paraId="4592D1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864A2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516FE8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336707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 LEN</w:t>
            </w:r>
          </w:p>
        </w:tc>
        <w:tc>
          <w:tcPr>
            <w:tcW w:w="4542" w:type="dxa"/>
            <w:vAlign w:val="center"/>
          </w:tcPr>
          <w:p w14:paraId="407002C7">
            <w:pPr>
              <w:widowControl/>
              <w:spacing w:line="360" w:lineRule="auto"/>
              <w:jc w:val="both"/>
              <w:rPr>
                <w:rFonts w:ascii="微软雅黑" w:hAnsi="微软雅黑" w:cs="宋体"/>
                <w:kern w:val="0"/>
                <w:sz w:val="18"/>
                <w:szCs w:val="18"/>
              </w:rPr>
            </w:pPr>
            <w:r>
              <w:rPr>
                <w:rFonts w:hint="eastAsia" w:ascii="微软雅黑" w:hAnsi="微软雅黑" w:cs="宋体"/>
                <w:kern w:val="0"/>
                <w:sz w:val="18"/>
                <w:szCs w:val="18"/>
              </w:rPr>
              <w:t>Contect Length</w:t>
            </w:r>
          </w:p>
        </w:tc>
      </w:tr>
      <w:tr w14:paraId="63C8A0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8C6365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386039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p>
        </w:tc>
        <w:tc>
          <w:tcPr>
            <w:tcW w:w="1560" w:type="dxa"/>
            <w:vAlign w:val="center"/>
          </w:tcPr>
          <w:p w14:paraId="3EB94A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w:t>
            </w:r>
          </w:p>
        </w:tc>
        <w:tc>
          <w:tcPr>
            <w:tcW w:w="4542" w:type="dxa"/>
            <w:vAlign w:val="center"/>
          </w:tcPr>
          <w:p w14:paraId="4AE3956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w:t>
            </w:r>
            <w:r>
              <w:rPr>
                <w:rFonts w:hint="eastAsia" w:ascii="微软雅黑" w:hAnsi="微软雅黑" w:cs="宋体"/>
                <w:kern w:val="0"/>
                <w:sz w:val="18"/>
                <w:szCs w:val="18"/>
              </w:rPr>
              <w:t>,  Chinese is GB2312 code, English is ascii code</w:t>
            </w:r>
          </w:p>
        </w:tc>
      </w:tr>
      <w:tr w14:paraId="1C6224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E6D707">
            <w:pPr>
              <w:widowControl/>
              <w:spacing w:line="360" w:lineRule="auto"/>
              <w:jc w:val="center"/>
              <w:rPr>
                <w:rFonts w:ascii="微软雅黑" w:hAnsi="微软雅黑" w:cs="宋体"/>
                <w:kern w:val="0"/>
                <w:sz w:val="18"/>
                <w:szCs w:val="18"/>
              </w:rPr>
            </w:pPr>
          </w:p>
        </w:tc>
        <w:tc>
          <w:tcPr>
            <w:tcW w:w="992" w:type="dxa"/>
            <w:vAlign w:val="center"/>
          </w:tcPr>
          <w:p w14:paraId="2C6B5EC5">
            <w:pPr>
              <w:widowControl/>
              <w:spacing w:line="360" w:lineRule="auto"/>
              <w:jc w:val="center"/>
              <w:rPr>
                <w:rFonts w:ascii="微软雅黑" w:hAnsi="微软雅黑" w:cs="宋体"/>
                <w:kern w:val="0"/>
                <w:sz w:val="18"/>
                <w:szCs w:val="18"/>
              </w:rPr>
            </w:pPr>
          </w:p>
        </w:tc>
        <w:tc>
          <w:tcPr>
            <w:tcW w:w="1560" w:type="dxa"/>
            <w:vAlign w:val="center"/>
          </w:tcPr>
          <w:p w14:paraId="35E8C125">
            <w:pPr>
              <w:widowControl/>
              <w:spacing w:line="360" w:lineRule="auto"/>
              <w:jc w:val="center"/>
              <w:rPr>
                <w:rFonts w:ascii="微软雅黑" w:hAnsi="微软雅黑" w:cs="宋体"/>
                <w:kern w:val="0"/>
                <w:sz w:val="18"/>
                <w:szCs w:val="18"/>
              </w:rPr>
            </w:pPr>
          </w:p>
        </w:tc>
        <w:tc>
          <w:tcPr>
            <w:tcW w:w="4542" w:type="dxa"/>
            <w:vAlign w:val="center"/>
          </w:tcPr>
          <w:p w14:paraId="1647A6C6">
            <w:pPr>
              <w:widowControl/>
              <w:spacing w:line="360" w:lineRule="auto"/>
              <w:jc w:val="center"/>
              <w:rPr>
                <w:rFonts w:ascii="微软雅黑" w:hAnsi="微软雅黑" w:cs="宋体"/>
                <w:kern w:val="0"/>
                <w:sz w:val="18"/>
                <w:szCs w:val="18"/>
              </w:rPr>
            </w:pPr>
          </w:p>
        </w:tc>
      </w:tr>
      <w:tr w14:paraId="239C03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trPr>
        <w:tc>
          <w:tcPr>
            <w:tcW w:w="1416" w:type="dxa"/>
            <w:vAlign w:val="center"/>
          </w:tcPr>
          <w:p w14:paraId="048B5606">
            <w:pPr>
              <w:widowControl/>
              <w:spacing w:line="360" w:lineRule="auto"/>
              <w:jc w:val="center"/>
              <w:rPr>
                <w:rFonts w:ascii="微软雅黑" w:hAnsi="微软雅黑" w:cs="宋体"/>
                <w:kern w:val="0"/>
                <w:sz w:val="18"/>
                <w:szCs w:val="18"/>
              </w:rPr>
            </w:pPr>
          </w:p>
        </w:tc>
        <w:tc>
          <w:tcPr>
            <w:tcW w:w="992" w:type="dxa"/>
            <w:vAlign w:val="center"/>
          </w:tcPr>
          <w:p w14:paraId="1C45DA6E">
            <w:pPr>
              <w:widowControl/>
              <w:spacing w:line="360" w:lineRule="auto"/>
              <w:jc w:val="center"/>
              <w:rPr>
                <w:rFonts w:ascii="微软雅黑" w:hAnsi="微软雅黑" w:cs="宋体"/>
                <w:kern w:val="0"/>
                <w:sz w:val="18"/>
                <w:szCs w:val="18"/>
              </w:rPr>
            </w:pPr>
          </w:p>
        </w:tc>
        <w:tc>
          <w:tcPr>
            <w:tcW w:w="1560" w:type="dxa"/>
            <w:vAlign w:val="center"/>
          </w:tcPr>
          <w:p w14:paraId="0A9857AE">
            <w:pPr>
              <w:widowControl/>
              <w:spacing w:line="360" w:lineRule="auto"/>
              <w:jc w:val="center"/>
              <w:rPr>
                <w:rFonts w:ascii="微软雅黑" w:hAnsi="微软雅黑" w:cs="宋体"/>
                <w:kern w:val="0"/>
                <w:sz w:val="18"/>
                <w:szCs w:val="18"/>
              </w:rPr>
            </w:pPr>
          </w:p>
        </w:tc>
        <w:tc>
          <w:tcPr>
            <w:tcW w:w="4542" w:type="dxa"/>
            <w:vAlign w:val="center"/>
          </w:tcPr>
          <w:p w14:paraId="1EE3E804">
            <w:pPr>
              <w:widowControl/>
              <w:spacing w:line="360" w:lineRule="auto"/>
              <w:jc w:val="center"/>
              <w:rPr>
                <w:rFonts w:ascii="微软雅黑" w:hAnsi="微软雅黑" w:cs="宋体"/>
                <w:kern w:val="0"/>
                <w:sz w:val="18"/>
                <w:szCs w:val="18"/>
              </w:rPr>
            </w:pPr>
          </w:p>
        </w:tc>
      </w:tr>
    </w:tbl>
    <w:p w14:paraId="370D23A3"/>
    <w:p w14:paraId="3CF7BF94">
      <w:pPr>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Example</w:t>
      </w:r>
      <w:r>
        <w:rPr>
          <w:rFonts w:hint="default" w:ascii="微软雅黑" w:hAnsi="微软雅黑" w:eastAsia="微软雅黑" w:cs="宋体"/>
          <w:bCs/>
          <w:color w:val="auto"/>
          <w:kern w:val="2"/>
          <w:sz w:val="21"/>
          <w:szCs w:val="21"/>
          <w:lang w:val="en-US" w:eastAsia="zh-CN" w:bidi="ar-SA"/>
        </w:rPr>
        <w:t xml:space="preserve">：bd bd bd bd </w:t>
      </w:r>
      <w:r>
        <w:rPr>
          <w:rFonts w:hint="eastAsia" w:ascii="微软雅黑" w:hAnsi="微软雅黑" w:eastAsia="微软雅黑" w:cs="宋体"/>
          <w:bCs/>
          <w:color w:val="auto"/>
          <w:kern w:val="2"/>
          <w:sz w:val="21"/>
          <w:szCs w:val="21"/>
          <w:lang w:val="en-US" w:eastAsia="zh-CN" w:bidi="ar-SA"/>
        </w:rPr>
        <w:t xml:space="preserve">28 </w:t>
      </w:r>
      <w:r>
        <w:rPr>
          <w:rFonts w:hint="default" w:ascii="微软雅黑" w:hAnsi="微软雅黑" w:eastAsia="微软雅黑" w:cs="宋体"/>
          <w:bCs/>
          <w:color w:val="auto"/>
          <w:kern w:val="2"/>
          <w:sz w:val="21"/>
          <w:szCs w:val="21"/>
          <w:lang w:val="en-US" w:eastAsia="zh-CN" w:bidi="ar-SA"/>
        </w:rPr>
        <w:t>0</w:t>
      </w:r>
      <w:r>
        <w:rPr>
          <w:rFonts w:hint="eastAsia" w:ascii="微软雅黑" w:hAnsi="微软雅黑" w:eastAsia="微软雅黑" w:cs="宋体"/>
          <w:bCs/>
          <w:color w:val="auto"/>
          <w:kern w:val="2"/>
          <w:sz w:val="21"/>
          <w:szCs w:val="21"/>
          <w:lang w:val="en-US" w:eastAsia="zh-CN" w:bidi="ar-SA"/>
        </w:rPr>
        <w:t>3</w:t>
      </w:r>
      <w:r>
        <w:rPr>
          <w:rFonts w:hint="default" w:ascii="微软雅黑" w:hAnsi="微软雅黑" w:eastAsia="微软雅黑" w:cs="宋体"/>
          <w:bCs/>
          <w:color w:val="auto"/>
          <w:kern w:val="2"/>
          <w:sz w:val="21"/>
          <w:szCs w:val="21"/>
          <w:lang w:val="en-US" w:eastAsia="zh-CN" w:bidi="ar-SA"/>
        </w:rPr>
        <w:t xml:space="preserve"> 03 00 00 00 </w:t>
      </w:r>
      <w:r>
        <w:rPr>
          <w:rFonts w:hint="eastAsia" w:ascii="微软雅黑" w:hAnsi="微软雅黑" w:eastAsia="微软雅黑" w:cs="宋体"/>
          <w:bCs/>
          <w:color w:val="auto"/>
          <w:kern w:val="2"/>
          <w:sz w:val="21"/>
          <w:szCs w:val="21"/>
          <w:lang w:val="en-US" w:eastAsia="zh-CN" w:bidi="ar-SA"/>
        </w:rPr>
        <w:t>0b 68 65 6c 6c 6f 2c 77 6f 72 6c 64</w:t>
      </w:r>
      <w:r>
        <w:rPr>
          <w:rFonts w:hint="default" w:ascii="微软雅黑" w:hAnsi="微软雅黑" w:eastAsia="微软雅黑" w:cs="宋体"/>
          <w:bCs/>
          <w:color w:val="auto"/>
          <w:kern w:val="2"/>
          <w:sz w:val="21"/>
          <w:szCs w:val="21"/>
          <w:lang w:val="en-US" w:eastAsia="zh-CN" w:bidi="ar-SA"/>
        </w:rPr>
        <w:t>dd</w:t>
      </w:r>
    </w:p>
    <w:p w14:paraId="72AD8487">
      <w:pPr>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   Type: 03</w:t>
      </w:r>
    </w:p>
    <w:p w14:paraId="1FB010FE">
      <w:pPr>
        <w:ind w:firstLine="420" w:firstLineChars="20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seqId:</w:t>
      </w:r>
      <w:r>
        <w:rPr>
          <w:rFonts w:hint="default" w:ascii="微软雅黑" w:hAnsi="微软雅黑" w:eastAsia="微软雅黑" w:cs="宋体"/>
          <w:bCs/>
          <w:color w:val="auto"/>
          <w:kern w:val="2"/>
          <w:sz w:val="21"/>
          <w:szCs w:val="21"/>
          <w:lang w:val="en-US" w:eastAsia="zh-CN" w:bidi="ar-SA"/>
        </w:rPr>
        <w:t>03 00 00 00</w:t>
      </w:r>
    </w:p>
    <w:p w14:paraId="098B70FF">
      <w:pPr>
        <w:ind w:firstLine="420" w:firstLineChars="20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CONTENT LEN</w:t>
      </w:r>
      <w:r>
        <w:rPr>
          <w:rFonts w:hint="eastAsia" w:ascii="微软雅黑" w:hAnsi="微软雅黑" w:eastAsia="微软雅黑" w:cs="宋体"/>
          <w:bCs/>
          <w:color w:val="auto"/>
          <w:kern w:val="2"/>
          <w:sz w:val="21"/>
          <w:szCs w:val="21"/>
          <w:lang w:val="en-US" w:eastAsia="zh-CN" w:bidi="ar-SA"/>
        </w:rPr>
        <w:t>: 0b (10)</w:t>
      </w:r>
    </w:p>
    <w:p w14:paraId="56816FA9">
      <w:pPr>
        <w:ind w:firstLine="420" w:firstLineChars="20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 xml:space="preserve">CONTENT </w:t>
      </w:r>
      <w:r>
        <w:rPr>
          <w:rFonts w:hint="eastAsia" w:ascii="微软雅黑" w:hAnsi="微软雅黑" w:eastAsia="微软雅黑" w:cs="宋体"/>
          <w:bCs/>
          <w:color w:val="auto"/>
          <w:kern w:val="2"/>
          <w:sz w:val="21"/>
          <w:szCs w:val="21"/>
          <w:lang w:val="en-US" w:eastAsia="zh-CN" w:bidi="ar-SA"/>
        </w:rPr>
        <w:t>:68 65 6c 6c 6f 2c 77 6f 72 6c 64 ( hello,world)</w:t>
      </w:r>
    </w:p>
    <w:p w14:paraId="40828BE1">
      <w:pPr>
        <w:pStyle w:val="63"/>
        <w:adjustRightInd/>
        <w:spacing w:line="360" w:lineRule="auto"/>
        <w:rPr>
          <w:rFonts w:hint="default"/>
          <w:color w:val="FF0000"/>
          <w:lang w:val="en-US" w:eastAsia="zh-CN"/>
        </w:rPr>
      </w:pPr>
      <w:bookmarkStart w:id="120" w:name="_Toc82530517"/>
      <w:r>
        <w:rPr>
          <w:rFonts w:hint="default"/>
          <w:color w:val="FF0000"/>
          <w:lang w:val="en-US" w:eastAsia="zh-CN"/>
        </w:rPr>
        <w:t>Note: The B2315G universal version is a short link device, and the downstream command is only received by the device when it reports it</w:t>
      </w:r>
    </w:p>
    <w:p w14:paraId="1AE68DB3">
      <w:pPr>
        <w:pStyle w:val="63"/>
        <w:adjustRightInd/>
        <w:spacing w:line="360" w:lineRule="auto"/>
        <w:rPr>
          <w:rFonts w:hint="default" w:eastAsia="微软雅黑"/>
          <w:color w:val="FF0000"/>
          <w:lang w:val="en-US" w:eastAsia="zh-CN"/>
        </w:rPr>
      </w:pPr>
    </w:p>
    <w:p w14:paraId="3CB8F4A7">
      <w:pPr>
        <w:pStyle w:val="4"/>
        <w:ind w:left="709"/>
      </w:pPr>
      <w:bookmarkStart w:id="121" w:name="_Toc32619"/>
      <w:r>
        <w:rPr>
          <w:rFonts w:hint="eastAsia"/>
        </w:rPr>
        <w:t>4.1.</w:t>
      </w:r>
      <w:r>
        <w:rPr>
          <w:rFonts w:hint="eastAsia"/>
          <w:lang w:val="en-US" w:eastAsia="zh-CN"/>
        </w:rPr>
        <w:t>3</w:t>
      </w:r>
      <w:bookmarkEnd w:id="120"/>
      <w:r>
        <w:rPr>
          <w:rFonts w:hint="eastAsia"/>
        </w:rPr>
        <w:t>Setting（0</w:t>
      </w:r>
      <w:r>
        <w:t>X</w:t>
      </w:r>
      <w:r>
        <w:rPr>
          <w:rFonts w:hint="eastAsia"/>
        </w:rPr>
        <w:t>CE）</w:t>
      </w:r>
      <w:r>
        <w:rPr>
          <w:rFonts w:hint="eastAsia"/>
          <w:lang w:val="en-US" w:eastAsia="zh-CN"/>
        </w:rPr>
        <w:t>---</w:t>
      </w:r>
      <w:r>
        <w:rPr>
          <w:rFonts w:hint="eastAsia"/>
        </w:rPr>
        <w:t>See detailed instructions-Important Downside</w:t>
      </w:r>
      <w:bookmarkEnd w:id="121"/>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23A973B">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7F3205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688A0AB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13BEE2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CEA4C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11A54430">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setting</w:t>
            </w:r>
            <w:r>
              <w:rPr>
                <w:rFonts w:hint="eastAsia" w:ascii="微软雅黑" w:hAnsi="微软雅黑" w:cs="宋体"/>
                <w:kern w:val="0"/>
                <w:sz w:val="18"/>
                <w:szCs w:val="18"/>
              </w:rPr>
              <w:t>，</w:t>
            </w:r>
            <w:r>
              <w:rPr>
                <w:rFonts w:ascii="微软雅黑" w:hAnsi="微软雅黑" w:cs="宋体"/>
                <w:kern w:val="0"/>
                <w:sz w:val="18"/>
                <w:szCs w:val="18"/>
              </w:rPr>
              <w:t>Server =&gt; Terminal</w:t>
            </w:r>
            <w:r>
              <w:rPr>
                <w:rFonts w:hint="eastAsia" w:ascii="微软雅黑" w:hAnsi="微软雅黑" w:cs="宋体"/>
                <w:kern w:val="0"/>
                <w:sz w:val="18"/>
                <w:szCs w:val="18"/>
                <w:lang w:val="en-US" w:eastAsia="zh-CN"/>
              </w:rPr>
              <w:t xml:space="preserve"> downlink</w:t>
            </w:r>
          </w:p>
        </w:tc>
      </w:tr>
      <w:tr w14:paraId="6689702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29DCB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C14BEF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F41707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742FF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2C262302">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4+n</w:t>
            </w:r>
            <w:r>
              <w:rPr>
                <w:rFonts w:ascii="微软雅黑" w:hAnsi="微软雅黑" w:cs="宋体"/>
                <w:kern w:val="0"/>
                <w:sz w:val="18"/>
                <w:szCs w:val="18"/>
              </w:rPr>
              <w:t xml:space="preserve"> bytes</w:t>
            </w:r>
          </w:p>
        </w:tc>
      </w:tr>
      <w:tr w14:paraId="603C680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3282A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D6DA6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w:t>
            </w:r>
            <w:r>
              <w:rPr>
                <w:rFonts w:hint="eastAsia" w:ascii="微软雅黑" w:hAnsi="微软雅黑" w:cs="宋体"/>
                <w:kern w:val="0"/>
                <w:sz w:val="18"/>
                <w:szCs w:val="18"/>
                <w:lang w:val="en-US" w:eastAsia="zh-CN"/>
              </w:rPr>
              <w:t>d</w:t>
            </w:r>
            <w:r>
              <w:rPr>
                <w:rFonts w:ascii="微软雅黑" w:hAnsi="微软雅黑" w:cs="宋体"/>
                <w:kern w:val="0"/>
                <w:sz w:val="18"/>
                <w:szCs w:val="18"/>
              </w:rPr>
              <w:t>er</w:t>
            </w:r>
          </w:p>
        </w:tc>
        <w:tc>
          <w:tcPr>
            <w:tcW w:w="1852" w:type="dxa"/>
            <w:tcBorders>
              <w:top w:val="nil"/>
              <w:left w:val="nil"/>
              <w:bottom w:val="single" w:color="auto" w:sz="8" w:space="0"/>
              <w:right w:val="single" w:color="auto" w:sz="8" w:space="0"/>
            </w:tcBorders>
            <w:vAlign w:val="center"/>
          </w:tcPr>
          <w:p w14:paraId="6C5A08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213760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A4A4B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96B6416">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FF24155">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14815FB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329A63F5">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CE</w:t>
            </w:r>
          </w:p>
        </w:tc>
        <w:tc>
          <w:tcPr>
            <w:tcW w:w="1852" w:type="dxa"/>
            <w:tcBorders>
              <w:top w:val="nil"/>
              <w:left w:val="nil"/>
              <w:bottom w:val="single" w:color="auto" w:sz="8" w:space="0"/>
              <w:right w:val="single" w:color="auto" w:sz="8" w:space="0"/>
            </w:tcBorders>
            <w:vAlign w:val="center"/>
          </w:tcPr>
          <w:p w14:paraId="2A397494">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4DF6AF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0E5CD1D">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21EA9F57">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300BF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212E3E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44C36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0B8310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6CD49B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D1B5D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11510F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72FDB4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w:t>
            </w:r>
          </w:p>
        </w:tc>
        <w:tc>
          <w:tcPr>
            <w:tcW w:w="992" w:type="dxa"/>
            <w:tcBorders>
              <w:top w:val="nil"/>
              <w:left w:val="nil"/>
              <w:bottom w:val="single" w:color="auto" w:sz="8" w:space="0"/>
              <w:right w:val="single" w:color="auto" w:sz="8" w:space="0"/>
            </w:tcBorders>
            <w:vAlign w:val="center"/>
          </w:tcPr>
          <w:p w14:paraId="557BAC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5E8AA6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tcBorders>
              <w:top w:val="nil"/>
              <w:left w:val="nil"/>
              <w:bottom w:val="single" w:color="auto" w:sz="8" w:space="0"/>
              <w:right w:val="single" w:color="auto" w:sz="8" w:space="0"/>
            </w:tcBorders>
            <w:vAlign w:val="center"/>
          </w:tcPr>
          <w:p w14:paraId="1E6B9A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0F0704AA">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16F848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 see below</w:t>
            </w:r>
          </w:p>
        </w:tc>
      </w:tr>
      <w:tr w14:paraId="68AAD84D">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1C638D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nil"/>
              <w:left w:val="nil"/>
              <w:bottom w:val="single" w:color="auto" w:sz="8" w:space="0"/>
              <w:right w:val="single" w:color="auto" w:sz="8" w:space="0"/>
            </w:tcBorders>
            <w:vAlign w:val="center"/>
          </w:tcPr>
          <w:p w14:paraId="210B97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758F5F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alid</w:t>
            </w:r>
          </w:p>
        </w:tc>
        <w:tc>
          <w:tcPr>
            <w:tcW w:w="1275" w:type="dxa"/>
            <w:tcBorders>
              <w:top w:val="nil"/>
              <w:left w:val="nil"/>
              <w:bottom w:val="single" w:color="auto" w:sz="8" w:space="0"/>
              <w:right w:val="single" w:color="auto" w:sz="8" w:space="0"/>
            </w:tcBorders>
            <w:vAlign w:val="center"/>
          </w:tcPr>
          <w:p w14:paraId="78C163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311C4BFA">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0374D4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Temporary valid, always valid</w:t>
            </w:r>
          </w:p>
        </w:tc>
      </w:tr>
      <w:tr w14:paraId="1B67BCE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48D9FD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nil"/>
              <w:left w:val="nil"/>
              <w:bottom w:val="single" w:color="auto" w:sz="8" w:space="0"/>
              <w:right w:val="single" w:color="auto" w:sz="8" w:space="0"/>
            </w:tcBorders>
            <w:vAlign w:val="center"/>
          </w:tcPr>
          <w:p w14:paraId="778DA6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nil"/>
              <w:left w:val="nil"/>
              <w:bottom w:val="single" w:color="auto" w:sz="8" w:space="0"/>
              <w:right w:val="single" w:color="auto" w:sz="8" w:space="0"/>
            </w:tcBorders>
            <w:vAlign w:val="center"/>
          </w:tcPr>
          <w:p w14:paraId="0F96E8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w:t>
            </w:r>
            <w:r>
              <w:rPr>
                <w:rFonts w:hint="eastAsia" w:ascii="微软雅黑" w:hAnsi="微软雅黑" w:cs="宋体"/>
                <w:kern w:val="0"/>
                <w:sz w:val="18"/>
                <w:szCs w:val="18"/>
              </w:rPr>
              <w:t>en</w:t>
            </w:r>
          </w:p>
        </w:tc>
        <w:tc>
          <w:tcPr>
            <w:tcW w:w="1275" w:type="dxa"/>
            <w:tcBorders>
              <w:top w:val="nil"/>
              <w:left w:val="nil"/>
              <w:bottom w:val="single" w:color="auto" w:sz="8" w:space="0"/>
              <w:right w:val="single" w:color="auto" w:sz="8" w:space="0"/>
            </w:tcBorders>
            <w:vAlign w:val="center"/>
          </w:tcPr>
          <w:p w14:paraId="3050DE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2C359B84">
            <w:pPr>
              <w:widowControl/>
              <w:spacing w:line="360" w:lineRule="auto"/>
              <w:jc w:val="center"/>
              <w:rPr>
                <w:rFonts w:ascii="Arial" w:hAnsi="Arial" w:cs="Arial"/>
                <w:szCs w:val="21"/>
                <w:shd w:val="clear" w:color="auto" w:fill="FEFEFE"/>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716068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Length of the following instruction</w:t>
            </w:r>
          </w:p>
        </w:tc>
      </w:tr>
      <w:tr w14:paraId="26F30B86">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89913F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nil"/>
              <w:left w:val="nil"/>
              <w:bottom w:val="single" w:color="auto" w:sz="8" w:space="0"/>
              <w:right w:val="single" w:color="auto" w:sz="8" w:space="0"/>
            </w:tcBorders>
            <w:vAlign w:val="center"/>
          </w:tcPr>
          <w:p w14:paraId="0ECE9A7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1560" w:type="dxa"/>
            <w:tcBorders>
              <w:top w:val="nil"/>
              <w:left w:val="nil"/>
              <w:bottom w:val="single" w:color="auto" w:sz="8" w:space="0"/>
              <w:right w:val="single" w:color="auto" w:sz="8" w:space="0"/>
            </w:tcBorders>
            <w:vAlign w:val="center"/>
          </w:tcPr>
          <w:p w14:paraId="4720ED66">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454C51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708F8DFF">
            <w:pPr>
              <w:widowControl/>
              <w:spacing w:line="360" w:lineRule="auto"/>
              <w:jc w:val="center"/>
              <w:rPr>
                <w:rFonts w:ascii="Arial" w:hAnsi="Arial" w:cs="Arial"/>
                <w:szCs w:val="21"/>
                <w:shd w:val="clear" w:color="auto" w:fill="FEFEFE"/>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41CFE6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Main text</w:t>
            </w:r>
          </w:p>
        </w:tc>
      </w:tr>
      <w:tr w14:paraId="4C14100A">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5B27201">
            <w:pPr>
              <w:widowControl/>
              <w:spacing w:line="360" w:lineRule="auto"/>
              <w:jc w:val="center"/>
              <w:rPr>
                <w:rFonts w:ascii="微软雅黑" w:hAnsi="微软雅黑" w:cs="宋体"/>
                <w:kern w:val="0"/>
                <w:sz w:val="18"/>
                <w:szCs w:val="18"/>
              </w:rPr>
            </w:pPr>
          </w:p>
        </w:tc>
        <w:tc>
          <w:tcPr>
            <w:tcW w:w="992" w:type="dxa"/>
            <w:tcBorders>
              <w:top w:val="nil"/>
              <w:left w:val="nil"/>
              <w:bottom w:val="single" w:color="auto" w:sz="8" w:space="0"/>
              <w:right w:val="single" w:color="auto" w:sz="8" w:space="0"/>
            </w:tcBorders>
            <w:vAlign w:val="center"/>
          </w:tcPr>
          <w:p w14:paraId="71F06DA2">
            <w:pPr>
              <w:widowControl/>
              <w:spacing w:line="360" w:lineRule="auto"/>
              <w:jc w:val="center"/>
              <w:rPr>
                <w:rFonts w:ascii="微软雅黑" w:hAnsi="微软雅黑" w:cs="宋体"/>
                <w:kern w:val="0"/>
                <w:sz w:val="18"/>
                <w:szCs w:val="18"/>
              </w:rPr>
            </w:pPr>
          </w:p>
        </w:tc>
        <w:tc>
          <w:tcPr>
            <w:tcW w:w="1560" w:type="dxa"/>
            <w:tcBorders>
              <w:top w:val="nil"/>
              <w:left w:val="nil"/>
              <w:bottom w:val="single" w:color="auto" w:sz="8" w:space="0"/>
              <w:right w:val="single" w:color="auto" w:sz="8" w:space="0"/>
            </w:tcBorders>
            <w:vAlign w:val="center"/>
          </w:tcPr>
          <w:p w14:paraId="30C04C9A">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5A7473D1">
            <w:pPr>
              <w:widowControl/>
              <w:spacing w:line="360" w:lineRule="auto"/>
              <w:jc w:val="center"/>
              <w:rPr>
                <w:rFonts w:ascii="微软雅黑" w:hAnsi="微软雅黑" w:cs="宋体"/>
                <w:kern w:val="0"/>
                <w:sz w:val="18"/>
                <w:szCs w:val="18"/>
              </w:rPr>
            </w:pPr>
          </w:p>
        </w:tc>
        <w:tc>
          <w:tcPr>
            <w:tcW w:w="1418" w:type="dxa"/>
            <w:tcBorders>
              <w:top w:val="nil"/>
              <w:left w:val="nil"/>
              <w:bottom w:val="single" w:color="auto" w:sz="8" w:space="0"/>
              <w:right w:val="single" w:color="auto" w:sz="8" w:space="0"/>
            </w:tcBorders>
            <w:vAlign w:val="center"/>
          </w:tcPr>
          <w:p w14:paraId="04A590E1">
            <w:pPr>
              <w:widowControl/>
              <w:spacing w:line="360" w:lineRule="auto"/>
              <w:jc w:val="center"/>
              <w:rPr>
                <w:rFonts w:ascii="Arial" w:hAnsi="Arial" w:cs="Arial"/>
                <w:szCs w:val="21"/>
                <w:shd w:val="clear" w:color="auto" w:fill="FEFEFE"/>
              </w:rPr>
            </w:pPr>
          </w:p>
        </w:tc>
        <w:tc>
          <w:tcPr>
            <w:tcW w:w="1843" w:type="dxa"/>
            <w:tcBorders>
              <w:top w:val="nil"/>
              <w:left w:val="nil"/>
              <w:bottom w:val="single" w:color="auto" w:sz="8" w:space="0"/>
              <w:right w:val="single" w:color="auto" w:sz="8" w:space="0"/>
            </w:tcBorders>
            <w:vAlign w:val="center"/>
          </w:tcPr>
          <w:p w14:paraId="07D33EC2">
            <w:pPr>
              <w:widowControl/>
              <w:spacing w:line="360" w:lineRule="auto"/>
              <w:jc w:val="center"/>
              <w:rPr>
                <w:rFonts w:ascii="微软雅黑" w:hAnsi="微软雅黑" w:cs="宋体"/>
                <w:kern w:val="0"/>
                <w:sz w:val="18"/>
                <w:szCs w:val="18"/>
              </w:rPr>
            </w:pPr>
          </w:p>
        </w:tc>
      </w:tr>
    </w:tbl>
    <w:p w14:paraId="6BE643BA">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Type 01 Positioning</w:t>
      </w:r>
    </w:p>
    <w:p w14:paraId="7D4115A8">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Valid 00 Always valid 01 Effective this time 02 Off</w:t>
      </w:r>
    </w:p>
    <w:p w14:paraId="1FD8F8C0">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Length Length of the following instruction</w:t>
      </w:r>
    </w:p>
    <w:p w14:paraId="665E0FC3">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Main text:</w:t>
      </w:r>
    </w:p>
    <w:p w14:paraId="384C1031">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Type</w:t>
      </w:r>
    </w:p>
    <w:p w14:paraId="529838BC">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01 Positioning function The main text can only be the basic class 01 - gps 02 - wifi 03 - Bluetooth beacon 04 - LBS base station 05 - 125k and later expanded basic class The main text can be a combination of 01 or 010204;</w:t>
      </w:r>
    </w:p>
    <w:p w14:paraId="1E5B7438">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Such as 010203 means using gps wifi Bluetooth beacon;</w:t>
      </w:r>
    </w:p>
    <w:p w14:paraId="6829150F">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Example: wifi positioning priority (wifi&gt; Bluetooth&gt; gps): BDBDBDBDCE0100030002030133</w:t>
      </w:r>
    </w:p>
    <w:p w14:paraId="1D47706E">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gps positioning priority (gps&gt; wifi&gt; Bluetooth): BDBDBDBDCE0100030001020333</w:t>
      </w:r>
    </w:p>
    <w:p w14:paraId="46AE03E8">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Bluetooth positioning priority (Bluetooth beacon deployment required, Bluetooth&gt; wifi&gt; gps): BDBDBDBDCE0100030003020133,</w:t>
      </w:r>
    </w:p>
    <w:p w14:paraId="5AA1E3C9">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Analysis example: wifi positioning priority (wifi&gt; Bluetooth&gt; gps): BDBDBDBD CE 01 00 0300 020301 33</w:t>
      </w:r>
    </w:p>
    <w:p w14:paraId="25F70030">
      <w:pPr>
        <w:pStyle w:val="63"/>
        <w:adjustRightInd/>
        <w:spacing w:line="360" w:lineRule="auto"/>
        <w:rPr>
          <w:rFonts w:hint="eastAsia"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Type: 01; Valid: 00; length: 0300; type: 020301; checksum: 33</w:t>
      </w:r>
    </w:p>
    <w:p w14:paraId="5C6BD3FA">
      <w:pPr>
        <w:pStyle w:val="63"/>
        <w:adjustRightInd/>
        <w:spacing w:line="360" w:lineRule="auto"/>
        <w:rPr>
          <w:rFonts w:hint="default"/>
          <w:color w:val="FF0000"/>
          <w:lang w:val="en-US" w:eastAsia="zh-CN"/>
        </w:rPr>
      </w:pPr>
      <w:r>
        <w:rPr>
          <w:rFonts w:hint="default"/>
          <w:color w:val="FF0000"/>
          <w:lang w:val="en-US" w:eastAsia="zh-CN"/>
        </w:rPr>
        <w:t>Note: The B2315G universal version is a short link device, and the downstream command is only received by the device when it reports it</w:t>
      </w:r>
    </w:p>
    <w:p w14:paraId="02B8E891">
      <w:pPr>
        <w:pStyle w:val="63"/>
        <w:adjustRightInd/>
        <w:spacing w:line="360" w:lineRule="auto"/>
        <w:rPr>
          <w:rFonts w:hint="default" w:eastAsia="微软雅黑"/>
          <w:color w:val="FF0000"/>
          <w:lang w:val="en-US" w:eastAsia="zh-CN"/>
        </w:rPr>
      </w:pPr>
    </w:p>
    <w:p w14:paraId="28CCB663">
      <w:pPr>
        <w:pStyle w:val="63"/>
        <w:adjustRightInd/>
        <w:spacing w:line="360" w:lineRule="auto"/>
        <w:rPr>
          <w:rFonts w:hint="default" w:ascii="微软雅黑" w:hAnsi="微软雅黑" w:cs="宋体"/>
          <w:color w:val="auto"/>
          <w:sz w:val="21"/>
          <w:szCs w:val="21"/>
          <w:lang w:val="en-US" w:eastAsia="zh-CN"/>
        </w:rPr>
      </w:pPr>
    </w:p>
    <w:sectPr>
      <w:footerReference r:id="rId7" w:type="default"/>
      <w:pgSz w:w="11906" w:h="16838"/>
      <w:pgMar w:top="1134" w:right="851" w:bottom="851" w:left="851" w:header="397" w:footer="68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253465"/>
    </w:sdtPr>
    <w:sdtContent>
      <w:p w14:paraId="475E3E56">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08FB533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DAD8E">
    <w:pPr>
      <w:pStyle w:val="17"/>
      <w:jc w:val="righ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v:textbox>
            </v:shape>
          </w:pict>
        </mc:Fallback>
      </mc:AlternateContent>
    </w:r>
  </w:p>
  <w:p w14:paraId="40460F84">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B94FB">
    <w:pPr>
      <w:pStyle w:val="18"/>
      <w:pBdr>
        <w:bottom w:val="single" w:color="auto" w:sz="6" w:space="0"/>
      </w:pBdr>
      <w:jc w:val="both"/>
      <w:rPr>
        <w:rFonts w:ascii="Arial" w:hAnsi="Arial" w:cs="Arial"/>
        <w:b/>
      </w:rPr>
    </w:pPr>
    <w:r>
      <w:rPr>
        <w:rFonts w:asciiTheme="minorHAnsi" w:hAnsiTheme="minorHAnsi" w:cstheme="minorBidi"/>
      </w:rPr>
      <w:pict>
        <v:shape id="PowerPlusWaterMarkObject6593212" o:spid="_x0000_s3074" o:spt="136" type="#_x0000_t136" style="position:absolute;left:0pt;height:55.3pt;width:680.3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r>
      <w:rPr>
        <w:rFonts w:ascii="Arial" w:hAnsi="Arial" w:cs="Arial"/>
        <w:b/>
      </w:rPr>
      <w:drawing>
        <wp:inline distT="0" distB="0" distL="0" distR="0">
          <wp:extent cx="1071245" cy="323215"/>
          <wp:effectExtent l="19050" t="0" r="0" b="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 cstate="print"/>
                  <a:stretch>
                    <a:fillRect/>
                  </a:stretch>
                </pic:blipFill>
                <pic:spPr>
                  <a:xfrm>
                    <a:off x="0" y="0"/>
                    <a:ext cx="1071587" cy="32343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5E34C">
    <w:pPr>
      <w:pStyle w:val="18"/>
    </w:pPr>
    <w:r>
      <w:pict>
        <v:shape id="PowerPlusWaterMarkObject6593211" o:spid="_x0000_s3075" o:spt="136" type="#_x0000_t136" style="position:absolute;left:0pt;height:55.3pt;width:66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71D6E">
    <w:pPr>
      <w:pStyle w:val="18"/>
    </w:pPr>
    <w:r>
      <w:pict>
        <v:shape id="PowerPlusWaterMarkObject6593210" o:spid="_x0000_s3073" o:spt="136" type="#_x0000_t136" style="position:absolute;left:0pt;height:55.3pt;width:66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508FF"/>
    <w:multiLevelType w:val="multilevel"/>
    <w:tmpl w:val="06B508FF"/>
    <w:lvl w:ilvl="0" w:tentative="0">
      <w:start w:val="4"/>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1"/>
      <w:numFmt w:val="decimal"/>
      <w:lvlText w:val="%1.%2.%3"/>
      <w:lvlJc w:val="left"/>
      <w:pPr>
        <w:ind w:left="1429"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1">
    <w:nsid w:val="071B5128"/>
    <w:multiLevelType w:val="multilevel"/>
    <w:tmpl w:val="071B5128"/>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2"/>
      <w:numFmt w:val="decimal"/>
      <w:lvlText w:val="%1.%2.%3"/>
      <w:lvlJc w:val="left"/>
      <w:pPr>
        <w:ind w:left="1571"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2">
    <w:nsid w:val="16EC199C"/>
    <w:multiLevelType w:val="multilevel"/>
    <w:tmpl w:val="16EC199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E8B53A2"/>
    <w:multiLevelType w:val="multilevel"/>
    <w:tmpl w:val="2E8B53A2"/>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9"/>
      <w:numFmt w:val="decimal"/>
      <w:lvlText w:val="%1.%2.%3"/>
      <w:lvlJc w:val="left"/>
      <w:pPr>
        <w:ind w:left="2137"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4">
    <w:nsid w:val="32854290"/>
    <w:multiLevelType w:val="multilevel"/>
    <w:tmpl w:val="32854290"/>
    <w:lvl w:ilvl="0" w:tentative="0">
      <w:start w:val="1"/>
      <w:numFmt w:val="decimal"/>
      <w:lvlText w:val="%1."/>
      <w:lvlJc w:val="left"/>
      <w:pPr>
        <w:tabs>
          <w:tab w:val="left" w:pos="425"/>
        </w:tabs>
        <w:ind w:left="425" w:hanging="425"/>
      </w:pPr>
      <w:rPr>
        <w:rFonts w:hint="eastAsia" w:cs="Times New Roman"/>
      </w:rPr>
    </w:lvl>
    <w:lvl w:ilvl="1" w:tentative="0">
      <w:start w:val="1"/>
      <w:numFmt w:val="decimal"/>
      <w:lvlText w:val="%1.%2."/>
      <w:lvlJc w:val="left"/>
      <w:pPr>
        <w:tabs>
          <w:tab w:val="left" w:pos="1418"/>
        </w:tabs>
        <w:ind w:left="1418"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372255BE"/>
    <w:multiLevelType w:val="multilevel"/>
    <w:tmpl w:val="372255BE"/>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1"/>
      <w:numFmt w:val="decimal"/>
      <w:lvlText w:val="%1.%2.%3"/>
      <w:lvlJc w:val="left"/>
      <w:pPr>
        <w:ind w:left="2190"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YWEwNWFiNmRlMmExMmI2ZjBhNmUzNTExNzg1ZWUifQ=="/>
  </w:docVars>
  <w:rsids>
    <w:rsidRoot w:val="00116F8E"/>
    <w:rsid w:val="0005126D"/>
    <w:rsid w:val="0005544E"/>
    <w:rsid w:val="0008174C"/>
    <w:rsid w:val="000F5645"/>
    <w:rsid w:val="00116F8E"/>
    <w:rsid w:val="0016269F"/>
    <w:rsid w:val="001C508F"/>
    <w:rsid w:val="0023400C"/>
    <w:rsid w:val="002F50ED"/>
    <w:rsid w:val="00373C41"/>
    <w:rsid w:val="003E009B"/>
    <w:rsid w:val="00523E32"/>
    <w:rsid w:val="00582EB7"/>
    <w:rsid w:val="005C3A8B"/>
    <w:rsid w:val="006119A5"/>
    <w:rsid w:val="00645A37"/>
    <w:rsid w:val="00661FA1"/>
    <w:rsid w:val="00672A9F"/>
    <w:rsid w:val="006E025D"/>
    <w:rsid w:val="006F49F6"/>
    <w:rsid w:val="00727622"/>
    <w:rsid w:val="007401B4"/>
    <w:rsid w:val="0077701E"/>
    <w:rsid w:val="007B31CD"/>
    <w:rsid w:val="007C2951"/>
    <w:rsid w:val="00820E2B"/>
    <w:rsid w:val="008222FD"/>
    <w:rsid w:val="008A2D67"/>
    <w:rsid w:val="00950717"/>
    <w:rsid w:val="009B0F44"/>
    <w:rsid w:val="009E5110"/>
    <w:rsid w:val="009E58AF"/>
    <w:rsid w:val="00A674DF"/>
    <w:rsid w:val="00AA25C0"/>
    <w:rsid w:val="00AD0D0E"/>
    <w:rsid w:val="00B24103"/>
    <w:rsid w:val="00BD2AF3"/>
    <w:rsid w:val="00BF3499"/>
    <w:rsid w:val="00CB3DF6"/>
    <w:rsid w:val="00CB3E5A"/>
    <w:rsid w:val="00D87767"/>
    <w:rsid w:val="00DA2592"/>
    <w:rsid w:val="00DA4B4F"/>
    <w:rsid w:val="00DF01BD"/>
    <w:rsid w:val="00E10311"/>
    <w:rsid w:val="00E54511"/>
    <w:rsid w:val="00E91AF4"/>
    <w:rsid w:val="00E96B8D"/>
    <w:rsid w:val="00EE44ED"/>
    <w:rsid w:val="00FA56B2"/>
    <w:rsid w:val="00FE70F9"/>
    <w:rsid w:val="01A93FA3"/>
    <w:rsid w:val="01FB2D05"/>
    <w:rsid w:val="03BC19C2"/>
    <w:rsid w:val="03CD2031"/>
    <w:rsid w:val="0523642C"/>
    <w:rsid w:val="06AE5109"/>
    <w:rsid w:val="09B80304"/>
    <w:rsid w:val="0BC01E57"/>
    <w:rsid w:val="0C6B1E0D"/>
    <w:rsid w:val="0DB02772"/>
    <w:rsid w:val="0E522AF1"/>
    <w:rsid w:val="0E8015C3"/>
    <w:rsid w:val="11074157"/>
    <w:rsid w:val="130E6726"/>
    <w:rsid w:val="140B4717"/>
    <w:rsid w:val="14276FAA"/>
    <w:rsid w:val="147D6C4A"/>
    <w:rsid w:val="148231E6"/>
    <w:rsid w:val="15403FD7"/>
    <w:rsid w:val="156C73D4"/>
    <w:rsid w:val="167938EC"/>
    <w:rsid w:val="173A067D"/>
    <w:rsid w:val="17A710D3"/>
    <w:rsid w:val="17D346CC"/>
    <w:rsid w:val="18B14E03"/>
    <w:rsid w:val="1A907234"/>
    <w:rsid w:val="1B6C77FE"/>
    <w:rsid w:val="1C7F3E27"/>
    <w:rsid w:val="1C8066B4"/>
    <w:rsid w:val="1C907E0B"/>
    <w:rsid w:val="1C954E9B"/>
    <w:rsid w:val="1CD372C2"/>
    <w:rsid w:val="1D8503E5"/>
    <w:rsid w:val="1E1632C9"/>
    <w:rsid w:val="204F3608"/>
    <w:rsid w:val="208F71F3"/>
    <w:rsid w:val="20E20CFE"/>
    <w:rsid w:val="21862D68"/>
    <w:rsid w:val="22CE69E6"/>
    <w:rsid w:val="235C5B68"/>
    <w:rsid w:val="252D630C"/>
    <w:rsid w:val="25964198"/>
    <w:rsid w:val="2669577B"/>
    <w:rsid w:val="26712A32"/>
    <w:rsid w:val="26D62FBA"/>
    <w:rsid w:val="274A0C02"/>
    <w:rsid w:val="28C7359D"/>
    <w:rsid w:val="28DB0637"/>
    <w:rsid w:val="2B1D2C71"/>
    <w:rsid w:val="2B826300"/>
    <w:rsid w:val="2DA25458"/>
    <w:rsid w:val="2F6D100E"/>
    <w:rsid w:val="30012E49"/>
    <w:rsid w:val="31175F84"/>
    <w:rsid w:val="324E4EFE"/>
    <w:rsid w:val="3367148C"/>
    <w:rsid w:val="339B3973"/>
    <w:rsid w:val="33F77324"/>
    <w:rsid w:val="341669C7"/>
    <w:rsid w:val="34533777"/>
    <w:rsid w:val="34ED425B"/>
    <w:rsid w:val="35541E69"/>
    <w:rsid w:val="35845BFE"/>
    <w:rsid w:val="35DA3A24"/>
    <w:rsid w:val="36483084"/>
    <w:rsid w:val="367D0471"/>
    <w:rsid w:val="37494944"/>
    <w:rsid w:val="3971469F"/>
    <w:rsid w:val="3AE53402"/>
    <w:rsid w:val="3DC611FD"/>
    <w:rsid w:val="40443DB7"/>
    <w:rsid w:val="40537736"/>
    <w:rsid w:val="4099749C"/>
    <w:rsid w:val="41696778"/>
    <w:rsid w:val="431F3D7A"/>
    <w:rsid w:val="44023FAB"/>
    <w:rsid w:val="45C1052C"/>
    <w:rsid w:val="463651F7"/>
    <w:rsid w:val="46B82A81"/>
    <w:rsid w:val="46F55E8A"/>
    <w:rsid w:val="483519B4"/>
    <w:rsid w:val="48D13C35"/>
    <w:rsid w:val="498378CD"/>
    <w:rsid w:val="49B303BC"/>
    <w:rsid w:val="4A3A4921"/>
    <w:rsid w:val="4AB455FC"/>
    <w:rsid w:val="4C721A28"/>
    <w:rsid w:val="4CA77B7B"/>
    <w:rsid w:val="4CB07094"/>
    <w:rsid w:val="4D043A75"/>
    <w:rsid w:val="4D6865D6"/>
    <w:rsid w:val="4DCC23F0"/>
    <w:rsid w:val="4F7D3946"/>
    <w:rsid w:val="50EB10A0"/>
    <w:rsid w:val="50EF4A26"/>
    <w:rsid w:val="5103759B"/>
    <w:rsid w:val="51B73916"/>
    <w:rsid w:val="553A3939"/>
    <w:rsid w:val="55705C94"/>
    <w:rsid w:val="55E5115C"/>
    <w:rsid w:val="57B0791C"/>
    <w:rsid w:val="59816922"/>
    <w:rsid w:val="5A272E2C"/>
    <w:rsid w:val="5B303AB7"/>
    <w:rsid w:val="5B8F1FBE"/>
    <w:rsid w:val="5BA4077D"/>
    <w:rsid w:val="5C50525D"/>
    <w:rsid w:val="5E9D755E"/>
    <w:rsid w:val="5F5A3621"/>
    <w:rsid w:val="5FAD78AB"/>
    <w:rsid w:val="5FFC3DB3"/>
    <w:rsid w:val="61DA1D04"/>
    <w:rsid w:val="621719D8"/>
    <w:rsid w:val="62C65219"/>
    <w:rsid w:val="634C03F7"/>
    <w:rsid w:val="64702960"/>
    <w:rsid w:val="64A17E21"/>
    <w:rsid w:val="65902FF9"/>
    <w:rsid w:val="65A71FD4"/>
    <w:rsid w:val="65C37416"/>
    <w:rsid w:val="665557E2"/>
    <w:rsid w:val="66B02BEA"/>
    <w:rsid w:val="66D3663F"/>
    <w:rsid w:val="67D71E9D"/>
    <w:rsid w:val="67F14C30"/>
    <w:rsid w:val="68535446"/>
    <w:rsid w:val="696C260A"/>
    <w:rsid w:val="69AE2C22"/>
    <w:rsid w:val="6CC54727"/>
    <w:rsid w:val="6D404CAC"/>
    <w:rsid w:val="6DE81C25"/>
    <w:rsid w:val="6E047916"/>
    <w:rsid w:val="6F1B578D"/>
    <w:rsid w:val="704F1C46"/>
    <w:rsid w:val="70A927A9"/>
    <w:rsid w:val="70C74EFD"/>
    <w:rsid w:val="71E002A1"/>
    <w:rsid w:val="72930742"/>
    <w:rsid w:val="73115F0C"/>
    <w:rsid w:val="738E4F25"/>
    <w:rsid w:val="74922970"/>
    <w:rsid w:val="74B46266"/>
    <w:rsid w:val="75F67AFC"/>
    <w:rsid w:val="78CF7044"/>
    <w:rsid w:val="7C692185"/>
    <w:rsid w:val="7CBD693B"/>
    <w:rsid w:val="7D0067BE"/>
    <w:rsid w:val="7D8B70A9"/>
    <w:rsid w:val="7E005017"/>
    <w:rsid w:val="7E1D006D"/>
    <w:rsid w:val="7EFA74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微软雅黑" w:cs="Times New Roman"/>
      <w:bCs/>
      <w:color w:val="000000"/>
      <w:kern w:val="2"/>
      <w:sz w:val="21"/>
      <w:szCs w:val="22"/>
      <w:lang w:val="en-US" w:eastAsia="zh-CN" w:bidi="ar-SA"/>
    </w:rPr>
  </w:style>
  <w:style w:type="paragraph" w:styleId="2">
    <w:name w:val="heading 1"/>
    <w:basedOn w:val="1"/>
    <w:next w:val="1"/>
    <w:link w:val="38"/>
    <w:autoRedefine/>
    <w:qFormat/>
    <w:uiPriority w:val="0"/>
    <w:pPr>
      <w:keepNext/>
      <w:keepLines/>
      <w:spacing w:before="340" w:after="330" w:line="578" w:lineRule="auto"/>
      <w:outlineLvl w:val="0"/>
    </w:pPr>
    <w:rPr>
      <w:b/>
      <w:kern w:val="44"/>
      <w:sz w:val="44"/>
      <w:szCs w:val="44"/>
    </w:rPr>
  </w:style>
  <w:style w:type="paragraph" w:styleId="3">
    <w:name w:val="heading 2"/>
    <w:basedOn w:val="1"/>
    <w:next w:val="1"/>
    <w:link w:val="39"/>
    <w:autoRedefine/>
    <w:qFormat/>
    <w:uiPriority w:val="0"/>
    <w:pPr>
      <w:keepNext/>
      <w:keepLines/>
      <w:spacing w:before="260" w:after="260" w:line="416" w:lineRule="auto"/>
      <w:outlineLvl w:val="1"/>
    </w:pPr>
    <w:rPr>
      <w:rFonts w:ascii="Calibri" w:hAnsi="Calibri" w:eastAsia="宋体"/>
      <w:b/>
      <w:sz w:val="32"/>
      <w:szCs w:val="32"/>
    </w:rPr>
  </w:style>
  <w:style w:type="paragraph" w:styleId="4">
    <w:name w:val="heading 3"/>
    <w:basedOn w:val="1"/>
    <w:next w:val="1"/>
    <w:link w:val="40"/>
    <w:autoRedefine/>
    <w:unhideWhenUsed/>
    <w:qFormat/>
    <w:uiPriority w:val="0"/>
    <w:pPr>
      <w:keepNext/>
      <w:keepLines/>
      <w:spacing w:before="260" w:after="260" w:line="416" w:lineRule="auto"/>
      <w:outlineLvl w:val="2"/>
    </w:pPr>
    <w:rPr>
      <w:b/>
      <w:sz w:val="32"/>
      <w:szCs w:val="32"/>
    </w:rPr>
  </w:style>
  <w:style w:type="paragraph" w:styleId="5">
    <w:name w:val="heading 4"/>
    <w:basedOn w:val="1"/>
    <w:next w:val="1"/>
    <w:link w:val="41"/>
    <w:autoRedefine/>
    <w:qFormat/>
    <w:uiPriority w:val="0"/>
    <w:pPr>
      <w:keepNext/>
      <w:keepLines/>
      <w:tabs>
        <w:tab w:val="left" w:pos="851"/>
        <w:tab w:val="left" w:pos="2880"/>
      </w:tabs>
      <w:spacing w:before="280" w:after="290" w:line="376" w:lineRule="auto"/>
      <w:ind w:left="2880" w:hanging="360"/>
      <w:outlineLvl w:val="3"/>
    </w:pPr>
    <w:rPr>
      <w:rFonts w:ascii="Cambria" w:hAnsi="Cambria" w:eastAsia="宋体"/>
      <w:b/>
      <w:color w:val="auto"/>
      <w:sz w:val="28"/>
      <w:szCs w:val="28"/>
    </w:rPr>
  </w:style>
  <w:style w:type="paragraph" w:styleId="6">
    <w:name w:val="heading 5"/>
    <w:basedOn w:val="1"/>
    <w:next w:val="1"/>
    <w:link w:val="42"/>
    <w:autoRedefine/>
    <w:qFormat/>
    <w:uiPriority w:val="0"/>
    <w:pPr>
      <w:keepNext/>
      <w:keepLines/>
      <w:tabs>
        <w:tab w:val="left" w:pos="927"/>
      </w:tabs>
      <w:spacing w:before="280" w:after="290" w:line="376" w:lineRule="auto"/>
      <w:ind w:left="2548" w:hanging="850"/>
      <w:outlineLvl w:val="4"/>
    </w:pPr>
    <w:rPr>
      <w:rFonts w:ascii="Calibri" w:hAnsi="Calibri" w:eastAsia="宋体"/>
      <w:b/>
      <w:color w:val="auto"/>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ind w:left="2520" w:leftChars="1200"/>
    </w:pPr>
    <w:rPr>
      <w:rFonts w:ascii="Calibri" w:hAnsi="Calibri" w:eastAsia="宋体"/>
      <w:bCs w:val="0"/>
      <w:color w:val="auto"/>
    </w:rPr>
  </w:style>
  <w:style w:type="paragraph" w:styleId="8">
    <w:name w:val="Document Map"/>
    <w:basedOn w:val="1"/>
    <w:link w:val="52"/>
    <w:autoRedefine/>
    <w:qFormat/>
    <w:uiPriority w:val="0"/>
    <w:rPr>
      <w:rFonts w:ascii="宋体" w:eastAsia="宋体"/>
      <w:sz w:val="18"/>
      <w:szCs w:val="18"/>
    </w:rPr>
  </w:style>
  <w:style w:type="paragraph" w:styleId="9">
    <w:name w:val="annotation text"/>
    <w:basedOn w:val="1"/>
    <w:link w:val="56"/>
    <w:autoRedefine/>
    <w:semiHidden/>
    <w:unhideWhenUsed/>
    <w:qFormat/>
    <w:uiPriority w:val="0"/>
    <w:pPr>
      <w:jc w:val="left"/>
    </w:pPr>
  </w:style>
  <w:style w:type="paragraph" w:styleId="10">
    <w:name w:val="Body Text"/>
    <w:basedOn w:val="1"/>
    <w:link w:val="46"/>
    <w:autoRedefine/>
    <w:qFormat/>
    <w:uiPriority w:val="0"/>
    <w:pPr>
      <w:spacing w:line="360" w:lineRule="auto"/>
    </w:pPr>
    <w:rPr>
      <w:rFonts w:ascii="宋体" w:hAnsi="宋体" w:eastAsia="楷体_GB2312"/>
      <w:sz w:val="24"/>
    </w:rPr>
  </w:style>
  <w:style w:type="paragraph" w:styleId="11">
    <w:name w:val="toc 5"/>
    <w:basedOn w:val="1"/>
    <w:next w:val="1"/>
    <w:autoRedefine/>
    <w:unhideWhenUsed/>
    <w:qFormat/>
    <w:uiPriority w:val="39"/>
    <w:pPr>
      <w:ind w:left="1680" w:leftChars="800"/>
    </w:pPr>
    <w:rPr>
      <w:rFonts w:ascii="Calibri" w:hAnsi="Calibri" w:eastAsia="宋体"/>
      <w:bCs w:val="0"/>
      <w:color w:val="auto"/>
    </w:rPr>
  </w:style>
  <w:style w:type="paragraph" w:styleId="12">
    <w:name w:val="toc 3"/>
    <w:basedOn w:val="1"/>
    <w:next w:val="1"/>
    <w:autoRedefine/>
    <w:unhideWhenUsed/>
    <w:qFormat/>
    <w:uiPriority w:val="39"/>
    <w:pPr>
      <w:tabs>
        <w:tab w:val="left" w:pos="1575"/>
        <w:tab w:val="right" w:leader="dot" w:pos="9042"/>
      </w:tabs>
      <w:ind w:left="840" w:leftChars="400"/>
    </w:pPr>
  </w:style>
  <w:style w:type="paragraph" w:styleId="13">
    <w:name w:val="toc 8"/>
    <w:basedOn w:val="1"/>
    <w:next w:val="1"/>
    <w:autoRedefine/>
    <w:unhideWhenUsed/>
    <w:qFormat/>
    <w:uiPriority w:val="39"/>
    <w:pPr>
      <w:ind w:left="2940" w:leftChars="1400"/>
    </w:pPr>
    <w:rPr>
      <w:rFonts w:ascii="Calibri" w:hAnsi="Calibri" w:eastAsia="宋体"/>
      <w:bCs w:val="0"/>
      <w:color w:val="auto"/>
    </w:rPr>
  </w:style>
  <w:style w:type="paragraph" w:styleId="14">
    <w:name w:val="Date"/>
    <w:next w:val="1"/>
    <w:link w:val="54"/>
    <w:autoRedefine/>
    <w:qFormat/>
    <w:uiPriority w:val="99"/>
    <w:pPr>
      <w:widowControl w:val="0"/>
      <w:jc w:val="both"/>
    </w:pPr>
    <w:rPr>
      <w:rFonts w:hint="eastAsia" w:ascii="Arial Unicode MS" w:hAnsi="Arial Unicode MS" w:eastAsia="楷体" w:cs="Arial Unicode MS"/>
      <w:color w:val="000000"/>
      <w:kern w:val="2"/>
      <w:sz w:val="21"/>
      <w:szCs w:val="21"/>
      <w:u w:color="000000"/>
      <w:lang w:val="en-US" w:eastAsia="zh-CN" w:bidi="ar-SA"/>
    </w:rPr>
  </w:style>
  <w:style w:type="paragraph" w:styleId="15">
    <w:name w:val="Body Text Indent 2"/>
    <w:basedOn w:val="1"/>
    <w:link w:val="45"/>
    <w:autoRedefine/>
    <w:qFormat/>
    <w:uiPriority w:val="0"/>
    <w:pPr>
      <w:widowControl/>
      <w:spacing w:before="100" w:beforeAutospacing="1" w:after="100" w:afterAutospacing="1" w:line="300" w:lineRule="atLeast"/>
      <w:jc w:val="left"/>
    </w:pPr>
    <w:rPr>
      <w:kern w:val="0"/>
      <w:sz w:val="22"/>
    </w:rPr>
  </w:style>
  <w:style w:type="paragraph" w:styleId="16">
    <w:name w:val="Balloon Text"/>
    <w:basedOn w:val="1"/>
    <w:link w:val="48"/>
    <w:autoRedefine/>
    <w:semiHidden/>
    <w:qFormat/>
    <w:uiPriority w:val="99"/>
    <w:rPr>
      <w:sz w:val="18"/>
      <w:szCs w:val="18"/>
    </w:rPr>
  </w:style>
  <w:style w:type="paragraph" w:styleId="17">
    <w:name w:val="footer"/>
    <w:basedOn w:val="1"/>
    <w:link w:val="44"/>
    <w:autoRedefine/>
    <w:qFormat/>
    <w:uiPriority w:val="99"/>
    <w:pPr>
      <w:tabs>
        <w:tab w:val="center" w:pos="4153"/>
        <w:tab w:val="right" w:pos="8306"/>
      </w:tabs>
      <w:snapToGrid w:val="0"/>
      <w:jc w:val="left"/>
    </w:pPr>
    <w:rPr>
      <w:sz w:val="18"/>
      <w:szCs w:val="18"/>
    </w:rPr>
  </w:style>
  <w:style w:type="paragraph" w:styleId="18">
    <w:name w:val="header"/>
    <w:basedOn w:val="1"/>
    <w:link w:val="43"/>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style>
  <w:style w:type="paragraph" w:styleId="20">
    <w:name w:val="toc 4"/>
    <w:basedOn w:val="1"/>
    <w:next w:val="1"/>
    <w:autoRedefine/>
    <w:unhideWhenUsed/>
    <w:qFormat/>
    <w:uiPriority w:val="39"/>
    <w:pPr>
      <w:ind w:left="1260" w:leftChars="600"/>
    </w:pPr>
    <w:rPr>
      <w:rFonts w:ascii="Calibri" w:hAnsi="Calibri" w:eastAsia="宋体"/>
      <w:bCs w:val="0"/>
      <w:color w:val="auto"/>
    </w:rPr>
  </w:style>
  <w:style w:type="paragraph" w:styleId="21">
    <w:name w:val="toc 6"/>
    <w:basedOn w:val="1"/>
    <w:next w:val="1"/>
    <w:autoRedefine/>
    <w:unhideWhenUsed/>
    <w:qFormat/>
    <w:uiPriority w:val="39"/>
    <w:pPr>
      <w:ind w:left="2100" w:leftChars="1000"/>
    </w:pPr>
    <w:rPr>
      <w:rFonts w:ascii="Calibri" w:hAnsi="Calibri" w:eastAsia="宋体"/>
      <w:bCs w:val="0"/>
      <w:color w:val="auto"/>
    </w:rPr>
  </w:style>
  <w:style w:type="paragraph" w:styleId="22">
    <w:name w:val="Body Text Indent 3"/>
    <w:basedOn w:val="1"/>
    <w:link w:val="47"/>
    <w:autoRedefine/>
    <w:qFormat/>
    <w:uiPriority w:val="0"/>
    <w:pPr>
      <w:spacing w:line="360" w:lineRule="auto"/>
      <w:ind w:firstLine="480" w:firstLineChars="200"/>
    </w:pPr>
    <w:rPr>
      <w:rFonts w:eastAsia="楷体_GB2312"/>
      <w:sz w:val="24"/>
    </w:rPr>
  </w:style>
  <w:style w:type="paragraph" w:styleId="23">
    <w:name w:val="toc 2"/>
    <w:basedOn w:val="1"/>
    <w:next w:val="1"/>
    <w:autoRedefine/>
    <w:unhideWhenUsed/>
    <w:qFormat/>
    <w:uiPriority w:val="39"/>
    <w:pPr>
      <w:ind w:left="420" w:leftChars="200"/>
    </w:pPr>
  </w:style>
  <w:style w:type="paragraph" w:styleId="24">
    <w:name w:val="toc 9"/>
    <w:basedOn w:val="1"/>
    <w:next w:val="1"/>
    <w:autoRedefine/>
    <w:unhideWhenUsed/>
    <w:qFormat/>
    <w:uiPriority w:val="39"/>
    <w:pPr>
      <w:ind w:left="3360" w:leftChars="1600"/>
    </w:pPr>
    <w:rPr>
      <w:rFonts w:ascii="Calibri" w:hAnsi="Calibri" w:eastAsia="宋体"/>
      <w:bCs w:val="0"/>
      <w:color w:val="auto"/>
    </w:rPr>
  </w:style>
  <w:style w:type="paragraph" w:styleId="2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Title"/>
    <w:basedOn w:val="1"/>
    <w:next w:val="1"/>
    <w:link w:val="53"/>
    <w:autoRedefine/>
    <w:qFormat/>
    <w:uiPriority w:val="0"/>
    <w:pPr>
      <w:spacing w:before="240" w:after="60"/>
      <w:jc w:val="center"/>
      <w:outlineLvl w:val="0"/>
    </w:pPr>
    <w:rPr>
      <w:rFonts w:eastAsia="宋体" w:asciiTheme="majorHAnsi" w:hAnsiTheme="majorHAnsi" w:cstheme="majorBidi"/>
      <w:b/>
      <w:sz w:val="32"/>
      <w:szCs w:val="32"/>
    </w:rPr>
  </w:style>
  <w:style w:type="paragraph" w:styleId="27">
    <w:name w:val="annotation subject"/>
    <w:basedOn w:val="9"/>
    <w:next w:val="9"/>
    <w:link w:val="57"/>
    <w:autoRedefine/>
    <w:semiHidden/>
    <w:unhideWhenUsed/>
    <w:qFormat/>
    <w:uiPriority w:val="0"/>
    <w:rPr>
      <w:b/>
    </w:rPr>
  </w:style>
  <w:style w:type="table" w:styleId="29">
    <w:name w:val="Table Grid"/>
    <w:basedOn w:val="28"/>
    <w:autoRedefine/>
    <w:qFormat/>
    <w:uiPriority w:val="9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autoRedefine/>
    <w:qFormat/>
    <w:uiPriority w:val="0"/>
    <w:rPr>
      <w:b/>
      <w:bCs/>
    </w:rPr>
  </w:style>
  <w:style w:type="character" w:styleId="32">
    <w:name w:val="page number"/>
    <w:basedOn w:val="30"/>
    <w:autoRedefine/>
    <w:qFormat/>
    <w:uiPriority w:val="0"/>
  </w:style>
  <w:style w:type="character" w:styleId="33">
    <w:name w:val="FollowedHyperlink"/>
    <w:basedOn w:val="30"/>
    <w:autoRedefine/>
    <w:unhideWhenUsed/>
    <w:qFormat/>
    <w:uiPriority w:val="99"/>
    <w:rPr>
      <w:color w:val="954F72" w:themeColor="followedHyperlink"/>
      <w:u w:val="single"/>
      <w14:textFill>
        <w14:solidFill>
          <w14:schemeClr w14:val="folHlink"/>
        </w14:solidFill>
      </w14:textFill>
    </w:rPr>
  </w:style>
  <w:style w:type="character" w:styleId="34">
    <w:name w:val="Emphasis"/>
    <w:basedOn w:val="30"/>
    <w:autoRedefine/>
    <w:qFormat/>
    <w:uiPriority w:val="0"/>
    <w:rPr>
      <w:i/>
      <w:iCs/>
    </w:rPr>
  </w:style>
  <w:style w:type="character" w:styleId="35">
    <w:name w:val="Hyperlink"/>
    <w:basedOn w:val="30"/>
    <w:autoRedefine/>
    <w:unhideWhenUsed/>
    <w:qFormat/>
    <w:uiPriority w:val="99"/>
    <w:rPr>
      <w:rFonts w:hint="default" w:ascii="Times New Roman" w:hAnsi="Times New Roman" w:cs="Times New Roman"/>
      <w:color w:val="0000FF"/>
      <w:u w:val="single"/>
    </w:rPr>
  </w:style>
  <w:style w:type="character" w:styleId="36">
    <w:name w:val="HTML Code"/>
    <w:basedOn w:val="30"/>
    <w:autoRedefine/>
    <w:semiHidden/>
    <w:unhideWhenUsed/>
    <w:qFormat/>
    <w:uiPriority w:val="99"/>
    <w:rPr>
      <w:rFonts w:hint="eastAsia" w:ascii="宋体" w:hAnsi="宋体" w:eastAsia="宋体" w:cs="宋体"/>
      <w:sz w:val="24"/>
      <w:szCs w:val="24"/>
    </w:rPr>
  </w:style>
  <w:style w:type="character" w:styleId="37">
    <w:name w:val="annotation reference"/>
    <w:basedOn w:val="30"/>
    <w:autoRedefine/>
    <w:semiHidden/>
    <w:unhideWhenUsed/>
    <w:qFormat/>
    <w:uiPriority w:val="0"/>
    <w:rPr>
      <w:sz w:val="21"/>
      <w:szCs w:val="21"/>
    </w:rPr>
  </w:style>
  <w:style w:type="character" w:customStyle="1" w:styleId="38">
    <w:name w:val="标题 1 Char"/>
    <w:basedOn w:val="30"/>
    <w:link w:val="2"/>
    <w:autoRedefine/>
    <w:qFormat/>
    <w:uiPriority w:val="0"/>
    <w:rPr>
      <w:rFonts w:ascii="Times New Roman" w:hAnsi="Times New Roman" w:eastAsia="微软雅黑" w:cs="Times New Roman"/>
      <w:b/>
      <w:bCs/>
      <w:color w:val="000000"/>
      <w:kern w:val="44"/>
      <w:sz w:val="44"/>
      <w:szCs w:val="44"/>
    </w:rPr>
  </w:style>
  <w:style w:type="character" w:customStyle="1" w:styleId="39">
    <w:name w:val="标题 2 Char"/>
    <w:basedOn w:val="30"/>
    <w:link w:val="3"/>
    <w:autoRedefine/>
    <w:qFormat/>
    <w:uiPriority w:val="0"/>
    <w:rPr>
      <w:rFonts w:ascii="Calibri" w:hAnsi="Calibri" w:eastAsia="宋体" w:cs="Times New Roman"/>
      <w:b/>
      <w:bCs/>
      <w:color w:val="000000"/>
      <w:sz w:val="32"/>
      <w:szCs w:val="32"/>
    </w:rPr>
  </w:style>
  <w:style w:type="character" w:customStyle="1" w:styleId="40">
    <w:name w:val="标题 3 Char"/>
    <w:basedOn w:val="30"/>
    <w:link w:val="4"/>
    <w:autoRedefine/>
    <w:qFormat/>
    <w:uiPriority w:val="0"/>
    <w:rPr>
      <w:rFonts w:ascii="Times New Roman" w:hAnsi="Times New Roman" w:eastAsia="微软雅黑" w:cs="Times New Roman"/>
      <w:b/>
      <w:bCs/>
      <w:color w:val="000000"/>
      <w:sz w:val="32"/>
      <w:szCs w:val="32"/>
    </w:rPr>
  </w:style>
  <w:style w:type="character" w:customStyle="1" w:styleId="41">
    <w:name w:val="标题 4 Char"/>
    <w:basedOn w:val="30"/>
    <w:link w:val="5"/>
    <w:autoRedefine/>
    <w:qFormat/>
    <w:uiPriority w:val="0"/>
    <w:rPr>
      <w:rFonts w:ascii="Cambria" w:hAnsi="Cambria" w:eastAsia="宋体" w:cs="Times New Roman"/>
      <w:b/>
      <w:bCs/>
      <w:sz w:val="28"/>
      <w:szCs w:val="28"/>
    </w:rPr>
  </w:style>
  <w:style w:type="character" w:customStyle="1" w:styleId="42">
    <w:name w:val="标题 5 Char"/>
    <w:basedOn w:val="30"/>
    <w:link w:val="6"/>
    <w:autoRedefine/>
    <w:qFormat/>
    <w:uiPriority w:val="0"/>
    <w:rPr>
      <w:rFonts w:ascii="Calibri" w:hAnsi="Calibri" w:eastAsia="宋体" w:cs="Times New Roman"/>
      <w:b/>
      <w:bCs/>
      <w:sz w:val="28"/>
      <w:szCs w:val="28"/>
    </w:rPr>
  </w:style>
  <w:style w:type="character" w:customStyle="1" w:styleId="43">
    <w:name w:val="页眉 Char"/>
    <w:basedOn w:val="30"/>
    <w:link w:val="18"/>
    <w:autoRedefine/>
    <w:qFormat/>
    <w:uiPriority w:val="99"/>
    <w:rPr>
      <w:rFonts w:ascii="Times New Roman" w:hAnsi="Times New Roman" w:eastAsia="微软雅黑" w:cs="Times New Roman"/>
      <w:bCs/>
      <w:color w:val="000000"/>
      <w:sz w:val="18"/>
      <w:szCs w:val="18"/>
    </w:rPr>
  </w:style>
  <w:style w:type="character" w:customStyle="1" w:styleId="44">
    <w:name w:val="页脚 Char"/>
    <w:basedOn w:val="30"/>
    <w:link w:val="17"/>
    <w:autoRedefine/>
    <w:qFormat/>
    <w:uiPriority w:val="99"/>
    <w:rPr>
      <w:rFonts w:ascii="Times New Roman" w:hAnsi="Times New Roman" w:eastAsia="微软雅黑" w:cs="Times New Roman"/>
      <w:bCs/>
      <w:color w:val="000000"/>
      <w:sz w:val="18"/>
      <w:szCs w:val="18"/>
    </w:rPr>
  </w:style>
  <w:style w:type="character" w:customStyle="1" w:styleId="45">
    <w:name w:val="正文文本缩进 2 Char"/>
    <w:basedOn w:val="30"/>
    <w:link w:val="15"/>
    <w:autoRedefine/>
    <w:qFormat/>
    <w:uiPriority w:val="0"/>
    <w:rPr>
      <w:rFonts w:ascii="Times New Roman" w:hAnsi="Times New Roman" w:eastAsia="微软雅黑" w:cs="Times New Roman"/>
      <w:bCs/>
      <w:color w:val="000000"/>
      <w:kern w:val="0"/>
      <w:sz w:val="22"/>
    </w:rPr>
  </w:style>
  <w:style w:type="character" w:customStyle="1" w:styleId="46">
    <w:name w:val="正文文本 Char"/>
    <w:basedOn w:val="30"/>
    <w:link w:val="10"/>
    <w:autoRedefine/>
    <w:qFormat/>
    <w:uiPriority w:val="0"/>
    <w:rPr>
      <w:rFonts w:ascii="宋体" w:hAnsi="宋体" w:eastAsia="楷体_GB2312" w:cs="Times New Roman"/>
      <w:bCs/>
      <w:color w:val="000000"/>
      <w:sz w:val="24"/>
    </w:rPr>
  </w:style>
  <w:style w:type="character" w:customStyle="1" w:styleId="47">
    <w:name w:val="正文文本缩进 3 Char"/>
    <w:basedOn w:val="30"/>
    <w:link w:val="22"/>
    <w:autoRedefine/>
    <w:qFormat/>
    <w:uiPriority w:val="0"/>
    <w:rPr>
      <w:rFonts w:ascii="Times New Roman" w:hAnsi="Times New Roman" w:eastAsia="楷体_GB2312" w:cs="Times New Roman"/>
      <w:bCs/>
      <w:color w:val="000000"/>
      <w:sz w:val="24"/>
    </w:rPr>
  </w:style>
  <w:style w:type="character" w:customStyle="1" w:styleId="48">
    <w:name w:val="批注框文本 Char"/>
    <w:basedOn w:val="30"/>
    <w:link w:val="16"/>
    <w:autoRedefine/>
    <w:semiHidden/>
    <w:qFormat/>
    <w:uiPriority w:val="99"/>
    <w:rPr>
      <w:rFonts w:ascii="Times New Roman" w:hAnsi="Times New Roman" w:eastAsia="微软雅黑" w:cs="Times New Roman"/>
      <w:bCs/>
      <w:color w:val="000000"/>
      <w:sz w:val="18"/>
      <w:szCs w:val="18"/>
    </w:rPr>
  </w:style>
  <w:style w:type="character" w:customStyle="1" w:styleId="49">
    <w:name w:val="图表 Char"/>
    <w:link w:val="50"/>
    <w:autoRedefine/>
    <w:qFormat/>
    <w:uiPriority w:val="0"/>
    <w:rPr>
      <w:szCs w:val="21"/>
    </w:rPr>
  </w:style>
  <w:style w:type="paragraph" w:customStyle="1" w:styleId="50">
    <w:name w:val="图表"/>
    <w:basedOn w:val="1"/>
    <w:link w:val="49"/>
    <w:autoRedefine/>
    <w:qFormat/>
    <w:uiPriority w:val="0"/>
    <w:pPr>
      <w:jc w:val="center"/>
    </w:pPr>
    <w:rPr>
      <w:rFonts w:asciiTheme="minorHAnsi" w:hAnsiTheme="minorHAnsi" w:eastAsiaTheme="minorEastAsia" w:cstheme="minorBidi"/>
      <w:bCs w:val="0"/>
      <w:color w:val="auto"/>
      <w:szCs w:val="21"/>
    </w:rPr>
  </w:style>
  <w:style w:type="paragraph" w:styleId="51">
    <w:name w:val="List Paragraph"/>
    <w:basedOn w:val="1"/>
    <w:autoRedefine/>
    <w:qFormat/>
    <w:uiPriority w:val="99"/>
    <w:pPr>
      <w:ind w:firstLine="420" w:firstLineChars="200"/>
    </w:pPr>
  </w:style>
  <w:style w:type="character" w:customStyle="1" w:styleId="52">
    <w:name w:val="文档结构图 Char"/>
    <w:basedOn w:val="30"/>
    <w:link w:val="8"/>
    <w:autoRedefine/>
    <w:qFormat/>
    <w:uiPriority w:val="0"/>
    <w:rPr>
      <w:rFonts w:ascii="宋体" w:hAnsi="Times New Roman" w:eastAsia="宋体" w:cs="Times New Roman"/>
      <w:bCs/>
      <w:color w:val="000000"/>
      <w:sz w:val="18"/>
      <w:szCs w:val="18"/>
    </w:rPr>
  </w:style>
  <w:style w:type="character" w:customStyle="1" w:styleId="53">
    <w:name w:val="标题 Char"/>
    <w:basedOn w:val="30"/>
    <w:link w:val="26"/>
    <w:autoRedefine/>
    <w:qFormat/>
    <w:uiPriority w:val="0"/>
    <w:rPr>
      <w:rFonts w:eastAsia="宋体" w:asciiTheme="majorHAnsi" w:hAnsiTheme="majorHAnsi" w:cstheme="majorBidi"/>
      <w:b/>
      <w:bCs/>
      <w:color w:val="000000"/>
      <w:sz w:val="32"/>
      <w:szCs w:val="32"/>
    </w:rPr>
  </w:style>
  <w:style w:type="character" w:customStyle="1" w:styleId="54">
    <w:name w:val="日期 Char"/>
    <w:basedOn w:val="30"/>
    <w:link w:val="14"/>
    <w:autoRedefine/>
    <w:qFormat/>
    <w:uiPriority w:val="99"/>
    <w:rPr>
      <w:rFonts w:ascii="Arial Unicode MS" w:hAnsi="Arial Unicode MS" w:eastAsia="楷体" w:cs="Arial Unicode MS"/>
      <w:color w:val="000000"/>
      <w:szCs w:val="21"/>
      <w:u w:color="000000"/>
    </w:rPr>
  </w:style>
  <w:style w:type="paragraph" w:customStyle="1" w:styleId="55">
    <w:name w:val="列出段落1"/>
    <w:autoRedefine/>
    <w:qFormat/>
    <w:uiPriority w:val="0"/>
    <w:pPr>
      <w:widowControl w:val="0"/>
      <w:ind w:firstLine="42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56">
    <w:name w:val="批注文字 Char"/>
    <w:basedOn w:val="30"/>
    <w:link w:val="9"/>
    <w:autoRedefine/>
    <w:semiHidden/>
    <w:qFormat/>
    <w:uiPriority w:val="0"/>
    <w:rPr>
      <w:rFonts w:ascii="Times New Roman" w:hAnsi="Times New Roman" w:eastAsia="微软雅黑" w:cs="Times New Roman"/>
      <w:bCs/>
      <w:color w:val="000000"/>
    </w:rPr>
  </w:style>
  <w:style w:type="character" w:customStyle="1" w:styleId="57">
    <w:name w:val="批注主题 Char"/>
    <w:basedOn w:val="56"/>
    <w:link w:val="27"/>
    <w:autoRedefine/>
    <w:semiHidden/>
    <w:qFormat/>
    <w:uiPriority w:val="0"/>
    <w:rPr>
      <w:rFonts w:ascii="Times New Roman" w:hAnsi="Times New Roman" w:eastAsia="微软雅黑" w:cs="Times New Roman"/>
      <w:b/>
      <w:color w:val="000000"/>
    </w:rPr>
  </w:style>
  <w:style w:type="paragraph" w:customStyle="1" w:styleId="58">
    <w:name w:val="列出段落2"/>
    <w:basedOn w:val="1"/>
    <w:autoRedefine/>
    <w:qFormat/>
    <w:uiPriority w:val="34"/>
    <w:pPr>
      <w:ind w:firstLine="420" w:firstLineChars="200"/>
    </w:pPr>
    <w:rPr>
      <w:rFonts w:ascii="Cambria" w:hAnsi="Cambria" w:eastAsia="宋体"/>
      <w:sz w:val="24"/>
      <w:szCs w:val="24"/>
    </w:rPr>
  </w:style>
  <w:style w:type="character" w:customStyle="1" w:styleId="59">
    <w:name w:val="不明显强调1"/>
    <w:basedOn w:val="30"/>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60">
    <w:name w:val="标题 Char1"/>
    <w:basedOn w:val="30"/>
    <w:autoRedefine/>
    <w:qFormat/>
    <w:uiPriority w:val="10"/>
    <w:rPr>
      <w:rFonts w:asciiTheme="majorHAnsi" w:hAnsiTheme="majorHAnsi" w:cstheme="majorBidi"/>
      <w:b/>
      <w:bCs/>
      <w:color w:val="000000"/>
      <w:kern w:val="2"/>
      <w:sz w:val="32"/>
      <w:szCs w:val="32"/>
    </w:rPr>
  </w:style>
  <w:style w:type="paragraph" w:styleId="61">
    <w:name w:val="No Spacing"/>
    <w:autoRedefine/>
    <w:qFormat/>
    <w:uiPriority w:val="1"/>
    <w:pPr>
      <w:widowControl w:val="0"/>
      <w:jc w:val="both"/>
    </w:pPr>
    <w:rPr>
      <w:rFonts w:ascii="Times New Roman" w:hAnsi="Times New Roman" w:eastAsia="微软雅黑" w:cs="Times New Roman"/>
      <w:bCs/>
      <w:color w:val="000000"/>
      <w:kern w:val="2"/>
      <w:sz w:val="21"/>
      <w:szCs w:val="22"/>
      <w:lang w:val="en-US" w:eastAsia="zh-CN" w:bidi="ar-SA"/>
    </w:rPr>
  </w:style>
  <w:style w:type="paragraph" w:customStyle="1" w:styleId="62">
    <w:name w:val="TOC 标题1"/>
    <w:basedOn w:val="2"/>
    <w:next w:val="1"/>
    <w:autoRedefine/>
    <w:unhideWhenUsed/>
    <w:qFormat/>
    <w:uiPriority w:val="39"/>
    <w:pPr>
      <w:widowControl/>
      <w:spacing w:before="480" w:after="240" w:line="276" w:lineRule="auto"/>
      <w:jc w:val="left"/>
      <w:outlineLvl w:val="9"/>
    </w:pPr>
    <w:rPr>
      <w:rFonts w:ascii="Cambria" w:hAnsi="Cambria" w:eastAsia="宋体"/>
      <w:b w:val="0"/>
      <w:bCs w:val="0"/>
      <w:color w:val="365F91"/>
      <w:kern w:val="0"/>
      <w:sz w:val="28"/>
      <w:szCs w:val="28"/>
    </w:rPr>
  </w:style>
  <w:style w:type="paragraph" w:customStyle="1" w:styleId="63">
    <w:name w:val="Default"/>
    <w:autoRedefine/>
    <w:qFormat/>
    <w:uiPriority w:val="99"/>
    <w:pPr>
      <w:widowControl w:val="0"/>
      <w:autoSpaceDE w:val="0"/>
      <w:autoSpaceDN w:val="0"/>
      <w:adjustRightInd w:val="0"/>
    </w:pPr>
    <w:rPr>
      <w:rFonts w:ascii="Times New Roman" w:hAnsi="Times New Roman" w:eastAsia="微软雅黑" w:cs="Calibri"/>
      <w:bCs/>
      <w:color w:val="000000"/>
      <w:kern w:val="2"/>
      <w:sz w:val="24"/>
      <w:szCs w:val="24"/>
      <w:lang w:val="en-US" w:eastAsia="zh-CN" w:bidi="ar-SA"/>
    </w:rPr>
  </w:style>
  <w:style w:type="character" w:customStyle="1" w:styleId="64">
    <w:name w:val="apple-converted-space"/>
    <w:basedOn w:val="30"/>
    <w:autoRedefine/>
    <w:qFormat/>
    <w:uiPriority w:val="0"/>
  </w:style>
  <w:style w:type="character" w:customStyle="1" w:styleId="65">
    <w:name w:val="device-items-detail"/>
    <w:basedOn w:val="30"/>
    <w:autoRedefine/>
    <w:qFormat/>
    <w:uiPriority w:val="0"/>
  </w:style>
  <w:style w:type="character" w:customStyle="1" w:styleId="66">
    <w:name w:val="页脚 Char1"/>
    <w:basedOn w:val="30"/>
    <w:autoRedefine/>
    <w:semiHidden/>
    <w:qFormat/>
    <w:uiPriority w:val="99"/>
    <w:rPr>
      <w:kern w:val="2"/>
      <w:sz w:val="18"/>
      <w:szCs w:val="18"/>
    </w:rPr>
  </w:style>
  <w:style w:type="character" w:customStyle="1" w:styleId="67">
    <w:name w:val="批注框文本 Char1"/>
    <w:basedOn w:val="30"/>
    <w:autoRedefine/>
    <w:semiHidden/>
    <w:qFormat/>
    <w:uiPriority w:val="99"/>
    <w:rPr>
      <w:kern w:val="2"/>
      <w:sz w:val="18"/>
      <w:szCs w:val="18"/>
    </w:rPr>
  </w:style>
  <w:style w:type="character" w:customStyle="1" w:styleId="68">
    <w:name w:val="页眉 Char1"/>
    <w:basedOn w:val="30"/>
    <w:autoRedefine/>
    <w:semiHidden/>
    <w:qFormat/>
    <w:uiPriority w:val="99"/>
    <w:rPr>
      <w:kern w:val="2"/>
      <w:sz w:val="18"/>
      <w:szCs w:val="18"/>
    </w:rPr>
  </w:style>
  <w:style w:type="paragraph" w:customStyle="1" w:styleId="69">
    <w:name w:val="default"/>
    <w:basedOn w:val="1"/>
    <w:autoRedefine/>
    <w:qFormat/>
    <w:uiPriority w:val="0"/>
    <w:pPr>
      <w:widowControl/>
      <w:spacing w:before="100" w:beforeAutospacing="1" w:after="100" w:afterAutospacing="1"/>
      <w:jc w:val="left"/>
    </w:pPr>
    <w:rPr>
      <w:rFonts w:ascii="宋体" w:hAnsi="宋体" w:eastAsia="宋体" w:cs="宋体"/>
      <w:bCs w:val="0"/>
      <w:color w:val="auto"/>
      <w:kern w:val="0"/>
      <w:sz w:val="24"/>
      <w:szCs w:val="24"/>
    </w:rPr>
  </w:style>
  <w:style w:type="paragraph" w:customStyle="1" w:styleId="70">
    <w:name w:val="TOC Heading"/>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emf"/><Relationship Id="rId12" Type="http://schemas.openxmlformats.org/officeDocument/2006/relationships/oleObject" Target="embeddings/oleObject2.bin"/><Relationship Id="rId11" Type="http://schemas.openxmlformats.org/officeDocument/2006/relationships/image" Target="media/image3.e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3075"/>
    <customShpInfo spid="_x0000_s3073"/>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38EA3-DE88-43A7-BC25-7A5FD6CE009F}">
  <ds:schemaRefs/>
</ds:datastoreItem>
</file>

<file path=docProps/app.xml><?xml version="1.0" encoding="utf-8"?>
<Properties xmlns="http://schemas.openxmlformats.org/officeDocument/2006/extended-properties" xmlns:vt="http://schemas.openxmlformats.org/officeDocument/2006/docPropsVTypes">
  <Template>Normal.dotm</Template>
  <Pages>34</Pages>
  <Words>554</Words>
  <Characters>3148</Characters>
  <Lines>142</Lines>
  <Paragraphs>40</Paragraphs>
  <TotalTime>0</TotalTime>
  <ScaleCrop>false</ScaleCrop>
  <LinksUpToDate>false</LinksUpToDate>
  <CharactersWithSpaces>3610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2023-08-22T06:28:00Z</dcterms:created>
  <dc:creator>吴礼平</dc:creator>
  <cp:lastModifiedBy>吃饭</cp:lastModifiedBy>
  <dcterms:modified xsi:type="dcterms:W3CDTF">2025-03-20T09:30:56Z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E6AB482AE0CD4089B5CA4638BC810575_13</vt:lpwstr>
  </property>
  <property fmtid="{D5CDD505-2E9C-101B-9397-08002B2CF9AE}" pid="4" name="KSOTemplateDocerSaveRecord">
    <vt:lpwstr>eyJoZGlkIjoiNzlkYWEwNWFiNmRlMmExMmI2ZjBhNmUzNTExNzg1ZWUiLCJ1c2VySWQiOiI3MDc5NTkxNjEifQ==</vt:lpwstr>
  </property>
</Properties>
</file>